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5F7" w:rsidRPr="003C600F" w:rsidRDefault="000E3168" w:rsidP="00B8452C">
      <w:pPr>
        <w:jc w:val="center"/>
        <w:rPr>
          <w:rFonts w:ascii="Times New Roman" w:hAnsi="Times New Roman" w:cs="Times New Roman"/>
          <w:b/>
          <w:sz w:val="24"/>
          <w:szCs w:val="24"/>
        </w:rPr>
      </w:pPr>
      <w:r w:rsidRPr="003C600F">
        <w:rPr>
          <w:rFonts w:ascii="Times New Roman" w:hAnsi="Times New Roman" w:cs="Times New Roman"/>
          <w:b/>
          <w:sz w:val="24"/>
          <w:szCs w:val="24"/>
        </w:rPr>
        <w:t xml:space="preserve"> </w:t>
      </w:r>
      <w:r w:rsidR="00B8452C" w:rsidRPr="003C600F">
        <w:rPr>
          <w:rFonts w:ascii="Times New Roman" w:hAnsi="Times New Roman" w:cs="Times New Roman"/>
          <w:b/>
          <w:sz w:val="24"/>
          <w:szCs w:val="24"/>
        </w:rPr>
        <w:t>THE REPUBLIC OF UGANDA</w:t>
      </w:r>
    </w:p>
    <w:p w:rsidR="00B8452C" w:rsidRPr="003C600F" w:rsidRDefault="00B8452C" w:rsidP="00B8452C">
      <w:pPr>
        <w:jc w:val="center"/>
        <w:rPr>
          <w:rFonts w:ascii="Times New Roman" w:hAnsi="Times New Roman" w:cs="Times New Roman"/>
          <w:b/>
          <w:sz w:val="24"/>
          <w:szCs w:val="24"/>
        </w:rPr>
      </w:pPr>
      <w:r w:rsidRPr="003C600F">
        <w:rPr>
          <w:rFonts w:ascii="Times New Roman" w:hAnsi="Times New Roman" w:cs="Times New Roman"/>
          <w:b/>
          <w:sz w:val="24"/>
          <w:szCs w:val="24"/>
        </w:rPr>
        <w:t>IN THE HIGH COURT OF UGANDA AT NAKAWA</w:t>
      </w:r>
    </w:p>
    <w:p w:rsidR="00B8452C" w:rsidRPr="003C600F" w:rsidRDefault="00B8452C" w:rsidP="00B8452C">
      <w:pPr>
        <w:jc w:val="center"/>
        <w:rPr>
          <w:rFonts w:ascii="Times New Roman" w:hAnsi="Times New Roman" w:cs="Times New Roman"/>
          <w:b/>
          <w:sz w:val="24"/>
          <w:szCs w:val="24"/>
        </w:rPr>
      </w:pPr>
      <w:r w:rsidRPr="003C600F">
        <w:rPr>
          <w:rFonts w:ascii="Times New Roman" w:hAnsi="Times New Roman" w:cs="Times New Roman"/>
          <w:b/>
          <w:sz w:val="24"/>
          <w:szCs w:val="24"/>
        </w:rPr>
        <w:t>CIVIL SUIT NO. 360 OF 20131.</w:t>
      </w:r>
    </w:p>
    <w:p w:rsidR="00B8452C" w:rsidRPr="003C600F" w:rsidRDefault="00B8452C" w:rsidP="00B8452C">
      <w:pPr>
        <w:pStyle w:val="ListParagraph"/>
        <w:numPr>
          <w:ilvl w:val="0"/>
          <w:numId w:val="1"/>
        </w:numPr>
        <w:spacing w:after="0"/>
        <w:jc w:val="both"/>
        <w:rPr>
          <w:rFonts w:ascii="Times New Roman" w:hAnsi="Times New Roman" w:cs="Times New Roman"/>
          <w:b/>
          <w:sz w:val="24"/>
          <w:szCs w:val="24"/>
        </w:rPr>
      </w:pPr>
      <w:r w:rsidRPr="003C600F">
        <w:rPr>
          <w:rFonts w:ascii="Times New Roman" w:hAnsi="Times New Roman" w:cs="Times New Roman"/>
          <w:b/>
          <w:sz w:val="24"/>
          <w:szCs w:val="24"/>
        </w:rPr>
        <w:t xml:space="preserve"> OWORI BONIFACE</w:t>
      </w:r>
    </w:p>
    <w:p w:rsidR="00B8452C" w:rsidRPr="003C600F" w:rsidRDefault="00B8452C" w:rsidP="00B8452C">
      <w:pPr>
        <w:pStyle w:val="ListParagraph"/>
        <w:numPr>
          <w:ilvl w:val="0"/>
          <w:numId w:val="1"/>
        </w:numPr>
        <w:spacing w:after="0"/>
        <w:jc w:val="both"/>
        <w:rPr>
          <w:rFonts w:ascii="Times New Roman" w:hAnsi="Times New Roman" w:cs="Times New Roman"/>
          <w:b/>
          <w:sz w:val="24"/>
          <w:szCs w:val="24"/>
        </w:rPr>
      </w:pPr>
      <w:r w:rsidRPr="003C600F">
        <w:rPr>
          <w:rFonts w:ascii="Times New Roman" w:hAnsi="Times New Roman" w:cs="Times New Roman"/>
          <w:b/>
          <w:sz w:val="24"/>
          <w:szCs w:val="24"/>
        </w:rPr>
        <w:t>ATWINOMUJUNI ASAPH</w:t>
      </w:r>
    </w:p>
    <w:p w:rsidR="00B8452C" w:rsidRPr="003C600F" w:rsidRDefault="00B8452C" w:rsidP="00B8452C">
      <w:pPr>
        <w:pStyle w:val="ListParagraph"/>
        <w:numPr>
          <w:ilvl w:val="0"/>
          <w:numId w:val="1"/>
        </w:numPr>
        <w:spacing w:after="0"/>
        <w:jc w:val="both"/>
        <w:rPr>
          <w:rFonts w:ascii="Times New Roman" w:hAnsi="Times New Roman" w:cs="Times New Roman"/>
          <w:b/>
          <w:sz w:val="24"/>
          <w:szCs w:val="24"/>
        </w:rPr>
      </w:pPr>
      <w:r w:rsidRPr="003C600F">
        <w:rPr>
          <w:rFonts w:ascii="Times New Roman" w:hAnsi="Times New Roman" w:cs="Times New Roman"/>
          <w:b/>
          <w:sz w:val="24"/>
          <w:szCs w:val="24"/>
        </w:rPr>
        <w:t>KANYONYI EVANS</w:t>
      </w:r>
    </w:p>
    <w:p w:rsidR="00B8452C" w:rsidRPr="003C600F" w:rsidRDefault="00B8452C" w:rsidP="00B8452C">
      <w:pPr>
        <w:pStyle w:val="ListParagraph"/>
        <w:numPr>
          <w:ilvl w:val="0"/>
          <w:numId w:val="1"/>
        </w:numPr>
        <w:spacing w:after="0"/>
        <w:jc w:val="both"/>
        <w:rPr>
          <w:rFonts w:ascii="Times New Roman" w:hAnsi="Times New Roman" w:cs="Times New Roman"/>
          <w:b/>
          <w:sz w:val="24"/>
          <w:szCs w:val="24"/>
        </w:rPr>
      </w:pPr>
      <w:r w:rsidRPr="003C600F">
        <w:rPr>
          <w:rFonts w:ascii="Times New Roman" w:hAnsi="Times New Roman" w:cs="Times New Roman"/>
          <w:b/>
          <w:sz w:val="24"/>
          <w:szCs w:val="24"/>
        </w:rPr>
        <w:t>KABANANKYE LABAN</w:t>
      </w:r>
    </w:p>
    <w:p w:rsidR="00B8452C" w:rsidRPr="003C600F" w:rsidRDefault="00B8452C" w:rsidP="00B8452C">
      <w:pPr>
        <w:pStyle w:val="ListParagraph"/>
        <w:numPr>
          <w:ilvl w:val="0"/>
          <w:numId w:val="1"/>
        </w:numPr>
        <w:spacing w:after="0"/>
        <w:jc w:val="both"/>
        <w:rPr>
          <w:rFonts w:ascii="Times New Roman" w:hAnsi="Times New Roman" w:cs="Times New Roman"/>
          <w:b/>
          <w:sz w:val="24"/>
          <w:szCs w:val="24"/>
        </w:rPr>
      </w:pPr>
      <w:r w:rsidRPr="003C600F">
        <w:rPr>
          <w:rFonts w:ascii="Times New Roman" w:hAnsi="Times New Roman" w:cs="Times New Roman"/>
          <w:b/>
          <w:sz w:val="24"/>
          <w:szCs w:val="24"/>
        </w:rPr>
        <w:t>MBAMBU LYDIA</w:t>
      </w:r>
    </w:p>
    <w:p w:rsidR="00B8452C" w:rsidRPr="003C600F" w:rsidRDefault="00B8452C" w:rsidP="00B8452C">
      <w:pPr>
        <w:pStyle w:val="ListParagraph"/>
        <w:numPr>
          <w:ilvl w:val="0"/>
          <w:numId w:val="1"/>
        </w:numPr>
        <w:spacing w:after="0"/>
        <w:jc w:val="both"/>
        <w:rPr>
          <w:rFonts w:ascii="Times New Roman" w:hAnsi="Times New Roman" w:cs="Times New Roman"/>
          <w:b/>
          <w:sz w:val="24"/>
          <w:szCs w:val="24"/>
        </w:rPr>
      </w:pPr>
      <w:r w:rsidRPr="003C600F">
        <w:rPr>
          <w:rFonts w:ascii="Times New Roman" w:hAnsi="Times New Roman" w:cs="Times New Roman"/>
          <w:b/>
          <w:sz w:val="24"/>
          <w:szCs w:val="24"/>
        </w:rPr>
        <w:t>KYOLEKO KIM</w:t>
      </w:r>
    </w:p>
    <w:p w:rsidR="00B8452C" w:rsidRPr="003C600F" w:rsidRDefault="00B8452C" w:rsidP="00B8452C">
      <w:pPr>
        <w:pStyle w:val="ListParagraph"/>
        <w:numPr>
          <w:ilvl w:val="0"/>
          <w:numId w:val="1"/>
        </w:numPr>
        <w:spacing w:after="0"/>
        <w:jc w:val="both"/>
        <w:rPr>
          <w:rFonts w:ascii="Times New Roman" w:hAnsi="Times New Roman" w:cs="Times New Roman"/>
          <w:b/>
          <w:sz w:val="24"/>
          <w:szCs w:val="24"/>
        </w:rPr>
      </w:pPr>
      <w:r w:rsidRPr="003C600F">
        <w:rPr>
          <w:rFonts w:ascii="Times New Roman" w:hAnsi="Times New Roman" w:cs="Times New Roman"/>
          <w:b/>
          <w:sz w:val="24"/>
          <w:szCs w:val="24"/>
        </w:rPr>
        <w:t>MAZIGA ERISA</w:t>
      </w:r>
    </w:p>
    <w:p w:rsidR="00B8452C" w:rsidRPr="003C600F" w:rsidRDefault="00B8452C" w:rsidP="00B8452C">
      <w:pPr>
        <w:pStyle w:val="ListParagraph"/>
        <w:numPr>
          <w:ilvl w:val="0"/>
          <w:numId w:val="1"/>
        </w:numPr>
        <w:spacing w:after="0"/>
        <w:jc w:val="both"/>
        <w:rPr>
          <w:rFonts w:ascii="Times New Roman" w:hAnsi="Times New Roman" w:cs="Times New Roman"/>
          <w:b/>
          <w:sz w:val="24"/>
          <w:szCs w:val="24"/>
        </w:rPr>
      </w:pPr>
      <w:r w:rsidRPr="003C600F">
        <w:rPr>
          <w:rFonts w:ascii="Times New Roman" w:hAnsi="Times New Roman" w:cs="Times New Roman"/>
          <w:b/>
          <w:sz w:val="24"/>
          <w:szCs w:val="24"/>
        </w:rPr>
        <w:t>TUMWEBAZE JENIFER</w:t>
      </w:r>
    </w:p>
    <w:p w:rsidR="00B8452C" w:rsidRPr="003C600F" w:rsidRDefault="00B8452C" w:rsidP="00B8452C">
      <w:pPr>
        <w:pStyle w:val="ListParagraph"/>
        <w:numPr>
          <w:ilvl w:val="0"/>
          <w:numId w:val="1"/>
        </w:numPr>
        <w:spacing w:after="0"/>
        <w:jc w:val="both"/>
        <w:rPr>
          <w:rFonts w:ascii="Times New Roman" w:hAnsi="Times New Roman" w:cs="Times New Roman"/>
          <w:b/>
          <w:sz w:val="24"/>
          <w:szCs w:val="24"/>
        </w:rPr>
      </w:pPr>
      <w:r w:rsidRPr="003C600F">
        <w:rPr>
          <w:rFonts w:ascii="Times New Roman" w:hAnsi="Times New Roman" w:cs="Times New Roman"/>
          <w:b/>
          <w:sz w:val="24"/>
          <w:szCs w:val="24"/>
        </w:rPr>
        <w:t>NABAZIWA DAYIZE</w:t>
      </w:r>
    </w:p>
    <w:p w:rsidR="00B8452C" w:rsidRPr="003C600F" w:rsidRDefault="00B8452C" w:rsidP="00B8452C">
      <w:pPr>
        <w:spacing w:after="0"/>
        <w:ind w:left="360"/>
        <w:jc w:val="both"/>
        <w:rPr>
          <w:rFonts w:ascii="Times New Roman" w:hAnsi="Times New Roman" w:cs="Times New Roman"/>
          <w:b/>
          <w:sz w:val="24"/>
          <w:szCs w:val="24"/>
        </w:rPr>
      </w:pPr>
      <w:r w:rsidRPr="003C600F">
        <w:rPr>
          <w:rFonts w:ascii="Times New Roman" w:hAnsi="Times New Roman" w:cs="Times New Roman"/>
          <w:b/>
          <w:sz w:val="24"/>
          <w:szCs w:val="24"/>
        </w:rPr>
        <w:t>10.LUYIGA GODFREY</w:t>
      </w:r>
    </w:p>
    <w:p w:rsidR="00B8452C" w:rsidRPr="003C600F" w:rsidRDefault="00B8452C" w:rsidP="00B8452C">
      <w:pPr>
        <w:pStyle w:val="ListParagraph"/>
        <w:numPr>
          <w:ilvl w:val="0"/>
          <w:numId w:val="3"/>
        </w:numPr>
        <w:spacing w:after="0"/>
        <w:jc w:val="both"/>
        <w:rPr>
          <w:rFonts w:ascii="Times New Roman" w:hAnsi="Times New Roman" w:cs="Times New Roman"/>
          <w:b/>
          <w:sz w:val="24"/>
          <w:szCs w:val="24"/>
        </w:rPr>
      </w:pPr>
      <w:r w:rsidRPr="003C600F">
        <w:rPr>
          <w:rFonts w:ascii="Times New Roman" w:hAnsi="Times New Roman" w:cs="Times New Roman"/>
          <w:b/>
          <w:sz w:val="24"/>
          <w:szCs w:val="24"/>
        </w:rPr>
        <w:t>SANYA STEPHEN OUMAH</w:t>
      </w:r>
    </w:p>
    <w:p w:rsidR="00B8452C" w:rsidRPr="003C600F" w:rsidRDefault="00B8452C" w:rsidP="00B8452C">
      <w:pPr>
        <w:pStyle w:val="ListParagraph"/>
        <w:numPr>
          <w:ilvl w:val="0"/>
          <w:numId w:val="3"/>
        </w:numPr>
        <w:spacing w:after="0"/>
        <w:jc w:val="both"/>
        <w:rPr>
          <w:rFonts w:ascii="Times New Roman" w:hAnsi="Times New Roman" w:cs="Times New Roman"/>
          <w:b/>
          <w:sz w:val="24"/>
          <w:szCs w:val="24"/>
        </w:rPr>
      </w:pPr>
      <w:r w:rsidRPr="003C600F">
        <w:rPr>
          <w:rFonts w:ascii="Times New Roman" w:hAnsi="Times New Roman" w:cs="Times New Roman"/>
          <w:b/>
          <w:sz w:val="24"/>
          <w:szCs w:val="24"/>
        </w:rPr>
        <w:t>SEKAJJA KIZITO</w:t>
      </w:r>
    </w:p>
    <w:p w:rsidR="00B8452C" w:rsidRPr="003C600F" w:rsidRDefault="00B8452C" w:rsidP="00B8452C">
      <w:pPr>
        <w:pStyle w:val="ListParagraph"/>
        <w:numPr>
          <w:ilvl w:val="0"/>
          <w:numId w:val="3"/>
        </w:numPr>
        <w:jc w:val="both"/>
        <w:rPr>
          <w:rFonts w:ascii="Times New Roman" w:hAnsi="Times New Roman" w:cs="Times New Roman"/>
          <w:b/>
          <w:sz w:val="24"/>
          <w:szCs w:val="24"/>
        </w:rPr>
      </w:pPr>
      <w:r w:rsidRPr="003C600F">
        <w:rPr>
          <w:rFonts w:ascii="Times New Roman" w:hAnsi="Times New Roman" w:cs="Times New Roman"/>
          <w:b/>
          <w:sz w:val="24"/>
          <w:szCs w:val="24"/>
        </w:rPr>
        <w:t>NUWAMANYA VICENT::::::::::::::::::::::::::::::::::::::::::::::::::::: PLAINTIFFS</w:t>
      </w:r>
    </w:p>
    <w:p w:rsidR="00B8452C" w:rsidRPr="003C600F" w:rsidRDefault="00B8452C" w:rsidP="00B8452C">
      <w:pPr>
        <w:jc w:val="center"/>
        <w:rPr>
          <w:rFonts w:ascii="Times New Roman" w:hAnsi="Times New Roman" w:cs="Times New Roman"/>
          <w:b/>
          <w:sz w:val="24"/>
          <w:szCs w:val="24"/>
        </w:rPr>
      </w:pPr>
      <w:r w:rsidRPr="003C600F">
        <w:rPr>
          <w:rFonts w:ascii="Times New Roman" w:hAnsi="Times New Roman" w:cs="Times New Roman"/>
          <w:b/>
          <w:sz w:val="24"/>
          <w:szCs w:val="24"/>
        </w:rPr>
        <w:t>VERSUS</w:t>
      </w:r>
    </w:p>
    <w:p w:rsidR="00B8452C" w:rsidRPr="003C600F" w:rsidRDefault="00B8452C" w:rsidP="00B8452C">
      <w:pPr>
        <w:pStyle w:val="ListParagraph"/>
        <w:numPr>
          <w:ilvl w:val="0"/>
          <w:numId w:val="2"/>
        </w:numPr>
        <w:jc w:val="both"/>
        <w:rPr>
          <w:rFonts w:ascii="Times New Roman" w:hAnsi="Times New Roman" w:cs="Times New Roman"/>
          <w:b/>
          <w:sz w:val="24"/>
          <w:szCs w:val="24"/>
        </w:rPr>
      </w:pPr>
      <w:r w:rsidRPr="003C600F">
        <w:rPr>
          <w:rFonts w:ascii="Times New Roman" w:hAnsi="Times New Roman" w:cs="Times New Roman"/>
          <w:b/>
          <w:sz w:val="24"/>
          <w:szCs w:val="24"/>
        </w:rPr>
        <w:t>OCHIENG ODODI JOSEPH</w:t>
      </w:r>
    </w:p>
    <w:p w:rsidR="00B8452C" w:rsidRPr="003C600F" w:rsidRDefault="00B8452C" w:rsidP="00B8452C">
      <w:pPr>
        <w:pStyle w:val="ListParagraph"/>
        <w:numPr>
          <w:ilvl w:val="0"/>
          <w:numId w:val="2"/>
        </w:numPr>
        <w:jc w:val="both"/>
        <w:rPr>
          <w:rFonts w:ascii="Times New Roman" w:hAnsi="Times New Roman" w:cs="Times New Roman"/>
          <w:b/>
          <w:sz w:val="24"/>
          <w:szCs w:val="24"/>
        </w:rPr>
      </w:pPr>
      <w:r w:rsidRPr="003C600F">
        <w:rPr>
          <w:rFonts w:ascii="Times New Roman" w:hAnsi="Times New Roman" w:cs="Times New Roman"/>
          <w:b/>
          <w:sz w:val="24"/>
          <w:szCs w:val="24"/>
        </w:rPr>
        <w:t>MAYEKU MARTIN</w:t>
      </w:r>
    </w:p>
    <w:p w:rsidR="00B8452C" w:rsidRPr="003C600F" w:rsidRDefault="00B8452C" w:rsidP="00B8452C">
      <w:pPr>
        <w:pStyle w:val="ListParagraph"/>
        <w:numPr>
          <w:ilvl w:val="0"/>
          <w:numId w:val="2"/>
        </w:numPr>
        <w:jc w:val="both"/>
        <w:rPr>
          <w:rFonts w:ascii="Times New Roman" w:hAnsi="Times New Roman" w:cs="Times New Roman"/>
          <w:b/>
          <w:sz w:val="24"/>
          <w:szCs w:val="24"/>
        </w:rPr>
      </w:pPr>
      <w:r w:rsidRPr="003C600F">
        <w:rPr>
          <w:rFonts w:ascii="Times New Roman" w:hAnsi="Times New Roman" w:cs="Times New Roman"/>
          <w:b/>
          <w:sz w:val="24"/>
          <w:szCs w:val="24"/>
        </w:rPr>
        <w:t>UGANDA LAND COMMISSION</w:t>
      </w:r>
      <w:r w:rsidR="00E26B39" w:rsidRPr="003C600F">
        <w:rPr>
          <w:rFonts w:ascii="Times New Roman" w:hAnsi="Times New Roman" w:cs="Times New Roman"/>
          <w:b/>
          <w:sz w:val="24"/>
          <w:szCs w:val="24"/>
        </w:rPr>
        <w:t>::::::::::::::::::::::::::::::::::::::::</w:t>
      </w:r>
      <w:r w:rsidRPr="003C600F">
        <w:rPr>
          <w:rFonts w:ascii="Times New Roman" w:hAnsi="Times New Roman" w:cs="Times New Roman"/>
          <w:b/>
          <w:sz w:val="24"/>
          <w:szCs w:val="24"/>
        </w:rPr>
        <w:t>DEFENDANTS</w:t>
      </w:r>
    </w:p>
    <w:p w:rsidR="00B8452C" w:rsidRPr="003C600F" w:rsidRDefault="00B8452C" w:rsidP="00CB3E47">
      <w:pPr>
        <w:jc w:val="center"/>
        <w:rPr>
          <w:rFonts w:ascii="Times New Roman" w:hAnsi="Times New Roman" w:cs="Times New Roman"/>
          <w:b/>
          <w:sz w:val="24"/>
          <w:szCs w:val="24"/>
        </w:rPr>
      </w:pPr>
    </w:p>
    <w:p w:rsidR="00CB3E47" w:rsidRPr="003C600F" w:rsidRDefault="00CB3E47" w:rsidP="00CB3E47">
      <w:pPr>
        <w:jc w:val="center"/>
        <w:rPr>
          <w:rFonts w:ascii="Times New Roman" w:hAnsi="Times New Roman" w:cs="Times New Roman"/>
          <w:b/>
          <w:sz w:val="24"/>
          <w:szCs w:val="24"/>
        </w:rPr>
      </w:pPr>
    </w:p>
    <w:p w:rsidR="00B8452C" w:rsidRPr="003C600F" w:rsidRDefault="00B8452C" w:rsidP="00B8452C">
      <w:pPr>
        <w:jc w:val="center"/>
        <w:rPr>
          <w:rFonts w:ascii="Times New Roman" w:hAnsi="Times New Roman" w:cs="Times New Roman"/>
          <w:b/>
          <w:sz w:val="24"/>
          <w:szCs w:val="24"/>
        </w:rPr>
      </w:pPr>
      <w:r w:rsidRPr="003C600F">
        <w:rPr>
          <w:rFonts w:ascii="Times New Roman" w:hAnsi="Times New Roman" w:cs="Times New Roman"/>
          <w:b/>
          <w:sz w:val="24"/>
          <w:szCs w:val="24"/>
        </w:rPr>
        <w:t xml:space="preserve">BEFORE: HON. </w:t>
      </w:r>
      <w:r w:rsidR="00E03FEB" w:rsidRPr="003C600F">
        <w:rPr>
          <w:rFonts w:ascii="Times New Roman" w:hAnsi="Times New Roman" w:cs="Times New Roman"/>
          <w:b/>
          <w:sz w:val="24"/>
          <w:szCs w:val="24"/>
        </w:rPr>
        <w:t>JUSTICE WILSON</w:t>
      </w:r>
      <w:r w:rsidRPr="003C600F">
        <w:rPr>
          <w:rFonts w:ascii="Times New Roman" w:hAnsi="Times New Roman" w:cs="Times New Roman"/>
          <w:b/>
          <w:sz w:val="24"/>
          <w:szCs w:val="24"/>
        </w:rPr>
        <w:t xml:space="preserve"> MASALU MUSENE</w:t>
      </w:r>
    </w:p>
    <w:p w:rsidR="00EA119D" w:rsidRPr="003C600F" w:rsidRDefault="00EA119D" w:rsidP="00CB3E47">
      <w:pPr>
        <w:jc w:val="center"/>
        <w:rPr>
          <w:rFonts w:ascii="Times New Roman" w:hAnsi="Times New Roman" w:cs="Times New Roman"/>
          <w:b/>
          <w:sz w:val="24"/>
          <w:szCs w:val="24"/>
        </w:rPr>
      </w:pPr>
    </w:p>
    <w:p w:rsidR="00CB3E47" w:rsidRPr="003C600F" w:rsidRDefault="00CB3E47" w:rsidP="00CB3E47">
      <w:pPr>
        <w:jc w:val="center"/>
        <w:rPr>
          <w:rFonts w:ascii="Times New Roman" w:hAnsi="Times New Roman" w:cs="Times New Roman"/>
          <w:b/>
          <w:sz w:val="24"/>
          <w:szCs w:val="24"/>
        </w:rPr>
      </w:pPr>
      <w:r w:rsidRPr="003C600F">
        <w:rPr>
          <w:rFonts w:ascii="Times New Roman" w:hAnsi="Times New Roman" w:cs="Times New Roman"/>
          <w:b/>
          <w:sz w:val="24"/>
          <w:szCs w:val="24"/>
        </w:rPr>
        <w:t>JUDGMENT</w:t>
      </w:r>
    </w:p>
    <w:p w:rsidR="00CB3E47" w:rsidRPr="003C600F" w:rsidRDefault="00CB3E47" w:rsidP="00B8452C">
      <w:pPr>
        <w:jc w:val="center"/>
        <w:rPr>
          <w:rFonts w:ascii="Times New Roman" w:hAnsi="Times New Roman" w:cs="Times New Roman"/>
          <w:b/>
          <w:sz w:val="24"/>
          <w:szCs w:val="24"/>
        </w:rPr>
      </w:pPr>
    </w:p>
    <w:p w:rsidR="00CB3E47" w:rsidRPr="003C600F" w:rsidRDefault="00CB3E47" w:rsidP="00CB3E47">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The Plaintiffs, Owori Bonifance and 12 </w:t>
      </w:r>
      <w:r w:rsidR="00E03FEB" w:rsidRPr="003C600F">
        <w:rPr>
          <w:rFonts w:ascii="Times New Roman" w:hAnsi="Times New Roman" w:cs="Times New Roman"/>
          <w:sz w:val="24"/>
          <w:szCs w:val="24"/>
        </w:rPr>
        <w:t>others filed</w:t>
      </w:r>
      <w:r w:rsidRPr="003C600F">
        <w:rPr>
          <w:rFonts w:ascii="Times New Roman" w:hAnsi="Times New Roman" w:cs="Times New Roman"/>
          <w:sz w:val="24"/>
          <w:szCs w:val="24"/>
        </w:rPr>
        <w:t xml:space="preserve"> this suit against Ochieng Ododi Joseph, Mayeku Martin and the Uganda Land commission.  The suit was over proprietorship of land at Mutungo comprised in leasehold register volume No. 3879 Folio No. 12 </w:t>
      </w:r>
      <w:r w:rsidR="00E03FEB" w:rsidRPr="003C600F">
        <w:rPr>
          <w:rFonts w:ascii="Times New Roman" w:hAnsi="Times New Roman" w:cs="Times New Roman"/>
          <w:sz w:val="24"/>
          <w:szCs w:val="24"/>
        </w:rPr>
        <w:t>Plot No</w:t>
      </w:r>
      <w:r w:rsidRPr="003C600F">
        <w:rPr>
          <w:rFonts w:ascii="Times New Roman" w:hAnsi="Times New Roman" w:cs="Times New Roman"/>
          <w:sz w:val="24"/>
          <w:szCs w:val="24"/>
        </w:rPr>
        <w:t xml:space="preserve"> 49 , Mutungo Hill road.  The Plaintiffs</w:t>
      </w:r>
      <w:r w:rsidR="00E03FEB" w:rsidRPr="003C600F">
        <w:rPr>
          <w:rFonts w:ascii="Times New Roman" w:hAnsi="Times New Roman" w:cs="Times New Roman"/>
          <w:sz w:val="24"/>
          <w:szCs w:val="24"/>
        </w:rPr>
        <w:t xml:space="preserve"> were represented by M/s Ekirapa </w:t>
      </w:r>
      <w:r w:rsidR="0020736B" w:rsidRPr="003C600F">
        <w:rPr>
          <w:rFonts w:ascii="Times New Roman" w:hAnsi="Times New Roman" w:cs="Times New Roman"/>
          <w:sz w:val="24"/>
          <w:szCs w:val="24"/>
        </w:rPr>
        <w:t>&amp;</w:t>
      </w:r>
      <w:r w:rsidR="00E03FEB" w:rsidRPr="003C600F">
        <w:rPr>
          <w:rFonts w:ascii="Times New Roman" w:hAnsi="Times New Roman" w:cs="Times New Roman"/>
          <w:sz w:val="24"/>
          <w:szCs w:val="24"/>
        </w:rPr>
        <w:t xml:space="preserve"> Co. Advocates while the 1</w:t>
      </w:r>
      <w:r w:rsidR="00E03FEB" w:rsidRPr="003C600F">
        <w:rPr>
          <w:rFonts w:ascii="Times New Roman" w:hAnsi="Times New Roman" w:cs="Times New Roman"/>
          <w:sz w:val="24"/>
          <w:szCs w:val="24"/>
          <w:vertAlign w:val="superscript"/>
        </w:rPr>
        <w:t>st</w:t>
      </w:r>
      <w:r w:rsidR="00E03FEB" w:rsidRPr="003C600F">
        <w:rPr>
          <w:rFonts w:ascii="Times New Roman" w:hAnsi="Times New Roman" w:cs="Times New Roman"/>
          <w:sz w:val="24"/>
          <w:szCs w:val="24"/>
        </w:rPr>
        <w:t xml:space="preserve"> and 2</w:t>
      </w:r>
      <w:r w:rsidR="00E03FEB" w:rsidRPr="003C600F">
        <w:rPr>
          <w:rFonts w:ascii="Times New Roman" w:hAnsi="Times New Roman" w:cs="Times New Roman"/>
          <w:sz w:val="24"/>
          <w:szCs w:val="24"/>
          <w:vertAlign w:val="superscript"/>
        </w:rPr>
        <w:t>nd</w:t>
      </w:r>
      <w:r w:rsidR="00E03FEB" w:rsidRPr="003C600F">
        <w:rPr>
          <w:rFonts w:ascii="Times New Roman" w:hAnsi="Times New Roman" w:cs="Times New Roman"/>
          <w:sz w:val="24"/>
          <w:szCs w:val="24"/>
        </w:rPr>
        <w:t xml:space="preserve"> </w:t>
      </w:r>
      <w:r w:rsidR="00E03FEB" w:rsidRPr="003C600F">
        <w:rPr>
          <w:rFonts w:ascii="Times New Roman" w:hAnsi="Times New Roman" w:cs="Times New Roman"/>
          <w:sz w:val="24"/>
          <w:szCs w:val="24"/>
        </w:rPr>
        <w:lastRenderedPageBreak/>
        <w:t xml:space="preserve">Defendants were represented by M/s Egou-Engwawu Advocates and the third Defendant was represented by Attorney general’s Chambers. </w:t>
      </w:r>
    </w:p>
    <w:p w:rsidR="00C81ED4" w:rsidRPr="003C600F" w:rsidRDefault="00C81ED4" w:rsidP="00CB3E47">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The brief background of the suit is that the Plaintiffs claim to have acquitted lawful and equitable interest in the suit land through purchase </w:t>
      </w:r>
      <w:r w:rsidR="00BB7443" w:rsidRPr="003C600F">
        <w:rPr>
          <w:rFonts w:ascii="Times New Roman" w:hAnsi="Times New Roman" w:cs="Times New Roman"/>
          <w:sz w:val="24"/>
          <w:szCs w:val="24"/>
        </w:rPr>
        <w:t>during</w:t>
      </w:r>
      <w:r w:rsidRPr="003C600F">
        <w:rPr>
          <w:rFonts w:ascii="Times New Roman" w:hAnsi="Times New Roman" w:cs="Times New Roman"/>
          <w:sz w:val="24"/>
          <w:szCs w:val="24"/>
        </w:rPr>
        <w:t xml:space="preserve"> the years between 2003 and 2011.  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Defendants applied to the  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xml:space="preserve"> Defendant and were granted a lease over the suit land comprised in LRV  No. 3879 Folio No. 12, Mutungo hill for  an initial period of 5 years from 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xml:space="preserve"> December, 2007.  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Defendants then proceeded to take possession of the suit land  but met resistance from the Plaintiffs.</w:t>
      </w:r>
    </w:p>
    <w:p w:rsidR="00C81ED4" w:rsidRPr="003C600F" w:rsidRDefault="00C81ED4" w:rsidP="00CB3E47">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The Plaintiffs instituted this suit claiming that they are lawful and equitable  </w:t>
      </w:r>
      <w:r w:rsidR="00235A00" w:rsidRPr="003C600F">
        <w:rPr>
          <w:rFonts w:ascii="Times New Roman" w:hAnsi="Times New Roman" w:cs="Times New Roman"/>
          <w:sz w:val="24"/>
          <w:szCs w:val="24"/>
        </w:rPr>
        <w:t>owners</w:t>
      </w:r>
      <w:r w:rsidRPr="003C600F">
        <w:rPr>
          <w:rFonts w:ascii="Times New Roman" w:hAnsi="Times New Roman" w:cs="Times New Roman"/>
          <w:sz w:val="24"/>
          <w:szCs w:val="24"/>
        </w:rPr>
        <w:t xml:space="preserve"> of the suit land.  The </w:t>
      </w:r>
      <w:r w:rsidR="00A709CB" w:rsidRPr="003C600F">
        <w:rPr>
          <w:rFonts w:ascii="Times New Roman" w:hAnsi="Times New Roman" w:cs="Times New Roman"/>
          <w:sz w:val="24"/>
          <w:szCs w:val="24"/>
        </w:rPr>
        <w:t>Plaintiffs</w:t>
      </w:r>
      <w:r w:rsidRPr="003C600F">
        <w:rPr>
          <w:rFonts w:ascii="Times New Roman" w:hAnsi="Times New Roman" w:cs="Times New Roman"/>
          <w:sz w:val="24"/>
          <w:szCs w:val="24"/>
        </w:rPr>
        <w:t xml:space="preserve"> are now seeking a declaration that they are lawful and equitable owners of the suit land and the Defendants wrongly, illegally and unlawfully evicted the </w:t>
      </w:r>
      <w:r w:rsidR="00A709CB" w:rsidRPr="003C600F">
        <w:rPr>
          <w:rFonts w:ascii="Times New Roman" w:hAnsi="Times New Roman" w:cs="Times New Roman"/>
          <w:sz w:val="24"/>
          <w:szCs w:val="24"/>
        </w:rPr>
        <w:t>Plaintiffs</w:t>
      </w:r>
      <w:r w:rsidRPr="003C600F">
        <w:rPr>
          <w:rFonts w:ascii="Times New Roman" w:hAnsi="Times New Roman" w:cs="Times New Roman"/>
          <w:sz w:val="24"/>
          <w:szCs w:val="24"/>
        </w:rPr>
        <w:t xml:space="preserve"> and destroyed their houses,  buildings and other properties  on the suit land.  </w:t>
      </w:r>
      <w:r w:rsidR="00BB7443" w:rsidRPr="003C600F">
        <w:rPr>
          <w:rFonts w:ascii="Times New Roman" w:hAnsi="Times New Roman" w:cs="Times New Roman"/>
          <w:sz w:val="24"/>
          <w:szCs w:val="24"/>
        </w:rPr>
        <w:t xml:space="preserve">They f seek </w:t>
      </w:r>
      <w:r w:rsidRPr="003C600F">
        <w:rPr>
          <w:rFonts w:ascii="Times New Roman" w:hAnsi="Times New Roman" w:cs="Times New Roman"/>
          <w:sz w:val="24"/>
          <w:szCs w:val="24"/>
        </w:rPr>
        <w:t>urther an order that the lease granted to 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Defendants by the  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xml:space="preserve"> Defendant  is illegal, null and void</w:t>
      </w:r>
      <w:r w:rsidR="00BB7443" w:rsidRPr="003C600F">
        <w:rPr>
          <w:rFonts w:ascii="Times New Roman" w:hAnsi="Times New Roman" w:cs="Times New Roman"/>
          <w:sz w:val="24"/>
          <w:szCs w:val="24"/>
        </w:rPr>
        <w:t xml:space="preserve">, and </w:t>
      </w:r>
      <w:r w:rsidRPr="003C600F">
        <w:rPr>
          <w:rFonts w:ascii="Times New Roman" w:hAnsi="Times New Roman" w:cs="Times New Roman"/>
          <w:sz w:val="24"/>
          <w:szCs w:val="24"/>
        </w:rPr>
        <w:t xml:space="preserve">  </w:t>
      </w:r>
      <w:r w:rsidR="00BB7443" w:rsidRPr="003C600F">
        <w:rPr>
          <w:rFonts w:ascii="Times New Roman" w:hAnsi="Times New Roman" w:cs="Times New Roman"/>
          <w:sz w:val="24"/>
          <w:szCs w:val="24"/>
        </w:rPr>
        <w:t xml:space="preserve">a </w:t>
      </w:r>
      <w:r w:rsidRPr="003C600F">
        <w:rPr>
          <w:rFonts w:ascii="Times New Roman" w:hAnsi="Times New Roman" w:cs="Times New Roman"/>
          <w:sz w:val="24"/>
          <w:szCs w:val="24"/>
        </w:rPr>
        <w:t xml:space="preserve"> declaration  that the Certificate of title compris</w:t>
      </w:r>
      <w:r w:rsidR="00A709CB" w:rsidRPr="003C600F">
        <w:rPr>
          <w:rFonts w:ascii="Times New Roman" w:hAnsi="Times New Roman" w:cs="Times New Roman"/>
          <w:sz w:val="24"/>
          <w:szCs w:val="24"/>
        </w:rPr>
        <w:t xml:space="preserve">ed in LRV No. 3879  Folio No. </w:t>
      </w:r>
      <w:r w:rsidR="00BB7443" w:rsidRPr="003C600F">
        <w:rPr>
          <w:rFonts w:ascii="Times New Roman" w:hAnsi="Times New Roman" w:cs="Times New Roman"/>
          <w:sz w:val="24"/>
          <w:szCs w:val="24"/>
        </w:rPr>
        <w:t xml:space="preserve">12 </w:t>
      </w:r>
      <w:r w:rsidRPr="003C600F">
        <w:rPr>
          <w:rFonts w:ascii="Times New Roman" w:hAnsi="Times New Roman" w:cs="Times New Roman"/>
          <w:sz w:val="24"/>
          <w:szCs w:val="24"/>
        </w:rPr>
        <w:t xml:space="preserve"> </w:t>
      </w:r>
      <w:r w:rsidR="00A709CB" w:rsidRPr="003C600F">
        <w:rPr>
          <w:rFonts w:ascii="Times New Roman" w:hAnsi="Times New Roman" w:cs="Times New Roman"/>
          <w:sz w:val="24"/>
          <w:szCs w:val="24"/>
        </w:rPr>
        <w:t>M</w:t>
      </w:r>
      <w:r w:rsidRPr="003C600F">
        <w:rPr>
          <w:rFonts w:ascii="Times New Roman" w:hAnsi="Times New Roman" w:cs="Times New Roman"/>
          <w:sz w:val="24"/>
          <w:szCs w:val="24"/>
        </w:rPr>
        <w:t>utungo hill is null and void and should be cancelled.  An</w:t>
      </w:r>
      <w:r w:rsidR="00BB7443" w:rsidRPr="003C600F">
        <w:rPr>
          <w:rFonts w:ascii="Times New Roman" w:hAnsi="Times New Roman" w:cs="Times New Roman"/>
          <w:sz w:val="24"/>
          <w:szCs w:val="24"/>
        </w:rPr>
        <w:t xml:space="preserve">other </w:t>
      </w:r>
      <w:r w:rsidRPr="003C600F">
        <w:rPr>
          <w:rFonts w:ascii="Times New Roman" w:hAnsi="Times New Roman" w:cs="Times New Roman"/>
          <w:sz w:val="24"/>
          <w:szCs w:val="24"/>
        </w:rPr>
        <w:t xml:space="preserve"> order</w:t>
      </w:r>
      <w:r w:rsidR="00BB7443" w:rsidRPr="003C600F">
        <w:rPr>
          <w:rFonts w:ascii="Times New Roman" w:hAnsi="Times New Roman" w:cs="Times New Roman"/>
          <w:sz w:val="24"/>
          <w:szCs w:val="24"/>
        </w:rPr>
        <w:t xml:space="preserve"> sought was </w:t>
      </w:r>
      <w:r w:rsidRPr="003C600F">
        <w:rPr>
          <w:rFonts w:ascii="Times New Roman" w:hAnsi="Times New Roman" w:cs="Times New Roman"/>
          <w:sz w:val="24"/>
          <w:szCs w:val="24"/>
        </w:rPr>
        <w:t xml:space="preserve"> that the </w:t>
      </w:r>
      <w:r w:rsidR="00A709CB" w:rsidRPr="003C600F">
        <w:rPr>
          <w:rFonts w:ascii="Times New Roman" w:hAnsi="Times New Roman" w:cs="Times New Roman"/>
          <w:sz w:val="24"/>
          <w:szCs w:val="24"/>
        </w:rPr>
        <w:t>Plaintiff’s</w:t>
      </w:r>
      <w:r w:rsidRPr="003C600F">
        <w:rPr>
          <w:rFonts w:ascii="Times New Roman" w:hAnsi="Times New Roman" w:cs="Times New Roman"/>
          <w:sz w:val="24"/>
          <w:szCs w:val="24"/>
        </w:rPr>
        <w:t xml:space="preserve"> may return to the suit land and in the alternative are entitled to compensation.  The </w:t>
      </w:r>
      <w:r w:rsidR="00235A00" w:rsidRPr="003C600F">
        <w:rPr>
          <w:rFonts w:ascii="Times New Roman" w:hAnsi="Times New Roman" w:cs="Times New Roman"/>
          <w:sz w:val="24"/>
          <w:szCs w:val="24"/>
        </w:rPr>
        <w:t>Plaintiffs also</w:t>
      </w:r>
      <w:r w:rsidRPr="003C600F">
        <w:rPr>
          <w:rFonts w:ascii="Times New Roman" w:hAnsi="Times New Roman" w:cs="Times New Roman"/>
          <w:sz w:val="24"/>
          <w:szCs w:val="24"/>
        </w:rPr>
        <w:t xml:space="preserve"> seek general, special , punitive and mesne profits plus interest </w:t>
      </w:r>
      <w:r w:rsidR="00270665" w:rsidRPr="003C600F">
        <w:rPr>
          <w:rFonts w:ascii="Times New Roman" w:hAnsi="Times New Roman" w:cs="Times New Roman"/>
          <w:sz w:val="24"/>
          <w:szCs w:val="24"/>
        </w:rPr>
        <w:t xml:space="preserve"> thereon and costs of the suit.  The Defendants </w:t>
      </w:r>
      <w:r w:rsidR="00BB7443" w:rsidRPr="003C600F">
        <w:rPr>
          <w:rFonts w:ascii="Times New Roman" w:hAnsi="Times New Roman" w:cs="Times New Roman"/>
          <w:sz w:val="24"/>
          <w:szCs w:val="24"/>
        </w:rPr>
        <w:t xml:space="preserve">case on the other hand was </w:t>
      </w:r>
      <w:r w:rsidR="00270665" w:rsidRPr="003C600F">
        <w:rPr>
          <w:rFonts w:ascii="Times New Roman" w:hAnsi="Times New Roman" w:cs="Times New Roman"/>
          <w:sz w:val="24"/>
          <w:szCs w:val="24"/>
        </w:rPr>
        <w:t>, that at the time of issuing the lease to the 1</w:t>
      </w:r>
      <w:r w:rsidR="00270665" w:rsidRPr="003C600F">
        <w:rPr>
          <w:rFonts w:ascii="Times New Roman" w:hAnsi="Times New Roman" w:cs="Times New Roman"/>
          <w:sz w:val="24"/>
          <w:szCs w:val="24"/>
          <w:vertAlign w:val="superscript"/>
        </w:rPr>
        <w:t>st</w:t>
      </w:r>
      <w:r w:rsidR="00270665" w:rsidRPr="003C600F">
        <w:rPr>
          <w:rFonts w:ascii="Times New Roman" w:hAnsi="Times New Roman" w:cs="Times New Roman"/>
          <w:sz w:val="24"/>
          <w:szCs w:val="24"/>
        </w:rPr>
        <w:t xml:space="preserve"> and 2</w:t>
      </w:r>
      <w:r w:rsidR="00270665" w:rsidRPr="003C600F">
        <w:rPr>
          <w:rFonts w:ascii="Times New Roman" w:hAnsi="Times New Roman" w:cs="Times New Roman"/>
          <w:sz w:val="24"/>
          <w:szCs w:val="24"/>
          <w:vertAlign w:val="superscript"/>
        </w:rPr>
        <w:t>nd</w:t>
      </w:r>
      <w:r w:rsidR="00270665" w:rsidRPr="003C600F">
        <w:rPr>
          <w:rFonts w:ascii="Times New Roman" w:hAnsi="Times New Roman" w:cs="Times New Roman"/>
          <w:sz w:val="24"/>
          <w:szCs w:val="24"/>
        </w:rPr>
        <w:t xml:space="preserve">  </w:t>
      </w:r>
      <w:r w:rsidR="00E61F67" w:rsidRPr="003C600F">
        <w:rPr>
          <w:rFonts w:ascii="Times New Roman" w:hAnsi="Times New Roman" w:cs="Times New Roman"/>
          <w:sz w:val="24"/>
          <w:szCs w:val="24"/>
        </w:rPr>
        <w:t>Defendants</w:t>
      </w:r>
      <w:r w:rsidR="00270665" w:rsidRPr="003C600F">
        <w:rPr>
          <w:rFonts w:ascii="Times New Roman" w:hAnsi="Times New Roman" w:cs="Times New Roman"/>
          <w:sz w:val="24"/>
          <w:szCs w:val="24"/>
        </w:rPr>
        <w:t>, the suit land was free from encumbrances and all necessary and appropriate legal processes were followed, therefore the lease was issued and/or granted lawfully.</w:t>
      </w:r>
    </w:p>
    <w:p w:rsidR="00E61F67" w:rsidRPr="003C600F" w:rsidRDefault="00E61F67" w:rsidP="00CB3E47">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The following issues were agreed upon by the parties in their joint scheduling memorandum for determination by this court.</w:t>
      </w:r>
    </w:p>
    <w:p w:rsidR="00E61F67" w:rsidRPr="003C600F" w:rsidRDefault="00E61F67" w:rsidP="00CB3E47">
      <w:pPr>
        <w:spacing w:line="360" w:lineRule="auto"/>
        <w:jc w:val="both"/>
        <w:rPr>
          <w:rFonts w:ascii="Times New Roman" w:hAnsi="Times New Roman" w:cs="Times New Roman"/>
          <w:sz w:val="24"/>
          <w:szCs w:val="24"/>
        </w:rPr>
      </w:pPr>
    </w:p>
    <w:p w:rsidR="00E61F67" w:rsidRPr="003C600F" w:rsidRDefault="00B14740" w:rsidP="00E61F67">
      <w:pPr>
        <w:pStyle w:val="ListParagraph"/>
        <w:numPr>
          <w:ilvl w:val="0"/>
          <w:numId w:val="4"/>
        </w:num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Whether</w:t>
      </w:r>
      <w:r w:rsidR="00E61F67" w:rsidRPr="003C600F">
        <w:rPr>
          <w:rFonts w:ascii="Times New Roman" w:hAnsi="Times New Roman" w:cs="Times New Roman"/>
          <w:sz w:val="24"/>
          <w:szCs w:val="24"/>
        </w:rPr>
        <w:t xml:space="preserve"> the </w:t>
      </w:r>
      <w:r w:rsidRPr="003C600F">
        <w:rPr>
          <w:rFonts w:ascii="Times New Roman" w:hAnsi="Times New Roman" w:cs="Times New Roman"/>
          <w:sz w:val="24"/>
          <w:szCs w:val="24"/>
        </w:rPr>
        <w:t>Plaintiffs</w:t>
      </w:r>
      <w:r w:rsidR="00E61F67" w:rsidRPr="003C600F">
        <w:rPr>
          <w:rFonts w:ascii="Times New Roman" w:hAnsi="Times New Roman" w:cs="Times New Roman"/>
          <w:sz w:val="24"/>
          <w:szCs w:val="24"/>
        </w:rPr>
        <w:t xml:space="preserve"> are  lawful and equitable owners of the suit land?</w:t>
      </w:r>
    </w:p>
    <w:p w:rsidR="00E61F67" w:rsidRPr="003C600F" w:rsidRDefault="00E61F67" w:rsidP="00E61F67">
      <w:pPr>
        <w:pStyle w:val="ListParagraph"/>
        <w:numPr>
          <w:ilvl w:val="0"/>
          <w:numId w:val="4"/>
        </w:num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Whether the  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xml:space="preserve"> Defendant lawfully granted the lease to 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 over the suit land?</w:t>
      </w:r>
    </w:p>
    <w:p w:rsidR="00B14740" w:rsidRPr="003C600F" w:rsidRDefault="00B14740" w:rsidP="00E61F67">
      <w:pPr>
        <w:pStyle w:val="ListParagraph"/>
        <w:numPr>
          <w:ilvl w:val="0"/>
          <w:numId w:val="4"/>
        </w:num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Whether the Plaintiffs are entitled to compensation from 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Defendants for their interest in the suit land?</w:t>
      </w:r>
    </w:p>
    <w:p w:rsidR="00B14740" w:rsidRPr="003C600F" w:rsidRDefault="00B14740" w:rsidP="00E61F67">
      <w:pPr>
        <w:pStyle w:val="ListParagraph"/>
        <w:numPr>
          <w:ilvl w:val="0"/>
          <w:numId w:val="4"/>
        </w:num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lastRenderedPageBreak/>
        <w:t>Whether the parties are entitled to the remedies sought?</w:t>
      </w:r>
    </w:p>
    <w:p w:rsidR="00B14740" w:rsidRPr="003C600F" w:rsidRDefault="00B14740" w:rsidP="00B14740">
      <w:pPr>
        <w:spacing w:line="360" w:lineRule="auto"/>
        <w:jc w:val="both"/>
        <w:rPr>
          <w:rFonts w:ascii="Times New Roman" w:hAnsi="Times New Roman" w:cs="Times New Roman"/>
          <w:sz w:val="24"/>
          <w:szCs w:val="24"/>
        </w:rPr>
      </w:pPr>
    </w:p>
    <w:p w:rsidR="00C81ED4" w:rsidRPr="003C600F" w:rsidRDefault="00ED7B9E" w:rsidP="00CB3E47">
      <w:pPr>
        <w:spacing w:line="360" w:lineRule="auto"/>
        <w:jc w:val="both"/>
        <w:rPr>
          <w:rFonts w:ascii="Times New Roman" w:hAnsi="Times New Roman" w:cs="Times New Roman"/>
          <w:b/>
          <w:sz w:val="24"/>
          <w:szCs w:val="24"/>
        </w:rPr>
      </w:pPr>
      <w:r w:rsidRPr="003C600F">
        <w:rPr>
          <w:rFonts w:ascii="Times New Roman" w:hAnsi="Times New Roman" w:cs="Times New Roman"/>
          <w:b/>
          <w:sz w:val="24"/>
          <w:szCs w:val="24"/>
        </w:rPr>
        <w:t>Issue No. 1, Whether the Plaintiffs are lawful and equitable owners of the suit land.</w:t>
      </w:r>
    </w:p>
    <w:p w:rsidR="00ED7B9E" w:rsidRPr="003C600F" w:rsidRDefault="00ED7B9E" w:rsidP="00CB3E47">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As far  as this issue is concerned, counsel for the Plaintiffs made reference to the witness statements on record by PWI, At</w:t>
      </w:r>
      <w:r w:rsidR="00DF70F0" w:rsidRPr="003C600F">
        <w:rPr>
          <w:rFonts w:ascii="Times New Roman" w:hAnsi="Times New Roman" w:cs="Times New Roman"/>
          <w:sz w:val="24"/>
          <w:szCs w:val="24"/>
        </w:rPr>
        <w:t>wi</w:t>
      </w:r>
      <w:r w:rsidRPr="003C600F">
        <w:rPr>
          <w:rFonts w:ascii="Times New Roman" w:hAnsi="Times New Roman" w:cs="Times New Roman"/>
          <w:sz w:val="24"/>
          <w:szCs w:val="24"/>
        </w:rPr>
        <w:t>nomu</w:t>
      </w:r>
      <w:r w:rsidR="00DF70F0" w:rsidRPr="003C600F">
        <w:rPr>
          <w:rFonts w:ascii="Times New Roman" w:hAnsi="Times New Roman" w:cs="Times New Roman"/>
          <w:sz w:val="24"/>
          <w:szCs w:val="24"/>
        </w:rPr>
        <w:t>j</w:t>
      </w:r>
      <w:r w:rsidR="00E14465" w:rsidRPr="003C600F">
        <w:rPr>
          <w:rFonts w:ascii="Times New Roman" w:hAnsi="Times New Roman" w:cs="Times New Roman"/>
          <w:sz w:val="24"/>
          <w:szCs w:val="24"/>
        </w:rPr>
        <w:t xml:space="preserve">uni </w:t>
      </w:r>
      <w:r w:rsidRPr="003C600F">
        <w:rPr>
          <w:rFonts w:ascii="Times New Roman" w:hAnsi="Times New Roman" w:cs="Times New Roman"/>
          <w:sz w:val="24"/>
          <w:szCs w:val="24"/>
        </w:rPr>
        <w:t>Asaph, Kanyonyi Evans, PW3, Nabaziwa Dayize, PW4 Luyiga Godfrey, PW5 , Mazige Erisa, PW6, Kyoleko Kim, PW7 Sanya Stephen , PW8 Mbambu Lydia  and PW9, Owori Bonifance.  He submitted that:</w:t>
      </w:r>
    </w:p>
    <w:p w:rsidR="00F57B25" w:rsidRPr="003C600F" w:rsidRDefault="00F57B25" w:rsidP="00CB3E47">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Through their pleadings and respective testimonies, the Plaintiffs testified that they were lawful and equitable owners of the suit land situate at Mutungo Zone 4, Nakawa division, Kampala having purchased various portions of the suit land between 2003 and 2011.</w:t>
      </w:r>
    </w:p>
    <w:p w:rsidR="006921E3" w:rsidRPr="003C600F" w:rsidRDefault="006921E3" w:rsidP="00CB3E47">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The Plaintiffs attached the sale agreements to their witness statements as annextures “A”  respectively</w:t>
      </w:r>
      <w:r w:rsidR="00847004" w:rsidRPr="003C600F">
        <w:rPr>
          <w:rFonts w:ascii="Times New Roman" w:hAnsi="Times New Roman" w:cs="Times New Roman"/>
          <w:sz w:val="24"/>
          <w:szCs w:val="24"/>
        </w:rPr>
        <w:t xml:space="preserve"> on  each witness statement and the same showed that the </w:t>
      </w:r>
      <w:r w:rsidR="00CD1452" w:rsidRPr="003C600F">
        <w:rPr>
          <w:rFonts w:ascii="Times New Roman" w:hAnsi="Times New Roman" w:cs="Times New Roman"/>
          <w:sz w:val="24"/>
          <w:szCs w:val="24"/>
        </w:rPr>
        <w:t>Plaintiffs</w:t>
      </w:r>
      <w:r w:rsidR="00847004" w:rsidRPr="003C600F">
        <w:rPr>
          <w:rFonts w:ascii="Times New Roman" w:hAnsi="Times New Roman" w:cs="Times New Roman"/>
          <w:sz w:val="24"/>
          <w:szCs w:val="24"/>
        </w:rPr>
        <w:t xml:space="preserve"> had </w:t>
      </w:r>
      <w:r w:rsidR="00CD1452" w:rsidRPr="003C600F">
        <w:rPr>
          <w:rFonts w:ascii="Times New Roman" w:hAnsi="Times New Roman" w:cs="Times New Roman"/>
          <w:sz w:val="24"/>
          <w:szCs w:val="24"/>
        </w:rPr>
        <w:t>purchased</w:t>
      </w:r>
      <w:r w:rsidR="00847004" w:rsidRPr="003C600F">
        <w:rPr>
          <w:rFonts w:ascii="Times New Roman" w:hAnsi="Times New Roman" w:cs="Times New Roman"/>
          <w:sz w:val="24"/>
          <w:szCs w:val="24"/>
        </w:rPr>
        <w:t xml:space="preserve"> the suit land on the following  dates from persons listed below:</w:t>
      </w:r>
    </w:p>
    <w:p w:rsidR="00847004" w:rsidRPr="003C600F" w:rsidRDefault="00847004" w:rsidP="00847004">
      <w:pPr>
        <w:pStyle w:val="ListParagraph"/>
        <w:numPr>
          <w:ilvl w:val="0"/>
          <w:numId w:val="5"/>
        </w:num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Plaintiff purchased from Nalubega Catherine vide an agreement dated 8</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xml:space="preserve"> July, 2011 a</w:t>
      </w:r>
      <w:r w:rsidR="00CD1452" w:rsidRPr="003C600F">
        <w:rPr>
          <w:rFonts w:ascii="Times New Roman" w:hAnsi="Times New Roman" w:cs="Times New Roman"/>
          <w:sz w:val="24"/>
          <w:szCs w:val="24"/>
        </w:rPr>
        <w:t>nd the said Nalubega Catharine ha</w:t>
      </w:r>
      <w:r w:rsidRPr="003C600F">
        <w:rPr>
          <w:rFonts w:ascii="Times New Roman" w:hAnsi="Times New Roman" w:cs="Times New Roman"/>
          <w:sz w:val="24"/>
          <w:szCs w:val="24"/>
        </w:rPr>
        <w:t>d</w:t>
      </w:r>
      <w:r w:rsidR="00CD1452" w:rsidRPr="003C600F">
        <w:rPr>
          <w:rFonts w:ascii="Times New Roman" w:hAnsi="Times New Roman" w:cs="Times New Roman"/>
          <w:sz w:val="24"/>
          <w:szCs w:val="24"/>
        </w:rPr>
        <w:t xml:space="preserve"> purchased</w:t>
      </w:r>
      <w:r w:rsidRPr="003C600F">
        <w:rPr>
          <w:rFonts w:ascii="Times New Roman" w:hAnsi="Times New Roman" w:cs="Times New Roman"/>
          <w:sz w:val="24"/>
          <w:szCs w:val="24"/>
        </w:rPr>
        <w:t xml:space="preserve"> the suit land from </w:t>
      </w:r>
      <w:r w:rsidR="00CD1452" w:rsidRPr="003C600F">
        <w:rPr>
          <w:rFonts w:ascii="Times New Roman" w:hAnsi="Times New Roman" w:cs="Times New Roman"/>
          <w:sz w:val="24"/>
          <w:szCs w:val="24"/>
        </w:rPr>
        <w:t>M</w:t>
      </w:r>
      <w:r w:rsidRPr="003C600F">
        <w:rPr>
          <w:rFonts w:ascii="Times New Roman" w:hAnsi="Times New Roman" w:cs="Times New Roman"/>
          <w:sz w:val="24"/>
          <w:szCs w:val="24"/>
        </w:rPr>
        <w:t>uzungu Charles vide an agreement dated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September, 2007.</w:t>
      </w:r>
    </w:p>
    <w:p w:rsidR="00847004" w:rsidRPr="003C600F" w:rsidRDefault="00847004" w:rsidP="00847004">
      <w:pPr>
        <w:pStyle w:val="ListParagraph"/>
        <w:numPr>
          <w:ilvl w:val="0"/>
          <w:numId w:val="5"/>
        </w:num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plaintiff  purchased from </w:t>
      </w:r>
      <w:r w:rsidR="00CD1452" w:rsidRPr="003C600F">
        <w:rPr>
          <w:rFonts w:ascii="Times New Roman" w:hAnsi="Times New Roman" w:cs="Times New Roman"/>
          <w:sz w:val="24"/>
          <w:szCs w:val="24"/>
        </w:rPr>
        <w:t>M</w:t>
      </w:r>
      <w:r w:rsidRPr="003C600F">
        <w:rPr>
          <w:rFonts w:ascii="Times New Roman" w:hAnsi="Times New Roman" w:cs="Times New Roman"/>
          <w:sz w:val="24"/>
          <w:szCs w:val="24"/>
        </w:rPr>
        <w:t>ukasa Edward vide an agreement dated 10</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xml:space="preserve">  October, 2007.</w:t>
      </w:r>
    </w:p>
    <w:p w:rsidR="00847004" w:rsidRPr="003C600F" w:rsidRDefault="00847004" w:rsidP="00847004">
      <w:pPr>
        <w:pStyle w:val="ListParagraph"/>
        <w:numPr>
          <w:ilvl w:val="0"/>
          <w:numId w:val="5"/>
        </w:num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xml:space="preserve"> Plaintiff  purchased from Ssenyange Godfrey vide an agreement dated 7</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xml:space="preserve">  </w:t>
      </w:r>
      <w:r w:rsidR="00CD1452" w:rsidRPr="003C600F">
        <w:rPr>
          <w:rFonts w:ascii="Times New Roman" w:hAnsi="Times New Roman" w:cs="Times New Roman"/>
          <w:sz w:val="24"/>
          <w:szCs w:val="24"/>
        </w:rPr>
        <w:t>M</w:t>
      </w:r>
      <w:r w:rsidRPr="003C600F">
        <w:rPr>
          <w:rFonts w:ascii="Times New Roman" w:hAnsi="Times New Roman" w:cs="Times New Roman"/>
          <w:sz w:val="24"/>
          <w:szCs w:val="24"/>
        </w:rPr>
        <w:t xml:space="preserve">arch, 2007  and an additional portion from </w:t>
      </w:r>
      <w:r w:rsidR="00CD1452" w:rsidRPr="003C600F">
        <w:rPr>
          <w:rFonts w:ascii="Times New Roman" w:hAnsi="Times New Roman" w:cs="Times New Roman"/>
          <w:sz w:val="24"/>
          <w:szCs w:val="24"/>
        </w:rPr>
        <w:t>H</w:t>
      </w:r>
      <w:r w:rsidRPr="003C600F">
        <w:rPr>
          <w:rFonts w:ascii="Times New Roman" w:hAnsi="Times New Roman" w:cs="Times New Roman"/>
          <w:sz w:val="24"/>
          <w:szCs w:val="24"/>
        </w:rPr>
        <w:t xml:space="preserve">abasa </w:t>
      </w:r>
      <w:r w:rsidR="00CD1452" w:rsidRPr="003C600F">
        <w:rPr>
          <w:rFonts w:ascii="Times New Roman" w:hAnsi="Times New Roman" w:cs="Times New Roman"/>
          <w:sz w:val="24"/>
          <w:szCs w:val="24"/>
        </w:rPr>
        <w:t>I</w:t>
      </w:r>
      <w:r w:rsidRPr="003C600F">
        <w:rPr>
          <w:rFonts w:ascii="Times New Roman" w:hAnsi="Times New Roman" w:cs="Times New Roman"/>
          <w:sz w:val="24"/>
          <w:szCs w:val="24"/>
        </w:rPr>
        <w:t>van vide an agreement dated 27</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xml:space="preserve">  November, 2008.</w:t>
      </w:r>
    </w:p>
    <w:p w:rsidR="00847004" w:rsidRPr="003C600F" w:rsidRDefault="00CD1452" w:rsidP="00847004">
      <w:pPr>
        <w:pStyle w:val="ListParagraph"/>
        <w:numPr>
          <w:ilvl w:val="0"/>
          <w:numId w:val="5"/>
        </w:num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4</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xml:space="preserve"> Plaintiff purchased  from musisi Charles vide an  agreement dated 13</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xml:space="preserve">  June 2006.</w:t>
      </w:r>
    </w:p>
    <w:p w:rsidR="00CD1452" w:rsidRPr="003C600F" w:rsidRDefault="00CD1452" w:rsidP="00847004">
      <w:pPr>
        <w:pStyle w:val="ListParagraph"/>
        <w:numPr>
          <w:ilvl w:val="0"/>
          <w:numId w:val="5"/>
        </w:num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5</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xml:space="preserve">  Plaintiff purchased from Ssentongo Hussein vide an agreement dated 8</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xml:space="preserve">  January, 2008.</w:t>
      </w:r>
    </w:p>
    <w:p w:rsidR="00CD1452" w:rsidRPr="003C600F" w:rsidRDefault="00CD1452" w:rsidP="00847004">
      <w:pPr>
        <w:pStyle w:val="ListParagraph"/>
        <w:numPr>
          <w:ilvl w:val="0"/>
          <w:numId w:val="5"/>
        </w:num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6</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xml:space="preserve">  Plaintiff purchased from Yebaza Joseph  vide an agreement dated 10</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xml:space="preserve">  November, 2010.</w:t>
      </w:r>
    </w:p>
    <w:p w:rsidR="00CD1452" w:rsidRPr="003C600F" w:rsidRDefault="00CD1452" w:rsidP="00847004">
      <w:pPr>
        <w:pStyle w:val="ListParagraph"/>
        <w:numPr>
          <w:ilvl w:val="0"/>
          <w:numId w:val="5"/>
        </w:num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7</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xml:space="preserve">  Plaintiff purchased from Kiirya Martin  vide an agreement dated 16</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xml:space="preserve"> March 2006.</w:t>
      </w:r>
    </w:p>
    <w:p w:rsidR="00CD1452" w:rsidRPr="003C600F" w:rsidRDefault="00CD1452" w:rsidP="00847004">
      <w:pPr>
        <w:pStyle w:val="ListParagraph"/>
        <w:numPr>
          <w:ilvl w:val="0"/>
          <w:numId w:val="5"/>
        </w:num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lastRenderedPageBreak/>
        <w:t>8</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xml:space="preserve">  Plaintiff purchased from Ssentongo Hussein vide an agreement dated 28</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xml:space="preserve">  October, 2007.</w:t>
      </w:r>
    </w:p>
    <w:p w:rsidR="00CD1452" w:rsidRPr="003C600F" w:rsidRDefault="00CD1452" w:rsidP="00847004">
      <w:pPr>
        <w:pStyle w:val="ListParagraph"/>
        <w:numPr>
          <w:ilvl w:val="0"/>
          <w:numId w:val="5"/>
        </w:num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9</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xml:space="preserve"> Plaintiff purchased from Mujuni Charles  vide an agreement dated 7</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xml:space="preserve"> March, 2006.</w:t>
      </w:r>
    </w:p>
    <w:p w:rsidR="00CD1452" w:rsidRPr="003C600F" w:rsidRDefault="00CD1452" w:rsidP="00847004">
      <w:pPr>
        <w:pStyle w:val="ListParagraph"/>
        <w:numPr>
          <w:ilvl w:val="0"/>
          <w:numId w:val="5"/>
        </w:num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10</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xml:space="preserve"> Plaintiff purchased from namatovu Robinah vide an agreement dated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February, 2007.</w:t>
      </w:r>
    </w:p>
    <w:p w:rsidR="00CD1452" w:rsidRPr="003C600F" w:rsidRDefault="00CD1452" w:rsidP="00847004">
      <w:pPr>
        <w:pStyle w:val="ListParagraph"/>
        <w:numPr>
          <w:ilvl w:val="0"/>
          <w:numId w:val="5"/>
        </w:num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11</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xml:space="preserve">  Plaintiff from Edward Mukasa vide an agreement dated 20</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xml:space="preserve"> February 2004.</w:t>
      </w:r>
    </w:p>
    <w:p w:rsidR="00CD1452" w:rsidRPr="003C600F" w:rsidRDefault="00CD1452" w:rsidP="00847004">
      <w:pPr>
        <w:pStyle w:val="ListParagraph"/>
        <w:numPr>
          <w:ilvl w:val="0"/>
          <w:numId w:val="5"/>
        </w:num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12</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xml:space="preserve">  Plaintiff purchased  from Ssentongo Hussein vide an agreement dated 21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August, 2004.</w:t>
      </w:r>
    </w:p>
    <w:p w:rsidR="00CD1452" w:rsidRPr="003C600F" w:rsidRDefault="00CD1452" w:rsidP="00847004">
      <w:pPr>
        <w:pStyle w:val="ListParagraph"/>
        <w:numPr>
          <w:ilvl w:val="0"/>
          <w:numId w:val="5"/>
        </w:num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13</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xml:space="preserve">  Plaintiff purchased from Nuwamanya Vincent vide an agreement dated  28</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xml:space="preserve"> October, 2007.</w:t>
      </w:r>
    </w:p>
    <w:p w:rsidR="00CD1452" w:rsidRPr="003C600F" w:rsidRDefault="00CD1452" w:rsidP="00CD1452">
      <w:pPr>
        <w:spacing w:line="360" w:lineRule="auto"/>
        <w:jc w:val="both"/>
        <w:rPr>
          <w:rFonts w:ascii="Times New Roman" w:hAnsi="Times New Roman" w:cs="Times New Roman"/>
          <w:sz w:val="24"/>
          <w:szCs w:val="24"/>
        </w:rPr>
      </w:pPr>
    </w:p>
    <w:p w:rsidR="00F57B25" w:rsidRPr="003C600F" w:rsidRDefault="00792F70" w:rsidP="00CB3E47">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The Plaintiffs  all testified  in their witness statements that their land sale agreements were signed and witnessed by the L.C I officials and in</w:t>
      </w:r>
      <w:r w:rsidR="00983EF5" w:rsidRPr="003C600F">
        <w:rPr>
          <w:rFonts w:ascii="Times New Roman" w:hAnsi="Times New Roman" w:cs="Times New Roman"/>
          <w:sz w:val="24"/>
          <w:szCs w:val="24"/>
        </w:rPr>
        <w:t xml:space="preserve"> c</w:t>
      </w:r>
      <w:r w:rsidRPr="003C600F">
        <w:rPr>
          <w:rFonts w:ascii="Times New Roman" w:hAnsi="Times New Roman" w:cs="Times New Roman"/>
          <w:sz w:val="24"/>
          <w:szCs w:val="24"/>
        </w:rPr>
        <w:t>ross examination, PWI, At</w:t>
      </w:r>
      <w:r w:rsidR="008B0063" w:rsidRPr="003C600F">
        <w:rPr>
          <w:rFonts w:ascii="Times New Roman" w:hAnsi="Times New Roman" w:cs="Times New Roman"/>
          <w:sz w:val="24"/>
          <w:szCs w:val="24"/>
        </w:rPr>
        <w:t>w</w:t>
      </w:r>
      <w:r w:rsidRPr="003C600F">
        <w:rPr>
          <w:rFonts w:ascii="Times New Roman" w:hAnsi="Times New Roman" w:cs="Times New Roman"/>
          <w:sz w:val="24"/>
          <w:szCs w:val="24"/>
        </w:rPr>
        <w:t xml:space="preserve">inomujuni Asaph, Kanyonyi Evans, PW3, Nabaziwa Dayize, PW4 Luyiga Godfrey, PW5 , Mazige Erisa, PW6, Kyoleko Kim, PW7 Sanya Stephen , PW8 Mbambu </w:t>
      </w:r>
      <w:r w:rsidR="00983EF5" w:rsidRPr="003C600F">
        <w:rPr>
          <w:rFonts w:ascii="Times New Roman" w:hAnsi="Times New Roman" w:cs="Times New Roman"/>
          <w:sz w:val="24"/>
          <w:szCs w:val="24"/>
        </w:rPr>
        <w:t>Lydia  and PW9, Owori Bonifance all testified  that prior to acquiring the various portions which they bought, they inquired from the local leaders and other residents on the suit land about the ownership of the  land and they  were informed that the land belonged to government and that it was public land and that they were many residents on the suit land who had acquired Kibanja interests in the suit land.</w:t>
      </w:r>
    </w:p>
    <w:p w:rsidR="006B5BC0" w:rsidRPr="003C600F" w:rsidRDefault="006B5BC0" w:rsidP="00CB3E47">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Counsel also made reference to a survey report from Jolanam land surveyors dated 21/3/2000, attached to the witness statement</w:t>
      </w:r>
      <w:r w:rsidR="00E17259" w:rsidRPr="003C600F">
        <w:rPr>
          <w:rFonts w:ascii="Times New Roman" w:hAnsi="Times New Roman" w:cs="Times New Roman"/>
          <w:sz w:val="24"/>
          <w:szCs w:val="24"/>
        </w:rPr>
        <w:t xml:space="preserve"> of Fred </w:t>
      </w:r>
      <w:r w:rsidR="00EB23A7" w:rsidRPr="003C600F">
        <w:rPr>
          <w:rFonts w:ascii="Times New Roman" w:hAnsi="Times New Roman" w:cs="Times New Roman"/>
          <w:sz w:val="24"/>
          <w:szCs w:val="24"/>
        </w:rPr>
        <w:t>K</w:t>
      </w:r>
      <w:r w:rsidR="00E17259" w:rsidRPr="003C600F">
        <w:rPr>
          <w:rFonts w:ascii="Times New Roman" w:hAnsi="Times New Roman" w:cs="Times New Roman"/>
          <w:sz w:val="24"/>
          <w:szCs w:val="24"/>
        </w:rPr>
        <w:t xml:space="preserve">igozi, the former executive director of </w:t>
      </w:r>
      <w:r w:rsidR="00EB23A7" w:rsidRPr="003C600F">
        <w:rPr>
          <w:rFonts w:ascii="Times New Roman" w:hAnsi="Times New Roman" w:cs="Times New Roman"/>
          <w:sz w:val="24"/>
          <w:szCs w:val="24"/>
        </w:rPr>
        <w:t>B</w:t>
      </w:r>
      <w:r w:rsidR="00E17259" w:rsidRPr="003C600F">
        <w:rPr>
          <w:rFonts w:ascii="Times New Roman" w:hAnsi="Times New Roman" w:cs="Times New Roman"/>
          <w:sz w:val="24"/>
          <w:szCs w:val="24"/>
        </w:rPr>
        <w:t xml:space="preserve">utabika hospital who testified that DW5  showed that by the year 2000, 10% (equivalent to 13 acres) of the </w:t>
      </w:r>
      <w:r w:rsidR="00EB23A7" w:rsidRPr="003C600F">
        <w:rPr>
          <w:rFonts w:ascii="Times New Roman" w:hAnsi="Times New Roman" w:cs="Times New Roman"/>
          <w:sz w:val="24"/>
          <w:szCs w:val="24"/>
        </w:rPr>
        <w:t>B</w:t>
      </w:r>
      <w:r w:rsidR="00E17259" w:rsidRPr="003C600F">
        <w:rPr>
          <w:rFonts w:ascii="Times New Roman" w:hAnsi="Times New Roman" w:cs="Times New Roman"/>
          <w:sz w:val="24"/>
          <w:szCs w:val="24"/>
        </w:rPr>
        <w:t xml:space="preserve">utabika land from which the suit land was sub divided was occupied by squatters who had built temporary and permanent structures thereon.  They added that the defendants did not adduce any evidence to prove that the area where the plaintiffs </w:t>
      </w:r>
      <w:r w:rsidR="00133930" w:rsidRPr="003C600F">
        <w:rPr>
          <w:rFonts w:ascii="Times New Roman" w:hAnsi="Times New Roman" w:cs="Times New Roman"/>
          <w:sz w:val="24"/>
          <w:szCs w:val="24"/>
        </w:rPr>
        <w:t>are currently</w:t>
      </w:r>
      <w:r w:rsidR="00EB23A7" w:rsidRPr="003C600F">
        <w:rPr>
          <w:rFonts w:ascii="Times New Roman" w:hAnsi="Times New Roman" w:cs="Times New Roman"/>
          <w:sz w:val="24"/>
          <w:szCs w:val="24"/>
        </w:rPr>
        <w:t xml:space="preserve"> </w:t>
      </w:r>
      <w:r w:rsidR="00133930" w:rsidRPr="003C600F">
        <w:rPr>
          <w:rFonts w:ascii="Times New Roman" w:hAnsi="Times New Roman" w:cs="Times New Roman"/>
          <w:sz w:val="24"/>
          <w:szCs w:val="24"/>
        </w:rPr>
        <w:t>settled was</w:t>
      </w:r>
      <w:r w:rsidR="00EB23A7" w:rsidRPr="003C600F">
        <w:rPr>
          <w:rFonts w:ascii="Times New Roman" w:hAnsi="Times New Roman" w:cs="Times New Roman"/>
          <w:sz w:val="24"/>
          <w:szCs w:val="24"/>
        </w:rPr>
        <w:t xml:space="preserve"> not part of </w:t>
      </w:r>
      <w:r w:rsidR="00133930" w:rsidRPr="003C600F">
        <w:rPr>
          <w:rFonts w:ascii="Times New Roman" w:hAnsi="Times New Roman" w:cs="Times New Roman"/>
          <w:sz w:val="24"/>
          <w:szCs w:val="24"/>
        </w:rPr>
        <w:t>the 13</w:t>
      </w:r>
      <w:r w:rsidR="00EB23A7" w:rsidRPr="003C600F">
        <w:rPr>
          <w:rFonts w:ascii="Times New Roman" w:hAnsi="Times New Roman" w:cs="Times New Roman"/>
          <w:sz w:val="24"/>
          <w:szCs w:val="24"/>
        </w:rPr>
        <w:t xml:space="preserve"> acres </w:t>
      </w:r>
      <w:r w:rsidR="00133930" w:rsidRPr="003C600F">
        <w:rPr>
          <w:rFonts w:ascii="Times New Roman" w:hAnsi="Times New Roman" w:cs="Times New Roman"/>
          <w:sz w:val="24"/>
          <w:szCs w:val="24"/>
        </w:rPr>
        <w:t xml:space="preserve"> where  squatters were known to have settled as per the survey report.</w:t>
      </w:r>
    </w:p>
    <w:p w:rsidR="00133930" w:rsidRPr="003C600F" w:rsidRDefault="00133930" w:rsidP="00CB3E47">
      <w:pPr>
        <w:spacing w:line="360" w:lineRule="auto"/>
        <w:jc w:val="both"/>
        <w:rPr>
          <w:rFonts w:ascii="Times New Roman" w:hAnsi="Times New Roman" w:cs="Times New Roman"/>
          <w:sz w:val="24"/>
          <w:szCs w:val="24"/>
        </w:rPr>
      </w:pPr>
    </w:p>
    <w:p w:rsidR="00133930" w:rsidRPr="003C600F" w:rsidRDefault="00133930" w:rsidP="00CB3E47">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Further reference was also made to the testimony of Paul Idude DW6 the princip</w:t>
      </w:r>
      <w:r w:rsidR="008B0063" w:rsidRPr="003C600F">
        <w:rPr>
          <w:rFonts w:ascii="Times New Roman" w:hAnsi="Times New Roman" w:cs="Times New Roman"/>
          <w:sz w:val="24"/>
          <w:szCs w:val="24"/>
        </w:rPr>
        <w:t>al</w:t>
      </w:r>
      <w:r w:rsidRPr="003C600F">
        <w:rPr>
          <w:rFonts w:ascii="Times New Roman" w:hAnsi="Times New Roman" w:cs="Times New Roman"/>
          <w:sz w:val="24"/>
          <w:szCs w:val="24"/>
        </w:rPr>
        <w:t xml:space="preserve"> legal officer of the  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xml:space="preserve"> Defendant to the effect that the suit land was being  used for grazing and cultivation.  </w:t>
      </w:r>
      <w:r w:rsidRPr="003C600F">
        <w:rPr>
          <w:rFonts w:ascii="Times New Roman" w:hAnsi="Times New Roman" w:cs="Times New Roman"/>
          <w:sz w:val="24"/>
          <w:szCs w:val="24"/>
        </w:rPr>
        <w:lastRenderedPageBreak/>
        <w:t>They therefore concluded that since the Plaintiffs built houses, cultivated various crops and reared animals on the suit land, then they acquired an equitable interest as occupants of the same prior  to the grant of the lease to 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defendants. </w:t>
      </w:r>
    </w:p>
    <w:p w:rsidR="00133930" w:rsidRPr="003C600F" w:rsidRDefault="00133930" w:rsidP="00CB3E47">
      <w:pPr>
        <w:spacing w:line="360" w:lineRule="auto"/>
        <w:jc w:val="both"/>
        <w:rPr>
          <w:rFonts w:ascii="Times New Roman" w:hAnsi="Times New Roman" w:cs="Times New Roman"/>
          <w:sz w:val="24"/>
          <w:szCs w:val="24"/>
        </w:rPr>
      </w:pPr>
    </w:p>
    <w:p w:rsidR="00133930" w:rsidRPr="003C600F" w:rsidRDefault="00133930" w:rsidP="00CB3E47">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Counsel  for 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Defendants submitted that 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w:t>
      </w:r>
      <w:r w:rsidR="00776FE5" w:rsidRPr="003C600F">
        <w:rPr>
          <w:rFonts w:ascii="Times New Roman" w:hAnsi="Times New Roman" w:cs="Times New Roman"/>
          <w:sz w:val="24"/>
          <w:szCs w:val="24"/>
        </w:rPr>
        <w:t xml:space="preserve">defendants are the registered proprietors of the property in dispute, Notably LRV </w:t>
      </w:r>
      <w:r w:rsidRPr="003C600F">
        <w:rPr>
          <w:rFonts w:ascii="Times New Roman" w:hAnsi="Times New Roman" w:cs="Times New Roman"/>
          <w:sz w:val="24"/>
          <w:szCs w:val="24"/>
        </w:rPr>
        <w:t xml:space="preserve">3879 Folio 12 Plot  No. 49, </w:t>
      </w:r>
      <w:r w:rsidR="00776FE5" w:rsidRPr="003C600F">
        <w:rPr>
          <w:rFonts w:ascii="Times New Roman" w:hAnsi="Times New Roman" w:cs="Times New Roman"/>
          <w:sz w:val="24"/>
          <w:szCs w:val="24"/>
        </w:rPr>
        <w:t>M</w:t>
      </w:r>
      <w:r w:rsidRPr="003C600F">
        <w:rPr>
          <w:rFonts w:ascii="Times New Roman" w:hAnsi="Times New Roman" w:cs="Times New Roman"/>
          <w:sz w:val="24"/>
          <w:szCs w:val="24"/>
        </w:rPr>
        <w:t xml:space="preserve">utungo Hill road.  He added that the suit land was public  land which formally belonged to  </w:t>
      </w:r>
      <w:r w:rsidR="00776FE5" w:rsidRPr="003C600F">
        <w:rPr>
          <w:rFonts w:ascii="Times New Roman" w:hAnsi="Times New Roman" w:cs="Times New Roman"/>
          <w:sz w:val="24"/>
          <w:szCs w:val="24"/>
        </w:rPr>
        <w:t>B</w:t>
      </w:r>
      <w:r w:rsidRPr="003C600F">
        <w:rPr>
          <w:rFonts w:ascii="Times New Roman" w:hAnsi="Times New Roman" w:cs="Times New Roman"/>
          <w:sz w:val="24"/>
          <w:szCs w:val="24"/>
        </w:rPr>
        <w:t xml:space="preserve">utabika </w:t>
      </w:r>
      <w:r w:rsidR="00776FE5" w:rsidRPr="003C600F">
        <w:rPr>
          <w:rFonts w:ascii="Times New Roman" w:hAnsi="Times New Roman" w:cs="Times New Roman"/>
          <w:sz w:val="24"/>
          <w:szCs w:val="24"/>
        </w:rPr>
        <w:t>referral</w:t>
      </w:r>
      <w:r w:rsidRPr="003C600F">
        <w:rPr>
          <w:rFonts w:ascii="Times New Roman" w:hAnsi="Times New Roman" w:cs="Times New Roman"/>
          <w:sz w:val="24"/>
          <w:szCs w:val="24"/>
        </w:rPr>
        <w:t xml:space="preserve"> hospital, and at the time the lease was granted to the first and second defendants by the </w:t>
      </w:r>
      <w:r w:rsidR="008B0063" w:rsidRPr="003C600F">
        <w:rPr>
          <w:rFonts w:ascii="Times New Roman" w:hAnsi="Times New Roman" w:cs="Times New Roman"/>
          <w:sz w:val="24"/>
          <w:szCs w:val="24"/>
        </w:rPr>
        <w:t>3</w:t>
      </w:r>
      <w:r w:rsidR="008B0063" w:rsidRPr="003C600F">
        <w:rPr>
          <w:rFonts w:ascii="Times New Roman" w:hAnsi="Times New Roman" w:cs="Times New Roman"/>
          <w:sz w:val="24"/>
          <w:szCs w:val="24"/>
          <w:vertAlign w:val="superscript"/>
        </w:rPr>
        <w:t>rd</w:t>
      </w:r>
      <w:r w:rsidR="008B0063" w:rsidRPr="003C600F">
        <w:rPr>
          <w:rFonts w:ascii="Times New Roman" w:hAnsi="Times New Roman" w:cs="Times New Roman"/>
          <w:sz w:val="24"/>
          <w:szCs w:val="24"/>
        </w:rPr>
        <w:t xml:space="preserve"> </w:t>
      </w:r>
      <w:r w:rsidRPr="003C600F">
        <w:rPr>
          <w:rFonts w:ascii="Times New Roman" w:hAnsi="Times New Roman" w:cs="Times New Roman"/>
          <w:sz w:val="24"/>
          <w:szCs w:val="24"/>
        </w:rPr>
        <w:t xml:space="preserve"> Defendant  (Uganda land </w:t>
      </w:r>
      <w:r w:rsidR="00BB2D36" w:rsidRPr="003C600F">
        <w:rPr>
          <w:rFonts w:ascii="Times New Roman" w:hAnsi="Times New Roman" w:cs="Times New Roman"/>
          <w:sz w:val="24"/>
          <w:szCs w:val="24"/>
        </w:rPr>
        <w:t xml:space="preserve"> Commission), the same was free from encumbrances.</w:t>
      </w:r>
    </w:p>
    <w:p w:rsidR="00BB2D36" w:rsidRPr="003C600F" w:rsidRDefault="00BB2D36" w:rsidP="00CB3E47">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Counsel further  </w:t>
      </w:r>
      <w:r w:rsidR="00CD0CC4" w:rsidRPr="003C600F">
        <w:rPr>
          <w:rFonts w:ascii="Times New Roman" w:hAnsi="Times New Roman" w:cs="Times New Roman"/>
          <w:sz w:val="24"/>
          <w:szCs w:val="24"/>
        </w:rPr>
        <w:t xml:space="preserve"> submitted that after the 1</w:t>
      </w:r>
      <w:r w:rsidR="00CD0CC4" w:rsidRPr="003C600F">
        <w:rPr>
          <w:rFonts w:ascii="Times New Roman" w:hAnsi="Times New Roman" w:cs="Times New Roman"/>
          <w:sz w:val="24"/>
          <w:szCs w:val="24"/>
          <w:vertAlign w:val="superscript"/>
        </w:rPr>
        <w:t>st</w:t>
      </w:r>
      <w:r w:rsidR="00CD0CC4" w:rsidRPr="003C600F">
        <w:rPr>
          <w:rFonts w:ascii="Times New Roman" w:hAnsi="Times New Roman" w:cs="Times New Roman"/>
          <w:sz w:val="24"/>
          <w:szCs w:val="24"/>
        </w:rPr>
        <w:t xml:space="preserve"> and 2</w:t>
      </w:r>
      <w:r w:rsidR="00CD0CC4" w:rsidRPr="003C600F">
        <w:rPr>
          <w:rFonts w:ascii="Times New Roman" w:hAnsi="Times New Roman" w:cs="Times New Roman"/>
          <w:sz w:val="24"/>
          <w:szCs w:val="24"/>
          <w:vertAlign w:val="superscript"/>
        </w:rPr>
        <w:t>nd</w:t>
      </w:r>
      <w:r w:rsidR="00CD0CC4" w:rsidRPr="003C600F">
        <w:rPr>
          <w:rFonts w:ascii="Times New Roman" w:hAnsi="Times New Roman" w:cs="Times New Roman"/>
          <w:sz w:val="24"/>
          <w:szCs w:val="24"/>
        </w:rPr>
        <w:t xml:space="preserve"> Defendants were granted lease, the suit land was encroached</w:t>
      </w:r>
      <w:r w:rsidR="008B0063" w:rsidRPr="003C600F">
        <w:rPr>
          <w:rFonts w:ascii="Times New Roman" w:hAnsi="Times New Roman" w:cs="Times New Roman"/>
          <w:sz w:val="24"/>
          <w:szCs w:val="24"/>
        </w:rPr>
        <w:t xml:space="preserve"> on by</w:t>
      </w:r>
      <w:r w:rsidR="00CD0CC4" w:rsidRPr="003C600F">
        <w:rPr>
          <w:rFonts w:ascii="Times New Roman" w:hAnsi="Times New Roman" w:cs="Times New Roman"/>
          <w:sz w:val="24"/>
          <w:szCs w:val="24"/>
        </w:rPr>
        <w:t xml:space="preserve"> several persons, including the plaintiffs.  He reiterated that the </w:t>
      </w:r>
      <w:r w:rsidR="007C62D4" w:rsidRPr="003C600F">
        <w:rPr>
          <w:rFonts w:ascii="Times New Roman" w:hAnsi="Times New Roman" w:cs="Times New Roman"/>
          <w:sz w:val="24"/>
          <w:szCs w:val="24"/>
        </w:rPr>
        <w:t>Plaintiffs</w:t>
      </w:r>
      <w:r w:rsidR="00CD0CC4" w:rsidRPr="003C600F">
        <w:rPr>
          <w:rFonts w:ascii="Times New Roman" w:hAnsi="Times New Roman" w:cs="Times New Roman"/>
          <w:sz w:val="24"/>
          <w:szCs w:val="24"/>
        </w:rPr>
        <w:t xml:space="preserve"> were </w:t>
      </w:r>
      <w:r w:rsidR="007C62D4" w:rsidRPr="003C600F">
        <w:rPr>
          <w:rFonts w:ascii="Times New Roman" w:hAnsi="Times New Roman" w:cs="Times New Roman"/>
          <w:sz w:val="24"/>
          <w:szCs w:val="24"/>
        </w:rPr>
        <w:t>encroachers who</w:t>
      </w:r>
      <w:r w:rsidR="00CD0CC4" w:rsidRPr="003C600F">
        <w:rPr>
          <w:rFonts w:ascii="Times New Roman" w:hAnsi="Times New Roman" w:cs="Times New Roman"/>
          <w:sz w:val="24"/>
          <w:szCs w:val="24"/>
        </w:rPr>
        <w:t xml:space="preserve"> erected illegal </w:t>
      </w:r>
      <w:r w:rsidR="007C62D4" w:rsidRPr="003C600F">
        <w:rPr>
          <w:rFonts w:ascii="Times New Roman" w:hAnsi="Times New Roman" w:cs="Times New Roman"/>
          <w:sz w:val="24"/>
          <w:szCs w:val="24"/>
        </w:rPr>
        <w:t>structures and</w:t>
      </w:r>
      <w:r w:rsidR="00CD0CC4" w:rsidRPr="003C600F">
        <w:rPr>
          <w:rFonts w:ascii="Times New Roman" w:hAnsi="Times New Roman" w:cs="Times New Roman"/>
          <w:sz w:val="24"/>
          <w:szCs w:val="24"/>
        </w:rPr>
        <w:t xml:space="preserve"> purported to settle therein.</w:t>
      </w:r>
    </w:p>
    <w:p w:rsidR="00CD0CC4" w:rsidRPr="003C600F" w:rsidRDefault="00CD0CC4" w:rsidP="00CB3E47">
      <w:pPr>
        <w:spacing w:line="360" w:lineRule="auto"/>
        <w:jc w:val="both"/>
        <w:rPr>
          <w:rFonts w:ascii="Times New Roman" w:hAnsi="Times New Roman" w:cs="Times New Roman"/>
          <w:sz w:val="24"/>
          <w:szCs w:val="24"/>
        </w:rPr>
      </w:pPr>
    </w:p>
    <w:p w:rsidR="00CD0CC4" w:rsidRPr="003C600F" w:rsidRDefault="00CD0CC4" w:rsidP="00CB3E47">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He </w:t>
      </w:r>
      <w:r w:rsidR="008B0063" w:rsidRPr="003C600F">
        <w:rPr>
          <w:rFonts w:ascii="Times New Roman" w:hAnsi="Times New Roman" w:cs="Times New Roman"/>
          <w:sz w:val="24"/>
          <w:szCs w:val="24"/>
        </w:rPr>
        <w:t xml:space="preserve"> further </w:t>
      </w:r>
      <w:r w:rsidRPr="003C600F">
        <w:rPr>
          <w:rFonts w:ascii="Times New Roman" w:hAnsi="Times New Roman" w:cs="Times New Roman"/>
          <w:sz w:val="24"/>
          <w:szCs w:val="24"/>
        </w:rPr>
        <w:t xml:space="preserve">added that in support  of their joint pleadings, all the plaintiffs could only manage to adduce  </w:t>
      </w:r>
      <w:r w:rsidR="0069592B" w:rsidRPr="003C600F">
        <w:rPr>
          <w:rFonts w:ascii="Times New Roman" w:hAnsi="Times New Roman" w:cs="Times New Roman"/>
          <w:sz w:val="24"/>
          <w:szCs w:val="24"/>
        </w:rPr>
        <w:t xml:space="preserve"> evidence of the “sale agreements”  for their respective  “bibanja interests,”  purportedly </w:t>
      </w:r>
      <w:r w:rsidR="007C62D4" w:rsidRPr="003C600F">
        <w:rPr>
          <w:rFonts w:ascii="Times New Roman" w:hAnsi="Times New Roman" w:cs="Times New Roman"/>
          <w:sz w:val="24"/>
          <w:szCs w:val="24"/>
        </w:rPr>
        <w:t>executed</w:t>
      </w:r>
      <w:r w:rsidR="0069592B" w:rsidRPr="003C600F">
        <w:rPr>
          <w:rFonts w:ascii="Times New Roman" w:hAnsi="Times New Roman" w:cs="Times New Roman"/>
          <w:sz w:val="24"/>
          <w:szCs w:val="24"/>
        </w:rPr>
        <w:t xml:space="preserve"> by persons they respectively claimed to have been  in occupation of the suit land as far back as  1970’s  and probably before.</w:t>
      </w:r>
    </w:p>
    <w:p w:rsidR="00676236" w:rsidRPr="003C600F" w:rsidRDefault="00676236" w:rsidP="00CB3E47">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However, emphasis was </w:t>
      </w:r>
      <w:r w:rsidR="007C62D4" w:rsidRPr="003C600F">
        <w:rPr>
          <w:rFonts w:ascii="Times New Roman" w:hAnsi="Times New Roman" w:cs="Times New Roman"/>
          <w:sz w:val="24"/>
          <w:szCs w:val="24"/>
        </w:rPr>
        <w:t>that from</w:t>
      </w:r>
      <w:r w:rsidRPr="003C600F">
        <w:rPr>
          <w:rFonts w:ascii="Times New Roman" w:hAnsi="Times New Roman" w:cs="Times New Roman"/>
          <w:sz w:val="24"/>
          <w:szCs w:val="24"/>
        </w:rPr>
        <w:t xml:space="preserve"> the onset, that no of these purported original “</w:t>
      </w:r>
      <w:r w:rsidRPr="003C600F">
        <w:rPr>
          <w:rFonts w:ascii="Times New Roman" w:hAnsi="Times New Roman" w:cs="Times New Roman"/>
          <w:i/>
          <w:sz w:val="24"/>
          <w:szCs w:val="24"/>
        </w:rPr>
        <w:t>bibanja holders</w:t>
      </w:r>
      <w:r w:rsidRPr="003C600F">
        <w:rPr>
          <w:rFonts w:ascii="Times New Roman" w:hAnsi="Times New Roman" w:cs="Times New Roman"/>
          <w:sz w:val="24"/>
          <w:szCs w:val="24"/>
        </w:rPr>
        <w:t xml:space="preserve">” were called in court </w:t>
      </w:r>
      <w:r w:rsidR="001B7A6C" w:rsidRPr="003C600F">
        <w:rPr>
          <w:rFonts w:ascii="Times New Roman" w:hAnsi="Times New Roman" w:cs="Times New Roman"/>
          <w:sz w:val="24"/>
          <w:szCs w:val="24"/>
        </w:rPr>
        <w:t>as witnesses whtether</w:t>
      </w:r>
      <w:r w:rsidRPr="003C600F">
        <w:rPr>
          <w:rFonts w:ascii="Times New Roman" w:hAnsi="Times New Roman" w:cs="Times New Roman"/>
          <w:sz w:val="24"/>
          <w:szCs w:val="24"/>
        </w:rPr>
        <w:t xml:space="preserve"> to collaborate or confirm these purported sales, and more </w:t>
      </w:r>
      <w:r w:rsidR="005E73E5" w:rsidRPr="003C600F">
        <w:rPr>
          <w:rFonts w:ascii="Times New Roman" w:hAnsi="Times New Roman" w:cs="Times New Roman"/>
          <w:sz w:val="24"/>
          <w:szCs w:val="24"/>
        </w:rPr>
        <w:t xml:space="preserve"> importantly, to explain how and when and under what circumstances they could have acquired the said “</w:t>
      </w:r>
      <w:r w:rsidR="005E73E5" w:rsidRPr="003C600F">
        <w:rPr>
          <w:rFonts w:ascii="Times New Roman" w:hAnsi="Times New Roman" w:cs="Times New Roman"/>
          <w:i/>
          <w:sz w:val="24"/>
          <w:szCs w:val="24"/>
        </w:rPr>
        <w:t>bibanja interest</w:t>
      </w:r>
      <w:r w:rsidR="005E73E5" w:rsidRPr="003C600F">
        <w:rPr>
          <w:rFonts w:ascii="Times New Roman" w:hAnsi="Times New Roman" w:cs="Times New Roman"/>
          <w:sz w:val="24"/>
          <w:szCs w:val="24"/>
        </w:rPr>
        <w:t xml:space="preserve">” or any other interest for that matter, in public land belonging to a government entity.  </w:t>
      </w:r>
    </w:p>
    <w:p w:rsidR="00234501" w:rsidRPr="003C600F" w:rsidRDefault="001B7A6C" w:rsidP="00CB3E47">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It was further submitted that </w:t>
      </w:r>
      <w:r w:rsidR="00234501" w:rsidRPr="003C600F">
        <w:rPr>
          <w:rFonts w:ascii="Times New Roman" w:hAnsi="Times New Roman" w:cs="Times New Roman"/>
          <w:sz w:val="24"/>
          <w:szCs w:val="24"/>
        </w:rPr>
        <w:t xml:space="preserve"> none of the Plaintiffs could provide this history  of their alleged respective “</w:t>
      </w:r>
      <w:r w:rsidR="00234501" w:rsidRPr="003C600F">
        <w:rPr>
          <w:rFonts w:ascii="Times New Roman" w:hAnsi="Times New Roman" w:cs="Times New Roman"/>
          <w:i/>
          <w:sz w:val="24"/>
          <w:szCs w:val="24"/>
        </w:rPr>
        <w:t>bibanja”  interest”</w:t>
      </w:r>
      <w:r w:rsidR="00234501" w:rsidRPr="003C600F">
        <w:rPr>
          <w:rFonts w:ascii="Times New Roman" w:hAnsi="Times New Roman" w:cs="Times New Roman"/>
          <w:sz w:val="24"/>
          <w:szCs w:val="24"/>
        </w:rPr>
        <w:t xml:space="preserve"> and </w:t>
      </w:r>
      <w:r w:rsidRPr="003C600F">
        <w:rPr>
          <w:rFonts w:ascii="Times New Roman" w:hAnsi="Times New Roman" w:cs="Times New Roman"/>
          <w:sz w:val="24"/>
          <w:szCs w:val="24"/>
        </w:rPr>
        <w:t xml:space="preserve">during </w:t>
      </w:r>
      <w:r w:rsidR="00234501" w:rsidRPr="003C600F">
        <w:rPr>
          <w:rFonts w:ascii="Times New Roman" w:hAnsi="Times New Roman" w:cs="Times New Roman"/>
          <w:sz w:val="24"/>
          <w:szCs w:val="24"/>
        </w:rPr>
        <w:t xml:space="preserve"> cross  </w:t>
      </w:r>
      <w:r w:rsidR="00895DCE" w:rsidRPr="003C600F">
        <w:rPr>
          <w:rFonts w:ascii="Times New Roman" w:hAnsi="Times New Roman" w:cs="Times New Roman"/>
          <w:sz w:val="24"/>
          <w:szCs w:val="24"/>
        </w:rPr>
        <w:t xml:space="preserve"> examination, they all could only allude to having relied on the information provided  by neighbours as forming their reasoned  respective beliefs and that the suit land comprised of several  “</w:t>
      </w:r>
      <w:r w:rsidR="00895DCE" w:rsidRPr="003C600F">
        <w:rPr>
          <w:rFonts w:ascii="Times New Roman" w:hAnsi="Times New Roman" w:cs="Times New Roman"/>
          <w:i/>
          <w:sz w:val="24"/>
          <w:szCs w:val="24"/>
        </w:rPr>
        <w:t>bibanja interests</w:t>
      </w:r>
      <w:r w:rsidR="00895DCE" w:rsidRPr="003C600F">
        <w:rPr>
          <w:rFonts w:ascii="Times New Roman" w:hAnsi="Times New Roman" w:cs="Times New Roman"/>
          <w:sz w:val="24"/>
          <w:szCs w:val="24"/>
        </w:rPr>
        <w:t xml:space="preserve">”. Similarly, none of the persons who either drew the </w:t>
      </w:r>
      <w:r w:rsidR="00AF2FAE" w:rsidRPr="003C600F">
        <w:rPr>
          <w:rFonts w:ascii="Times New Roman" w:hAnsi="Times New Roman" w:cs="Times New Roman"/>
          <w:sz w:val="24"/>
          <w:szCs w:val="24"/>
        </w:rPr>
        <w:t>purported</w:t>
      </w:r>
      <w:r w:rsidR="00895DCE" w:rsidRPr="003C600F">
        <w:rPr>
          <w:rFonts w:ascii="Times New Roman" w:hAnsi="Times New Roman" w:cs="Times New Roman"/>
          <w:sz w:val="24"/>
          <w:szCs w:val="24"/>
        </w:rPr>
        <w:t xml:space="preserve"> “</w:t>
      </w:r>
      <w:r w:rsidR="00895DCE" w:rsidRPr="003C600F">
        <w:rPr>
          <w:rFonts w:ascii="Times New Roman" w:hAnsi="Times New Roman" w:cs="Times New Roman"/>
          <w:i/>
          <w:sz w:val="24"/>
          <w:szCs w:val="24"/>
        </w:rPr>
        <w:t>sale agreements</w:t>
      </w:r>
      <w:r w:rsidR="00895DCE" w:rsidRPr="003C600F">
        <w:rPr>
          <w:rFonts w:ascii="Times New Roman" w:hAnsi="Times New Roman" w:cs="Times New Roman"/>
          <w:sz w:val="24"/>
          <w:szCs w:val="24"/>
        </w:rPr>
        <w:t xml:space="preserve">” or were witnesses thereto, were called </w:t>
      </w:r>
      <w:r w:rsidR="00895DCE" w:rsidRPr="003C600F">
        <w:rPr>
          <w:rFonts w:ascii="Times New Roman" w:hAnsi="Times New Roman" w:cs="Times New Roman"/>
          <w:sz w:val="24"/>
          <w:szCs w:val="24"/>
        </w:rPr>
        <w:lastRenderedPageBreak/>
        <w:t xml:space="preserve">in to give evidence in support of the plaintiffs, if only to confirm that they drew or witnessed and/or executed the same.  </w:t>
      </w:r>
    </w:p>
    <w:p w:rsidR="00F22E65" w:rsidRPr="003C600F" w:rsidRDefault="00F22E65" w:rsidP="00CB3E47">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It was further submitted that since both sides conceded that the land in question is </w:t>
      </w:r>
      <w:r w:rsidR="00CE622F" w:rsidRPr="003C600F">
        <w:rPr>
          <w:rFonts w:ascii="Times New Roman" w:hAnsi="Times New Roman" w:cs="Times New Roman"/>
          <w:sz w:val="24"/>
          <w:szCs w:val="24"/>
        </w:rPr>
        <w:t>public land</w:t>
      </w:r>
      <w:r w:rsidRPr="003C600F">
        <w:rPr>
          <w:rFonts w:ascii="Times New Roman" w:hAnsi="Times New Roman" w:cs="Times New Roman"/>
          <w:sz w:val="24"/>
          <w:szCs w:val="24"/>
        </w:rPr>
        <w:t xml:space="preserve">, </w:t>
      </w:r>
      <w:r w:rsidR="00CE622F" w:rsidRPr="003C600F">
        <w:rPr>
          <w:rFonts w:ascii="Times New Roman" w:hAnsi="Times New Roman" w:cs="Times New Roman"/>
          <w:sz w:val="24"/>
          <w:szCs w:val="24"/>
        </w:rPr>
        <w:t>held  by Uganda Land commission, (3</w:t>
      </w:r>
      <w:r w:rsidR="00CE622F" w:rsidRPr="003C600F">
        <w:rPr>
          <w:rFonts w:ascii="Times New Roman" w:hAnsi="Times New Roman" w:cs="Times New Roman"/>
          <w:sz w:val="24"/>
          <w:szCs w:val="24"/>
          <w:vertAlign w:val="superscript"/>
        </w:rPr>
        <w:t>rd</w:t>
      </w:r>
      <w:r w:rsidR="00CE622F" w:rsidRPr="003C600F">
        <w:rPr>
          <w:rFonts w:ascii="Times New Roman" w:hAnsi="Times New Roman" w:cs="Times New Roman"/>
          <w:sz w:val="24"/>
          <w:szCs w:val="24"/>
        </w:rPr>
        <w:t xml:space="preserve"> Defendant), then the Plaintiffs could not acquire  “</w:t>
      </w:r>
      <w:r w:rsidR="00CE622F" w:rsidRPr="003C600F">
        <w:rPr>
          <w:rFonts w:ascii="Times New Roman" w:hAnsi="Times New Roman" w:cs="Times New Roman"/>
          <w:i/>
          <w:sz w:val="24"/>
          <w:szCs w:val="24"/>
        </w:rPr>
        <w:t>bibanja interests</w:t>
      </w:r>
      <w:r w:rsidR="00CE622F" w:rsidRPr="003C600F">
        <w:rPr>
          <w:rFonts w:ascii="Times New Roman" w:hAnsi="Times New Roman" w:cs="Times New Roman"/>
          <w:sz w:val="24"/>
          <w:szCs w:val="24"/>
        </w:rPr>
        <w:t xml:space="preserve">” on public land in the </w:t>
      </w:r>
      <w:r w:rsidR="00413B23" w:rsidRPr="003C600F">
        <w:rPr>
          <w:rFonts w:ascii="Times New Roman" w:hAnsi="Times New Roman" w:cs="Times New Roman"/>
          <w:sz w:val="24"/>
          <w:szCs w:val="24"/>
        </w:rPr>
        <w:t>1970s .  They quoted section 2</w:t>
      </w:r>
      <w:r w:rsidR="00CE622F" w:rsidRPr="003C600F">
        <w:rPr>
          <w:rFonts w:ascii="Times New Roman" w:hAnsi="Times New Roman" w:cs="Times New Roman"/>
          <w:sz w:val="24"/>
          <w:szCs w:val="24"/>
        </w:rPr>
        <w:t xml:space="preserve">4 (1) of the </w:t>
      </w:r>
      <w:r w:rsidR="00413B23" w:rsidRPr="003C600F">
        <w:rPr>
          <w:rFonts w:ascii="Times New Roman" w:hAnsi="Times New Roman" w:cs="Times New Roman"/>
          <w:sz w:val="24"/>
          <w:szCs w:val="24"/>
        </w:rPr>
        <w:t>P</w:t>
      </w:r>
      <w:r w:rsidR="009B34F0" w:rsidRPr="003C600F">
        <w:rPr>
          <w:rFonts w:ascii="Times New Roman" w:hAnsi="Times New Roman" w:cs="Times New Roman"/>
          <w:sz w:val="24"/>
          <w:szCs w:val="24"/>
        </w:rPr>
        <w:t>ublic</w:t>
      </w:r>
      <w:r w:rsidR="00413B23" w:rsidRPr="003C600F">
        <w:rPr>
          <w:rFonts w:ascii="Times New Roman" w:hAnsi="Times New Roman" w:cs="Times New Roman"/>
          <w:sz w:val="24"/>
          <w:szCs w:val="24"/>
        </w:rPr>
        <w:t xml:space="preserve"> land act which specifically abolished  customary tenure  in urban areas.  Counsel also quoted section 29 (5) of the land Act, 1998 (as amended) which provides that;</w:t>
      </w:r>
    </w:p>
    <w:p w:rsidR="00413B23" w:rsidRPr="003C600F" w:rsidRDefault="00413B23" w:rsidP="00413B23">
      <w:pPr>
        <w:spacing w:line="360" w:lineRule="auto"/>
        <w:ind w:left="720"/>
        <w:jc w:val="both"/>
        <w:rPr>
          <w:rFonts w:ascii="Times New Roman" w:hAnsi="Times New Roman" w:cs="Times New Roman"/>
          <w:i/>
          <w:sz w:val="24"/>
          <w:szCs w:val="24"/>
        </w:rPr>
      </w:pPr>
      <w:r w:rsidRPr="003C600F">
        <w:rPr>
          <w:rFonts w:ascii="Times New Roman" w:hAnsi="Times New Roman" w:cs="Times New Roman"/>
          <w:sz w:val="24"/>
          <w:szCs w:val="24"/>
        </w:rPr>
        <w:t>“…..</w:t>
      </w:r>
      <w:r w:rsidRPr="003C600F">
        <w:rPr>
          <w:rFonts w:ascii="Times New Roman" w:hAnsi="Times New Roman" w:cs="Times New Roman"/>
          <w:i/>
          <w:sz w:val="24"/>
          <w:szCs w:val="24"/>
        </w:rPr>
        <w:t>any person who has purchased or otherwise acquired the interest of the person qualified to be a bonafide occupant under this section shall be taken to be a bonafide occupant for the purposes of this act.”</w:t>
      </w:r>
    </w:p>
    <w:p w:rsidR="00983EF5" w:rsidRPr="003C600F" w:rsidRDefault="008F0CCF" w:rsidP="00CB3E47">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Reference was also </w:t>
      </w:r>
      <w:r w:rsidR="000B7DEE" w:rsidRPr="003C600F">
        <w:rPr>
          <w:rFonts w:ascii="Times New Roman" w:hAnsi="Times New Roman" w:cs="Times New Roman"/>
          <w:sz w:val="24"/>
          <w:szCs w:val="24"/>
        </w:rPr>
        <w:t xml:space="preserve">made to the case of Godfrey </w:t>
      </w:r>
      <w:r w:rsidR="000B7DEE" w:rsidRPr="003C600F">
        <w:rPr>
          <w:rFonts w:ascii="Times New Roman" w:hAnsi="Times New Roman" w:cs="Times New Roman"/>
          <w:b/>
          <w:sz w:val="24"/>
          <w:szCs w:val="24"/>
        </w:rPr>
        <w:t xml:space="preserve">Ojwang vs </w:t>
      </w:r>
      <w:r w:rsidR="00776FE5" w:rsidRPr="003C600F">
        <w:rPr>
          <w:rFonts w:ascii="Times New Roman" w:hAnsi="Times New Roman" w:cs="Times New Roman"/>
          <w:b/>
          <w:sz w:val="24"/>
          <w:szCs w:val="24"/>
        </w:rPr>
        <w:t>Wilson</w:t>
      </w:r>
      <w:r w:rsidR="000B7DEE" w:rsidRPr="003C600F">
        <w:rPr>
          <w:rFonts w:ascii="Times New Roman" w:hAnsi="Times New Roman" w:cs="Times New Roman"/>
          <w:b/>
          <w:sz w:val="24"/>
          <w:szCs w:val="24"/>
        </w:rPr>
        <w:t xml:space="preserve"> Bgonza CA NO. 25 of 2002</w:t>
      </w:r>
      <w:r w:rsidR="00CA23A0" w:rsidRPr="003C600F">
        <w:rPr>
          <w:rFonts w:ascii="Times New Roman" w:hAnsi="Times New Roman" w:cs="Times New Roman"/>
          <w:b/>
          <w:sz w:val="24"/>
          <w:szCs w:val="24"/>
        </w:rPr>
        <w:t xml:space="preserve"> where </w:t>
      </w:r>
      <w:r w:rsidR="000B7DEE" w:rsidRPr="003C600F">
        <w:rPr>
          <w:rFonts w:ascii="Times New Roman" w:hAnsi="Times New Roman" w:cs="Times New Roman"/>
          <w:b/>
          <w:sz w:val="24"/>
          <w:szCs w:val="24"/>
        </w:rPr>
        <w:t>,</w:t>
      </w:r>
      <w:r w:rsidR="000B7DEE" w:rsidRPr="003C600F">
        <w:rPr>
          <w:rFonts w:ascii="Times New Roman" w:hAnsi="Times New Roman" w:cs="Times New Roman"/>
          <w:sz w:val="24"/>
          <w:szCs w:val="24"/>
        </w:rPr>
        <w:t xml:space="preserve"> Byamugisha J stated that:</w:t>
      </w:r>
    </w:p>
    <w:p w:rsidR="00776FE5" w:rsidRPr="003C600F" w:rsidRDefault="00776FE5" w:rsidP="00776FE5">
      <w:pPr>
        <w:spacing w:line="360" w:lineRule="auto"/>
        <w:ind w:left="720"/>
        <w:jc w:val="both"/>
        <w:rPr>
          <w:rFonts w:ascii="Times New Roman" w:hAnsi="Times New Roman" w:cs="Times New Roman"/>
          <w:i/>
          <w:sz w:val="24"/>
          <w:szCs w:val="24"/>
        </w:rPr>
      </w:pPr>
      <w:r w:rsidRPr="003C600F">
        <w:rPr>
          <w:rFonts w:ascii="Times New Roman" w:hAnsi="Times New Roman" w:cs="Times New Roman"/>
          <w:sz w:val="24"/>
          <w:szCs w:val="24"/>
        </w:rPr>
        <w:t>“</w:t>
      </w:r>
      <w:r w:rsidRPr="003C600F">
        <w:rPr>
          <w:rFonts w:ascii="Times New Roman" w:hAnsi="Times New Roman" w:cs="Times New Roman"/>
          <w:b/>
          <w:i/>
          <w:sz w:val="24"/>
          <w:szCs w:val="24"/>
        </w:rPr>
        <w:t>in order for the appellant to  claim interest in the land, his title ought to be derived from someone who had a recognized right and title on the land</w:t>
      </w:r>
      <w:r w:rsidRPr="003C600F">
        <w:rPr>
          <w:rFonts w:ascii="Times New Roman" w:hAnsi="Times New Roman" w:cs="Times New Roman"/>
          <w:i/>
          <w:sz w:val="24"/>
          <w:szCs w:val="24"/>
        </w:rPr>
        <w:t>…..”</w:t>
      </w:r>
    </w:p>
    <w:p w:rsidR="000B7DEE" w:rsidRPr="003C600F" w:rsidRDefault="00776FE5" w:rsidP="00CB3E47">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He added that the  question of how to determine customary tenure </w:t>
      </w:r>
      <w:r w:rsidR="00CA23A0" w:rsidRPr="003C600F">
        <w:rPr>
          <w:rFonts w:ascii="Times New Roman" w:hAnsi="Times New Roman" w:cs="Times New Roman"/>
          <w:sz w:val="24"/>
          <w:szCs w:val="24"/>
        </w:rPr>
        <w:t xml:space="preserve">on </w:t>
      </w:r>
      <w:r w:rsidRPr="003C600F">
        <w:rPr>
          <w:rFonts w:ascii="Times New Roman" w:hAnsi="Times New Roman" w:cs="Times New Roman"/>
          <w:sz w:val="24"/>
          <w:szCs w:val="24"/>
        </w:rPr>
        <w:t xml:space="preserve"> </w:t>
      </w:r>
      <w:r w:rsidR="00CA23A0" w:rsidRPr="003C600F">
        <w:rPr>
          <w:rFonts w:ascii="Times New Roman" w:hAnsi="Times New Roman" w:cs="Times New Roman"/>
          <w:sz w:val="24"/>
          <w:szCs w:val="24"/>
        </w:rPr>
        <w:t>P</w:t>
      </w:r>
      <w:r w:rsidRPr="003C600F">
        <w:rPr>
          <w:rFonts w:ascii="Times New Roman" w:hAnsi="Times New Roman" w:cs="Times New Roman"/>
          <w:sz w:val="24"/>
          <w:szCs w:val="24"/>
        </w:rPr>
        <w:t>ublic</w:t>
      </w:r>
      <w:r w:rsidR="00CA23A0" w:rsidRPr="003C600F">
        <w:rPr>
          <w:rFonts w:ascii="Times New Roman" w:hAnsi="Times New Roman" w:cs="Times New Roman"/>
          <w:sz w:val="24"/>
          <w:szCs w:val="24"/>
        </w:rPr>
        <w:t xml:space="preserve"> Land </w:t>
      </w:r>
      <w:r w:rsidRPr="003C600F">
        <w:rPr>
          <w:rFonts w:ascii="Times New Roman" w:hAnsi="Times New Roman" w:cs="Times New Roman"/>
          <w:sz w:val="24"/>
          <w:szCs w:val="24"/>
        </w:rPr>
        <w:t xml:space="preserve"> was also dealt with in the case of </w:t>
      </w:r>
      <w:r w:rsidRPr="003C600F">
        <w:rPr>
          <w:rFonts w:ascii="Times New Roman" w:hAnsi="Times New Roman" w:cs="Times New Roman"/>
          <w:b/>
          <w:sz w:val="24"/>
          <w:szCs w:val="24"/>
        </w:rPr>
        <w:t>Kampala District Land Board &amp; ors vs Venansio Babweyaka &amp; ors  CA NO. 2 of 2007 (SC),</w:t>
      </w:r>
      <w:r w:rsidRPr="003C600F">
        <w:rPr>
          <w:rFonts w:ascii="Times New Roman" w:hAnsi="Times New Roman" w:cs="Times New Roman"/>
          <w:sz w:val="24"/>
          <w:szCs w:val="24"/>
        </w:rPr>
        <w:t xml:space="preserve"> where Odoki CJ (as he then was) stated as follows:</w:t>
      </w:r>
    </w:p>
    <w:p w:rsidR="00776FE5" w:rsidRPr="003C600F" w:rsidRDefault="00776FE5" w:rsidP="008F677C">
      <w:pPr>
        <w:spacing w:line="360" w:lineRule="auto"/>
        <w:ind w:left="720"/>
        <w:jc w:val="both"/>
        <w:rPr>
          <w:rFonts w:ascii="Times New Roman" w:hAnsi="Times New Roman" w:cs="Times New Roman"/>
          <w:b/>
          <w:i/>
          <w:sz w:val="24"/>
          <w:szCs w:val="24"/>
        </w:rPr>
      </w:pPr>
      <w:r w:rsidRPr="003C600F">
        <w:rPr>
          <w:rFonts w:ascii="Times New Roman" w:hAnsi="Times New Roman" w:cs="Times New Roman"/>
          <w:i/>
          <w:sz w:val="24"/>
          <w:szCs w:val="24"/>
        </w:rPr>
        <w:t>“</w:t>
      </w:r>
      <w:r w:rsidRPr="003C600F">
        <w:rPr>
          <w:rFonts w:ascii="Times New Roman" w:hAnsi="Times New Roman" w:cs="Times New Roman"/>
          <w:b/>
          <w:i/>
          <w:sz w:val="24"/>
          <w:szCs w:val="24"/>
        </w:rPr>
        <w:t xml:space="preserve">the prohibition of customary tenure  in urban areas is clear from 24 </w:t>
      </w:r>
      <w:r w:rsidR="008F677C" w:rsidRPr="003C600F">
        <w:rPr>
          <w:rFonts w:ascii="Times New Roman" w:hAnsi="Times New Roman" w:cs="Times New Roman"/>
          <w:b/>
          <w:i/>
          <w:sz w:val="24"/>
          <w:szCs w:val="24"/>
        </w:rPr>
        <w:t>(</w:t>
      </w:r>
      <w:r w:rsidRPr="003C600F">
        <w:rPr>
          <w:rFonts w:ascii="Times New Roman" w:hAnsi="Times New Roman" w:cs="Times New Roman"/>
          <w:b/>
          <w:i/>
          <w:sz w:val="24"/>
          <w:szCs w:val="24"/>
        </w:rPr>
        <w:t>1) (a) of the public lands act</w:t>
      </w:r>
      <w:r w:rsidR="00BA55F7" w:rsidRPr="003C600F">
        <w:rPr>
          <w:rFonts w:ascii="Times New Roman" w:hAnsi="Times New Roman" w:cs="Times New Roman"/>
          <w:b/>
          <w:i/>
          <w:sz w:val="24"/>
          <w:szCs w:val="24"/>
        </w:rPr>
        <w:t>;</w:t>
      </w:r>
      <w:r w:rsidRPr="003C600F">
        <w:rPr>
          <w:rFonts w:ascii="Times New Roman" w:hAnsi="Times New Roman" w:cs="Times New Roman"/>
          <w:b/>
          <w:i/>
          <w:sz w:val="24"/>
          <w:szCs w:val="24"/>
        </w:rPr>
        <w:t xml:space="preserve">  the land reform decree 1975  declared all land in Uganda to be public land administered by the Uganda land commission in accordance  with the act, 1969  the question is whether the respondents did acquire  customary ownership  following the enactment of the land reform decree.  The answer to this question appears to be in the negative.  Restrictions on acquisition of customary tenure  under the public lands act seem to have continued as the law continued to govern all types of public land subject to the provisions of the land reform decree in order to acquire  fresh customary tenure, one had to apply to prescribed authorities and receive approval….there was no evidence that such prescribed </w:t>
      </w:r>
      <w:r w:rsidR="008F677C" w:rsidRPr="003C600F">
        <w:rPr>
          <w:rFonts w:ascii="Times New Roman" w:hAnsi="Times New Roman" w:cs="Times New Roman"/>
          <w:b/>
          <w:i/>
          <w:sz w:val="24"/>
          <w:szCs w:val="24"/>
        </w:rPr>
        <w:t xml:space="preserve"> authorities existed, nor that  the land reform decree.  I would therefore hold that  the Respondents could not have legally acquired  customary </w:t>
      </w:r>
      <w:r w:rsidR="008F677C" w:rsidRPr="003C600F">
        <w:rPr>
          <w:rFonts w:ascii="Times New Roman" w:hAnsi="Times New Roman" w:cs="Times New Roman"/>
          <w:b/>
          <w:i/>
          <w:sz w:val="24"/>
          <w:szCs w:val="24"/>
        </w:rPr>
        <w:lastRenderedPageBreak/>
        <w:t>tenure in an urban area of Kampala City prior to the enactment of the land Act in 1998.......”</w:t>
      </w:r>
    </w:p>
    <w:p w:rsidR="008F677C" w:rsidRPr="003C600F" w:rsidRDefault="00F46EFB"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Counsel for 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Defendants therefore submitted that on the strength of Section 24 (1) of the Public lands Act that those from whom the plaintiffs claim to have derived ‘</w:t>
      </w:r>
      <w:r w:rsidRPr="003C600F">
        <w:rPr>
          <w:rFonts w:ascii="Times New Roman" w:hAnsi="Times New Roman" w:cs="Times New Roman"/>
          <w:i/>
          <w:sz w:val="24"/>
          <w:szCs w:val="24"/>
        </w:rPr>
        <w:t>bibanja interests</w:t>
      </w:r>
      <w:r w:rsidRPr="003C600F">
        <w:rPr>
          <w:rFonts w:ascii="Times New Roman" w:hAnsi="Times New Roman" w:cs="Times New Roman"/>
          <w:sz w:val="24"/>
          <w:szCs w:val="24"/>
        </w:rPr>
        <w:t xml:space="preserve">” by virtue of occupancy of the suit land in the 1970s  could not have lawfully or statutorily held customary tenures in an urban area.  Consequently, any customary </w:t>
      </w:r>
      <w:r w:rsidR="00A463FD" w:rsidRPr="003C600F">
        <w:rPr>
          <w:rFonts w:ascii="Times New Roman" w:hAnsi="Times New Roman" w:cs="Times New Roman"/>
          <w:sz w:val="24"/>
          <w:szCs w:val="24"/>
        </w:rPr>
        <w:t>tenure system</w:t>
      </w:r>
      <w:r w:rsidRPr="003C600F">
        <w:rPr>
          <w:rFonts w:ascii="Times New Roman" w:hAnsi="Times New Roman" w:cs="Times New Roman"/>
          <w:sz w:val="24"/>
          <w:szCs w:val="24"/>
        </w:rPr>
        <w:t xml:space="preserve"> purported to have been acquired after </w:t>
      </w:r>
      <w:r w:rsidR="00A463FD" w:rsidRPr="003C600F">
        <w:rPr>
          <w:rFonts w:ascii="Times New Roman" w:hAnsi="Times New Roman" w:cs="Times New Roman"/>
          <w:sz w:val="24"/>
          <w:szCs w:val="24"/>
        </w:rPr>
        <w:t>the enactment</w:t>
      </w:r>
      <w:r w:rsidRPr="003C600F">
        <w:rPr>
          <w:rFonts w:ascii="Times New Roman" w:hAnsi="Times New Roman" w:cs="Times New Roman"/>
          <w:sz w:val="24"/>
          <w:szCs w:val="24"/>
        </w:rPr>
        <w:t xml:space="preserve"> of the public  lands act  was a nullity and an act in futility.  </w:t>
      </w:r>
    </w:p>
    <w:p w:rsidR="00F46EFB" w:rsidRPr="003C600F" w:rsidRDefault="00F46EFB" w:rsidP="008F677C">
      <w:pPr>
        <w:spacing w:line="360" w:lineRule="auto"/>
        <w:jc w:val="both"/>
        <w:rPr>
          <w:rFonts w:ascii="Times New Roman" w:hAnsi="Times New Roman" w:cs="Times New Roman"/>
          <w:b/>
          <w:sz w:val="24"/>
          <w:szCs w:val="24"/>
        </w:rPr>
      </w:pPr>
      <w:r w:rsidRPr="003C600F">
        <w:rPr>
          <w:rFonts w:ascii="Times New Roman" w:hAnsi="Times New Roman" w:cs="Times New Roman"/>
          <w:sz w:val="24"/>
          <w:szCs w:val="24"/>
        </w:rPr>
        <w:t>Counsel for the  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xml:space="preserve"> Defendant submitted that the suit land is  located in Mutungo, Nakawa Division within </w:t>
      </w:r>
      <w:r w:rsidR="002D1E85" w:rsidRPr="003C600F">
        <w:rPr>
          <w:rFonts w:ascii="Times New Roman" w:hAnsi="Times New Roman" w:cs="Times New Roman"/>
          <w:sz w:val="24"/>
          <w:szCs w:val="24"/>
        </w:rPr>
        <w:t>Kampala</w:t>
      </w:r>
      <w:r w:rsidRPr="003C600F">
        <w:rPr>
          <w:rFonts w:ascii="Times New Roman" w:hAnsi="Times New Roman" w:cs="Times New Roman"/>
          <w:sz w:val="24"/>
          <w:szCs w:val="24"/>
        </w:rPr>
        <w:t xml:space="preserve"> </w:t>
      </w:r>
      <w:r w:rsidR="002D1E85" w:rsidRPr="003C600F">
        <w:rPr>
          <w:rFonts w:ascii="Times New Roman" w:hAnsi="Times New Roman" w:cs="Times New Roman"/>
          <w:sz w:val="24"/>
          <w:szCs w:val="24"/>
        </w:rPr>
        <w:t>D</w:t>
      </w:r>
      <w:r w:rsidRPr="003C600F">
        <w:rPr>
          <w:rFonts w:ascii="Times New Roman" w:hAnsi="Times New Roman" w:cs="Times New Roman"/>
          <w:sz w:val="24"/>
          <w:szCs w:val="24"/>
        </w:rPr>
        <w:t xml:space="preserve">istrict, an urban area.  </w:t>
      </w:r>
      <w:r w:rsidR="005602AC" w:rsidRPr="003C600F">
        <w:rPr>
          <w:rFonts w:ascii="Times New Roman" w:hAnsi="Times New Roman" w:cs="Times New Roman"/>
          <w:sz w:val="24"/>
          <w:szCs w:val="24"/>
        </w:rPr>
        <w:t>She</w:t>
      </w:r>
      <w:r w:rsidRPr="003C600F">
        <w:rPr>
          <w:rFonts w:ascii="Times New Roman" w:hAnsi="Times New Roman" w:cs="Times New Roman"/>
          <w:sz w:val="24"/>
          <w:szCs w:val="24"/>
        </w:rPr>
        <w:t xml:space="preserve"> referred to several legal regimes that  </w:t>
      </w:r>
      <w:r w:rsidR="002D1E85" w:rsidRPr="003C600F">
        <w:rPr>
          <w:rFonts w:ascii="Times New Roman" w:hAnsi="Times New Roman" w:cs="Times New Roman"/>
          <w:sz w:val="24"/>
          <w:szCs w:val="24"/>
        </w:rPr>
        <w:t xml:space="preserve"> have </w:t>
      </w:r>
      <w:r w:rsidR="00A463FD" w:rsidRPr="003C600F">
        <w:rPr>
          <w:rFonts w:ascii="Times New Roman" w:hAnsi="Times New Roman" w:cs="Times New Roman"/>
          <w:sz w:val="24"/>
          <w:szCs w:val="24"/>
        </w:rPr>
        <w:t>evolved</w:t>
      </w:r>
      <w:r w:rsidR="005602AC" w:rsidRPr="003C600F">
        <w:rPr>
          <w:rFonts w:ascii="Times New Roman" w:hAnsi="Times New Roman" w:cs="Times New Roman"/>
          <w:sz w:val="24"/>
          <w:szCs w:val="24"/>
        </w:rPr>
        <w:t xml:space="preserve"> over </w:t>
      </w:r>
      <w:r w:rsidR="00A463FD" w:rsidRPr="003C600F">
        <w:rPr>
          <w:rFonts w:ascii="Times New Roman" w:hAnsi="Times New Roman" w:cs="Times New Roman"/>
          <w:sz w:val="24"/>
          <w:szCs w:val="24"/>
        </w:rPr>
        <w:t xml:space="preserve"> time</w:t>
      </w:r>
      <w:r w:rsidR="002D1E85" w:rsidRPr="003C600F">
        <w:rPr>
          <w:rFonts w:ascii="Times New Roman" w:hAnsi="Times New Roman" w:cs="Times New Roman"/>
          <w:sz w:val="24"/>
          <w:szCs w:val="24"/>
        </w:rPr>
        <w:t xml:space="preserve"> touching on customary ownership on  public land.  </w:t>
      </w:r>
      <w:r w:rsidR="00A463FD" w:rsidRPr="003C600F">
        <w:rPr>
          <w:rFonts w:ascii="Times New Roman" w:hAnsi="Times New Roman" w:cs="Times New Roman"/>
          <w:sz w:val="24"/>
          <w:szCs w:val="24"/>
        </w:rPr>
        <w:t>They quoted</w:t>
      </w:r>
      <w:r w:rsidR="002D1E85" w:rsidRPr="003C600F">
        <w:rPr>
          <w:rFonts w:ascii="Times New Roman" w:hAnsi="Times New Roman" w:cs="Times New Roman"/>
          <w:sz w:val="24"/>
          <w:szCs w:val="24"/>
        </w:rPr>
        <w:t xml:space="preserve">  Section 254 (1) 9a) of the Public land Act  (Act 13 of 1969) which abolished customary tenures in urban areas.  </w:t>
      </w:r>
      <w:r w:rsidR="005602AC" w:rsidRPr="003C600F">
        <w:rPr>
          <w:rFonts w:ascii="Times New Roman" w:hAnsi="Times New Roman" w:cs="Times New Roman"/>
          <w:sz w:val="24"/>
          <w:szCs w:val="24"/>
        </w:rPr>
        <w:t xml:space="preserve"> It was emphasized that t</w:t>
      </w:r>
      <w:r w:rsidR="002D1E85" w:rsidRPr="003C600F">
        <w:rPr>
          <w:rFonts w:ascii="Times New Roman" w:hAnsi="Times New Roman" w:cs="Times New Roman"/>
          <w:sz w:val="24"/>
          <w:szCs w:val="24"/>
        </w:rPr>
        <w:t xml:space="preserve">he import of this provision is that the </w:t>
      </w:r>
      <w:r w:rsidR="00A463FD" w:rsidRPr="003C600F">
        <w:rPr>
          <w:rFonts w:ascii="Times New Roman" w:hAnsi="Times New Roman" w:cs="Times New Roman"/>
          <w:sz w:val="24"/>
          <w:szCs w:val="24"/>
        </w:rPr>
        <w:t>predecessors</w:t>
      </w:r>
      <w:r w:rsidR="002D1E85" w:rsidRPr="003C600F">
        <w:rPr>
          <w:rFonts w:ascii="Times New Roman" w:hAnsi="Times New Roman" w:cs="Times New Roman"/>
          <w:sz w:val="24"/>
          <w:szCs w:val="24"/>
        </w:rPr>
        <w:t xml:space="preserve">  of the  </w:t>
      </w:r>
      <w:r w:rsidR="00A463FD" w:rsidRPr="003C600F">
        <w:rPr>
          <w:rFonts w:ascii="Times New Roman" w:hAnsi="Times New Roman" w:cs="Times New Roman"/>
          <w:sz w:val="24"/>
          <w:szCs w:val="24"/>
        </w:rPr>
        <w:t>Plaintiffs</w:t>
      </w:r>
      <w:r w:rsidR="002D1E85" w:rsidRPr="003C600F">
        <w:rPr>
          <w:rFonts w:ascii="Times New Roman" w:hAnsi="Times New Roman" w:cs="Times New Roman"/>
          <w:sz w:val="24"/>
          <w:szCs w:val="24"/>
        </w:rPr>
        <w:t xml:space="preserve"> could not have been customary tenants on the suit land, which is </w:t>
      </w:r>
      <w:r w:rsidR="00A463FD" w:rsidRPr="003C600F">
        <w:rPr>
          <w:rFonts w:ascii="Times New Roman" w:hAnsi="Times New Roman" w:cs="Times New Roman"/>
          <w:sz w:val="24"/>
          <w:szCs w:val="24"/>
        </w:rPr>
        <w:t>P</w:t>
      </w:r>
      <w:r w:rsidR="002D1E85" w:rsidRPr="003C600F">
        <w:rPr>
          <w:rFonts w:ascii="Times New Roman" w:hAnsi="Times New Roman" w:cs="Times New Roman"/>
          <w:sz w:val="24"/>
          <w:szCs w:val="24"/>
        </w:rPr>
        <w:t xml:space="preserve">ublic </w:t>
      </w:r>
      <w:r w:rsidR="00A463FD" w:rsidRPr="003C600F">
        <w:rPr>
          <w:rFonts w:ascii="Times New Roman" w:hAnsi="Times New Roman" w:cs="Times New Roman"/>
          <w:sz w:val="24"/>
          <w:szCs w:val="24"/>
        </w:rPr>
        <w:t>L</w:t>
      </w:r>
      <w:r w:rsidR="002D1E85" w:rsidRPr="003C600F">
        <w:rPr>
          <w:rFonts w:ascii="Times New Roman" w:hAnsi="Times New Roman" w:cs="Times New Roman"/>
          <w:sz w:val="24"/>
          <w:szCs w:val="24"/>
        </w:rPr>
        <w:t>and, in 1970</w:t>
      </w:r>
      <w:r w:rsidR="00A463FD" w:rsidRPr="003C600F">
        <w:rPr>
          <w:rFonts w:ascii="Times New Roman" w:hAnsi="Times New Roman" w:cs="Times New Roman"/>
          <w:sz w:val="24"/>
          <w:szCs w:val="24"/>
        </w:rPr>
        <w:t xml:space="preserve"> when the public land act was in force until 2</w:t>
      </w:r>
      <w:r w:rsidR="00A463FD" w:rsidRPr="003C600F">
        <w:rPr>
          <w:rFonts w:ascii="Times New Roman" w:hAnsi="Times New Roman" w:cs="Times New Roman"/>
          <w:sz w:val="24"/>
          <w:szCs w:val="24"/>
          <w:vertAlign w:val="superscript"/>
        </w:rPr>
        <w:t>nd</w:t>
      </w:r>
      <w:r w:rsidR="00A463FD" w:rsidRPr="003C600F">
        <w:rPr>
          <w:rFonts w:ascii="Times New Roman" w:hAnsi="Times New Roman" w:cs="Times New Roman"/>
          <w:sz w:val="24"/>
          <w:szCs w:val="24"/>
        </w:rPr>
        <w:t xml:space="preserve"> July, 1998 when it was repealed </w:t>
      </w:r>
      <w:r w:rsidR="006B39D8" w:rsidRPr="003C600F">
        <w:rPr>
          <w:rFonts w:ascii="Times New Roman" w:hAnsi="Times New Roman" w:cs="Times New Roman"/>
          <w:sz w:val="24"/>
          <w:szCs w:val="24"/>
        </w:rPr>
        <w:t xml:space="preserve"> by section 99 of the Land Act  16 of 1998. </w:t>
      </w:r>
      <w:r w:rsidR="005602AC" w:rsidRPr="003C600F">
        <w:rPr>
          <w:rFonts w:ascii="Times New Roman" w:hAnsi="Times New Roman" w:cs="Times New Roman"/>
          <w:sz w:val="24"/>
          <w:szCs w:val="24"/>
        </w:rPr>
        <w:t xml:space="preserve"> Reference was also made to the case of </w:t>
      </w:r>
      <w:r w:rsidR="006B39D8" w:rsidRPr="003C600F">
        <w:rPr>
          <w:rFonts w:ascii="Times New Roman" w:hAnsi="Times New Roman" w:cs="Times New Roman"/>
          <w:sz w:val="24"/>
          <w:szCs w:val="24"/>
        </w:rPr>
        <w:t xml:space="preserve"> (</w:t>
      </w:r>
      <w:r w:rsidR="006B39D8" w:rsidRPr="003C600F">
        <w:rPr>
          <w:rFonts w:ascii="Times New Roman" w:hAnsi="Times New Roman" w:cs="Times New Roman"/>
          <w:b/>
          <w:sz w:val="24"/>
          <w:szCs w:val="24"/>
        </w:rPr>
        <w:t>Dr. William Kaberuka &amp; anor vs NK Investment ltd &amp; anor CA NO. 0080 of 2008)</w:t>
      </w:r>
    </w:p>
    <w:p w:rsidR="007D2363" w:rsidRPr="003C600F" w:rsidRDefault="007D2363"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Counsel for the  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xml:space="preserve"> Defendant like that of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Defendants, submitted that there was no evidence in whatever form, led by the plaintiffs to prove customary ownership.  That mere grazing and cultivation on land does not establish interest in the land.  They added that the Plaintiffs were warned by the  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xml:space="preserve"> Defendant to vacate the suit land via a notice which was published in the  new Vision  newspapers of September , 2011 annexed as B to the witness statements of Paul Idude, but they ignored.  And that  the plaintiff’s claim of acquisition of Kibanja  interest did not arise as the suit land was public  land.  Emphasis by Counsel for the  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xml:space="preserve"> Defendant was that since the Plaintiffs failed to prove the existence of landlord –tenant relationship between either of the predecessors or themselves and </w:t>
      </w:r>
      <w:r w:rsidR="00D77E2D" w:rsidRPr="003C600F">
        <w:rPr>
          <w:rFonts w:ascii="Times New Roman" w:hAnsi="Times New Roman" w:cs="Times New Roman"/>
          <w:sz w:val="24"/>
          <w:szCs w:val="24"/>
        </w:rPr>
        <w:t>G</w:t>
      </w:r>
      <w:r w:rsidRPr="003C600F">
        <w:rPr>
          <w:rFonts w:ascii="Times New Roman" w:hAnsi="Times New Roman" w:cs="Times New Roman"/>
          <w:sz w:val="24"/>
          <w:szCs w:val="24"/>
        </w:rPr>
        <w:t xml:space="preserve">overnment, then their claim be disregarded. </w:t>
      </w:r>
    </w:p>
    <w:p w:rsidR="00D77E2D" w:rsidRPr="003C600F" w:rsidRDefault="00D77E2D"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Counsel for the  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xml:space="preserve"> Defendant concluded that since the Plaintiffs were mere trespassers on the suit land, their claim of lawful and equitable owners be dismissed.</w:t>
      </w:r>
    </w:p>
    <w:p w:rsidR="00D77E2D" w:rsidRPr="003C600F" w:rsidRDefault="00D77E2D"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lastRenderedPageBreak/>
        <w:t>I have carefully considered the submissions by all sides in</w:t>
      </w:r>
      <w:r w:rsidR="00692078" w:rsidRPr="003C600F">
        <w:rPr>
          <w:rFonts w:ascii="Times New Roman" w:hAnsi="Times New Roman" w:cs="Times New Roman"/>
          <w:sz w:val="24"/>
          <w:szCs w:val="24"/>
        </w:rPr>
        <w:t xml:space="preserve"> t</w:t>
      </w:r>
      <w:r w:rsidRPr="003C600F">
        <w:rPr>
          <w:rFonts w:ascii="Times New Roman" w:hAnsi="Times New Roman" w:cs="Times New Roman"/>
          <w:sz w:val="24"/>
          <w:szCs w:val="24"/>
        </w:rPr>
        <w:t xml:space="preserve">his case and also studied the pleadings on record, including the witness statements.  In the </w:t>
      </w:r>
      <w:r w:rsidR="00692078" w:rsidRPr="003C600F">
        <w:rPr>
          <w:rFonts w:ascii="Times New Roman" w:hAnsi="Times New Roman" w:cs="Times New Roman"/>
          <w:sz w:val="24"/>
          <w:szCs w:val="24"/>
        </w:rPr>
        <w:t>first instance</w:t>
      </w:r>
      <w:r w:rsidRPr="003C600F">
        <w:rPr>
          <w:rFonts w:ascii="Times New Roman" w:hAnsi="Times New Roman" w:cs="Times New Roman"/>
          <w:sz w:val="24"/>
          <w:szCs w:val="24"/>
        </w:rPr>
        <w:t xml:space="preserve">, all interest in land is distinctive and definite and clearly set out in the constitution of Uganda, </w:t>
      </w:r>
      <w:r w:rsidR="00692078" w:rsidRPr="003C600F">
        <w:rPr>
          <w:rFonts w:ascii="Times New Roman" w:hAnsi="Times New Roman" w:cs="Times New Roman"/>
          <w:sz w:val="24"/>
          <w:szCs w:val="24"/>
        </w:rPr>
        <w:t>1995 and</w:t>
      </w:r>
      <w:r w:rsidRPr="003C600F">
        <w:rPr>
          <w:rFonts w:ascii="Times New Roman" w:hAnsi="Times New Roman" w:cs="Times New Roman"/>
          <w:sz w:val="24"/>
          <w:szCs w:val="24"/>
        </w:rPr>
        <w:t xml:space="preserve"> the land Act Cap 227, Laws of Uganda.  Secondly, under Section 101 (1) of the Evidence Act, </w:t>
      </w:r>
      <w:r w:rsidR="00692078" w:rsidRPr="003C600F">
        <w:rPr>
          <w:rFonts w:ascii="Times New Roman" w:hAnsi="Times New Roman" w:cs="Times New Roman"/>
          <w:sz w:val="24"/>
          <w:szCs w:val="24"/>
        </w:rPr>
        <w:t>whoever desires</w:t>
      </w:r>
      <w:r w:rsidRPr="003C600F">
        <w:rPr>
          <w:rFonts w:ascii="Times New Roman" w:hAnsi="Times New Roman" w:cs="Times New Roman"/>
          <w:sz w:val="24"/>
          <w:szCs w:val="24"/>
        </w:rPr>
        <w:t xml:space="preserve"> any Court to give judgment as to any legal  right or  liability dependent on the exi</w:t>
      </w:r>
      <w:r w:rsidR="00275A59" w:rsidRPr="003C600F">
        <w:rPr>
          <w:rFonts w:ascii="Times New Roman" w:hAnsi="Times New Roman" w:cs="Times New Roman"/>
          <w:sz w:val="24"/>
          <w:szCs w:val="24"/>
        </w:rPr>
        <w:t>stence f facts which he or she asserts  must prove that those facts exist.</w:t>
      </w:r>
    </w:p>
    <w:p w:rsidR="00275A59" w:rsidRPr="003C600F" w:rsidRDefault="00275A59" w:rsidP="008F677C">
      <w:pPr>
        <w:spacing w:line="360" w:lineRule="auto"/>
        <w:jc w:val="both"/>
        <w:rPr>
          <w:rFonts w:ascii="Times New Roman" w:hAnsi="Times New Roman" w:cs="Times New Roman"/>
          <w:sz w:val="24"/>
          <w:szCs w:val="24"/>
        </w:rPr>
      </w:pPr>
    </w:p>
    <w:p w:rsidR="00275A59" w:rsidRPr="003C600F" w:rsidRDefault="00275A59"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Then under </w:t>
      </w:r>
      <w:r w:rsidRPr="003C600F">
        <w:rPr>
          <w:rFonts w:ascii="Times New Roman" w:hAnsi="Times New Roman" w:cs="Times New Roman"/>
          <w:b/>
          <w:sz w:val="24"/>
          <w:szCs w:val="24"/>
        </w:rPr>
        <w:t>S. 101 (2</w:t>
      </w:r>
      <w:r w:rsidR="00692078" w:rsidRPr="003C600F">
        <w:rPr>
          <w:rFonts w:ascii="Times New Roman" w:hAnsi="Times New Roman" w:cs="Times New Roman"/>
          <w:b/>
          <w:sz w:val="24"/>
          <w:szCs w:val="24"/>
        </w:rPr>
        <w:t>) of the Evidence Act,</w:t>
      </w:r>
      <w:r w:rsidR="00692078" w:rsidRPr="003C600F">
        <w:rPr>
          <w:rFonts w:ascii="Times New Roman" w:hAnsi="Times New Roman" w:cs="Times New Roman"/>
          <w:sz w:val="24"/>
          <w:szCs w:val="24"/>
        </w:rPr>
        <w:t xml:space="preserve"> when  a person  is bound to prove the existence of any fact, it is said  that the burden of proof lies on that  person.  In this case, the burden of proof of the plaintiff’s interest in the  land in dispute lies on the plaintiffs. Besides the sales agreement of the plaintiff’s which range between the years 2004 up to 2010, they  testified that the land sale agreements were signed and witnessed by L.C.I officials. During cross examination, PWI, PW2, PW3,PW4,PW5,PW6,PW7,PW8 and PW9 all testified that prior to acquiring the various portions which they bought, they inquired from local leaders and other residents and they  were informed that the land was public and it belonged to Government.</w:t>
      </w:r>
    </w:p>
    <w:p w:rsidR="00331977" w:rsidRPr="003C600F" w:rsidRDefault="00331977" w:rsidP="008F677C">
      <w:pPr>
        <w:spacing w:line="360" w:lineRule="auto"/>
        <w:jc w:val="both"/>
        <w:rPr>
          <w:rFonts w:ascii="Times New Roman" w:hAnsi="Times New Roman" w:cs="Times New Roman"/>
          <w:sz w:val="24"/>
          <w:szCs w:val="24"/>
        </w:rPr>
      </w:pPr>
    </w:p>
    <w:p w:rsidR="00331977" w:rsidRPr="003C600F" w:rsidRDefault="00331977"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The crucial question to be resolved there is </w:t>
      </w:r>
      <w:r w:rsidR="00795666" w:rsidRPr="003C600F">
        <w:rPr>
          <w:rFonts w:ascii="Times New Roman" w:hAnsi="Times New Roman" w:cs="Times New Roman"/>
          <w:sz w:val="24"/>
          <w:szCs w:val="24"/>
        </w:rPr>
        <w:t>whether the</w:t>
      </w:r>
      <w:r w:rsidRPr="003C600F">
        <w:rPr>
          <w:rFonts w:ascii="Times New Roman" w:hAnsi="Times New Roman" w:cs="Times New Roman"/>
          <w:sz w:val="24"/>
          <w:szCs w:val="24"/>
        </w:rPr>
        <w:t xml:space="preserve"> plaintiffs approached the owners, to wit the government through the 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xml:space="preserve"> Defendant, the Uganda Land Commission. When the Plaintiffs were cross </w:t>
      </w:r>
      <w:r w:rsidR="00795666" w:rsidRPr="003C600F">
        <w:rPr>
          <w:rFonts w:ascii="Times New Roman" w:hAnsi="Times New Roman" w:cs="Times New Roman"/>
          <w:sz w:val="24"/>
          <w:szCs w:val="24"/>
        </w:rPr>
        <w:t>examined</w:t>
      </w:r>
      <w:r w:rsidRPr="003C600F">
        <w:rPr>
          <w:rFonts w:ascii="Times New Roman" w:hAnsi="Times New Roman" w:cs="Times New Roman"/>
          <w:sz w:val="24"/>
          <w:szCs w:val="24"/>
        </w:rPr>
        <w:t xml:space="preserve"> by Counsel for the 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xml:space="preserve"> Defendant, they </w:t>
      </w:r>
      <w:r w:rsidR="00795666" w:rsidRPr="003C600F">
        <w:rPr>
          <w:rFonts w:ascii="Times New Roman" w:hAnsi="Times New Roman" w:cs="Times New Roman"/>
          <w:sz w:val="24"/>
          <w:szCs w:val="24"/>
        </w:rPr>
        <w:t>stated that</w:t>
      </w:r>
      <w:r w:rsidRPr="003C600F">
        <w:rPr>
          <w:rFonts w:ascii="Times New Roman" w:hAnsi="Times New Roman" w:cs="Times New Roman"/>
          <w:sz w:val="24"/>
          <w:szCs w:val="24"/>
        </w:rPr>
        <w:t xml:space="preserve"> they never approached the Government as owner and have never had any dealings with </w:t>
      </w:r>
      <w:r w:rsidR="00795666" w:rsidRPr="003C600F">
        <w:rPr>
          <w:rFonts w:ascii="Times New Roman" w:hAnsi="Times New Roman" w:cs="Times New Roman"/>
          <w:sz w:val="24"/>
          <w:szCs w:val="24"/>
        </w:rPr>
        <w:t>the</w:t>
      </w:r>
      <w:r w:rsidRPr="003C600F">
        <w:rPr>
          <w:rFonts w:ascii="Times New Roman" w:hAnsi="Times New Roman" w:cs="Times New Roman"/>
          <w:sz w:val="24"/>
          <w:szCs w:val="24"/>
        </w:rPr>
        <w:t xml:space="preserve"> 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xml:space="preserve"> Defendant who represents Government in such matters.</w:t>
      </w:r>
    </w:p>
    <w:p w:rsidR="00331977" w:rsidRPr="003C600F" w:rsidRDefault="00331977" w:rsidP="008F677C">
      <w:pPr>
        <w:spacing w:line="360" w:lineRule="auto"/>
        <w:jc w:val="both"/>
        <w:rPr>
          <w:rFonts w:ascii="Times New Roman" w:hAnsi="Times New Roman" w:cs="Times New Roman"/>
          <w:sz w:val="24"/>
          <w:szCs w:val="24"/>
        </w:rPr>
      </w:pPr>
    </w:p>
    <w:p w:rsidR="00331977" w:rsidRPr="003C600F" w:rsidRDefault="00331977"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The relevant provisions of the law are Sections 29 (1) (b) and (c ) of the Land Act, whereby a lawful occupant is defined as </w:t>
      </w:r>
      <w:r w:rsidR="00795666" w:rsidRPr="003C600F">
        <w:rPr>
          <w:rFonts w:ascii="Times New Roman" w:hAnsi="Times New Roman" w:cs="Times New Roman"/>
          <w:sz w:val="24"/>
          <w:szCs w:val="24"/>
        </w:rPr>
        <w:t>:</w:t>
      </w:r>
    </w:p>
    <w:p w:rsidR="00795666" w:rsidRPr="003C600F" w:rsidRDefault="00795666" w:rsidP="00795666">
      <w:pPr>
        <w:pStyle w:val="ListParagraph"/>
        <w:numPr>
          <w:ilvl w:val="0"/>
          <w:numId w:val="6"/>
        </w:num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A person occupying land by virtue of the repealed.</w:t>
      </w:r>
    </w:p>
    <w:p w:rsidR="00795666" w:rsidRPr="003C600F" w:rsidRDefault="00795666" w:rsidP="00795666">
      <w:pPr>
        <w:pStyle w:val="ListParagraph"/>
        <w:numPr>
          <w:ilvl w:val="0"/>
          <w:numId w:val="7"/>
        </w:num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Busuulu and Envujjo Law of 1928.</w:t>
      </w:r>
    </w:p>
    <w:p w:rsidR="00795666" w:rsidRPr="003C600F" w:rsidRDefault="00795666" w:rsidP="00795666">
      <w:pPr>
        <w:pStyle w:val="ListParagraph"/>
        <w:numPr>
          <w:ilvl w:val="0"/>
          <w:numId w:val="7"/>
        </w:num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Toro Landlord and Tenant Law of 1937;</w:t>
      </w:r>
    </w:p>
    <w:p w:rsidR="00795666" w:rsidRPr="003C600F" w:rsidRDefault="00795666" w:rsidP="00795666">
      <w:pPr>
        <w:pStyle w:val="ListParagraph"/>
        <w:numPr>
          <w:ilvl w:val="0"/>
          <w:numId w:val="7"/>
        </w:num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Ankole Land Lord and Tenant Law of 1937.</w:t>
      </w:r>
    </w:p>
    <w:p w:rsidR="00795666" w:rsidRPr="003C600F" w:rsidRDefault="00795666" w:rsidP="00795666">
      <w:pPr>
        <w:pStyle w:val="ListParagraph"/>
        <w:numPr>
          <w:ilvl w:val="0"/>
          <w:numId w:val="6"/>
        </w:num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lastRenderedPageBreak/>
        <w:t>A person who entered the land with the consent of the registered owner, and includes a purchaser or.</w:t>
      </w:r>
    </w:p>
    <w:p w:rsidR="00795666" w:rsidRPr="003C600F" w:rsidRDefault="00795666" w:rsidP="00795666">
      <w:pPr>
        <w:pStyle w:val="ListParagraph"/>
        <w:numPr>
          <w:ilvl w:val="0"/>
          <w:numId w:val="6"/>
        </w:num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A person </w:t>
      </w:r>
      <w:r w:rsidR="00781C26" w:rsidRPr="003C600F">
        <w:rPr>
          <w:rFonts w:ascii="Times New Roman" w:hAnsi="Times New Roman" w:cs="Times New Roman"/>
          <w:sz w:val="24"/>
          <w:szCs w:val="24"/>
        </w:rPr>
        <w:t>who had</w:t>
      </w:r>
      <w:r w:rsidRPr="003C600F">
        <w:rPr>
          <w:rFonts w:ascii="Times New Roman" w:hAnsi="Times New Roman" w:cs="Times New Roman"/>
          <w:sz w:val="24"/>
          <w:szCs w:val="24"/>
        </w:rPr>
        <w:t xml:space="preserve"> occupied land as a customary tenant but whose tenancy was not disclosed or compensated for by the registered </w:t>
      </w:r>
      <w:r w:rsidR="00A749F6" w:rsidRPr="003C600F">
        <w:rPr>
          <w:rFonts w:ascii="Times New Roman" w:hAnsi="Times New Roman" w:cs="Times New Roman"/>
          <w:sz w:val="24"/>
          <w:szCs w:val="24"/>
        </w:rPr>
        <w:t>owner at</w:t>
      </w:r>
      <w:r w:rsidRPr="003C600F">
        <w:rPr>
          <w:rFonts w:ascii="Times New Roman" w:hAnsi="Times New Roman" w:cs="Times New Roman"/>
          <w:sz w:val="24"/>
          <w:szCs w:val="24"/>
        </w:rPr>
        <w:t xml:space="preserve"> the time of acquiring the leasehold certificate of title. </w:t>
      </w:r>
    </w:p>
    <w:p w:rsidR="00692078" w:rsidRPr="003C600F" w:rsidRDefault="00795666"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In this regard therefore, the Plaintiffs did not enter the suit land with the consent or approval of the owner, which is the government.  That was a grave error on their part for which the Plaintiff’s themselves were to blame.  They therefore </w:t>
      </w:r>
      <w:r w:rsidR="00781C26" w:rsidRPr="003C600F">
        <w:rPr>
          <w:rFonts w:ascii="Times New Roman" w:hAnsi="Times New Roman" w:cs="Times New Roman"/>
          <w:sz w:val="24"/>
          <w:szCs w:val="24"/>
        </w:rPr>
        <w:t>don’t fall</w:t>
      </w:r>
      <w:r w:rsidRPr="003C600F">
        <w:rPr>
          <w:rFonts w:ascii="Times New Roman" w:hAnsi="Times New Roman" w:cs="Times New Roman"/>
          <w:sz w:val="24"/>
          <w:szCs w:val="24"/>
        </w:rPr>
        <w:t xml:space="preserve"> under the second limb of lawful occupant and their claim that they are lawful owners is rejected.</w:t>
      </w:r>
    </w:p>
    <w:p w:rsidR="00795666" w:rsidRPr="003C600F" w:rsidRDefault="00795666" w:rsidP="008F677C">
      <w:pPr>
        <w:spacing w:line="360" w:lineRule="auto"/>
        <w:jc w:val="both"/>
        <w:rPr>
          <w:rFonts w:ascii="Times New Roman" w:hAnsi="Times New Roman" w:cs="Times New Roman"/>
          <w:sz w:val="24"/>
          <w:szCs w:val="24"/>
        </w:rPr>
      </w:pPr>
    </w:p>
    <w:p w:rsidR="00795666" w:rsidRPr="003C600F" w:rsidRDefault="00795666"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Under the  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xml:space="preserve">  limb of the quoted law, the same could apply to the Plaintiffs if  their predecessors occupied the suit land as customary tenants and their interests were not </w:t>
      </w:r>
      <w:r w:rsidR="00EA7F21" w:rsidRPr="003C600F">
        <w:rPr>
          <w:rFonts w:ascii="Times New Roman" w:hAnsi="Times New Roman" w:cs="Times New Roman"/>
          <w:sz w:val="24"/>
          <w:szCs w:val="24"/>
        </w:rPr>
        <w:t xml:space="preserve"> disclosed or ignored  before the grant of the lease.  Whereas the Plaintiffs  claim was that they purchased ‘bibanja”  on the  suit  land from people who settled there since 1970, that contention was not supported  by  evidence.  The Plaintiffs did not call any of the purported settlers/ Sellers  </w:t>
      </w:r>
      <w:r w:rsidR="00886DF9" w:rsidRPr="003C600F">
        <w:rPr>
          <w:rFonts w:ascii="Times New Roman" w:hAnsi="Times New Roman" w:cs="Times New Roman"/>
          <w:sz w:val="24"/>
          <w:szCs w:val="24"/>
        </w:rPr>
        <w:t xml:space="preserve"> to give evidence to that effect in court.  That was  a hanging statement in the amended Plaint and counsel for the Plaintiff’s  submissions.</w:t>
      </w:r>
    </w:p>
    <w:p w:rsidR="00886DF9" w:rsidRPr="003C600F" w:rsidRDefault="00886DF9" w:rsidP="008F677C">
      <w:pPr>
        <w:spacing w:line="360" w:lineRule="auto"/>
        <w:jc w:val="both"/>
        <w:rPr>
          <w:rFonts w:ascii="Times New Roman" w:hAnsi="Times New Roman" w:cs="Times New Roman"/>
          <w:sz w:val="24"/>
          <w:szCs w:val="24"/>
        </w:rPr>
      </w:pPr>
    </w:p>
    <w:p w:rsidR="00886DF9" w:rsidRPr="003C600F" w:rsidRDefault="00886DF9" w:rsidP="008F677C">
      <w:pPr>
        <w:spacing w:line="360" w:lineRule="auto"/>
        <w:jc w:val="both"/>
        <w:rPr>
          <w:rFonts w:ascii="Times New Roman" w:hAnsi="Times New Roman" w:cs="Times New Roman"/>
          <w:b/>
          <w:sz w:val="24"/>
          <w:szCs w:val="24"/>
        </w:rPr>
      </w:pPr>
      <w:r w:rsidRPr="003C600F">
        <w:rPr>
          <w:rFonts w:ascii="Times New Roman" w:hAnsi="Times New Roman" w:cs="Times New Roman"/>
          <w:sz w:val="24"/>
          <w:szCs w:val="24"/>
        </w:rPr>
        <w:t xml:space="preserve">In any case, the above notwithstanding, it is not in dispute as submitted by the advocates for the Defendants that the suit land is located in Mutungo, Nakawa division in Kampala capital city council, an urban area in which customary tenancy  had been abolished under Section 24 (1) (a) of the Public land Act as  noted before.  That was also the crux of the holding of Odoki </w:t>
      </w:r>
      <w:r w:rsidR="00636F79" w:rsidRPr="003C600F">
        <w:rPr>
          <w:rFonts w:ascii="Times New Roman" w:hAnsi="Times New Roman" w:cs="Times New Roman"/>
          <w:sz w:val="24"/>
          <w:szCs w:val="24"/>
        </w:rPr>
        <w:t>C.J (</w:t>
      </w:r>
      <w:r w:rsidRPr="003C600F">
        <w:rPr>
          <w:rFonts w:ascii="Times New Roman" w:hAnsi="Times New Roman" w:cs="Times New Roman"/>
          <w:sz w:val="24"/>
          <w:szCs w:val="24"/>
        </w:rPr>
        <w:t xml:space="preserve">as he then was) in SCCA No. 2 of 2007, </w:t>
      </w:r>
      <w:r w:rsidRPr="003C600F">
        <w:rPr>
          <w:rFonts w:ascii="Times New Roman" w:hAnsi="Times New Roman" w:cs="Times New Roman"/>
          <w:b/>
          <w:sz w:val="24"/>
          <w:szCs w:val="24"/>
        </w:rPr>
        <w:t>Kampala District Land Board &amp; ors vs</w:t>
      </w:r>
      <w:r w:rsidRPr="003C600F">
        <w:rPr>
          <w:rFonts w:ascii="Times New Roman" w:hAnsi="Times New Roman" w:cs="Times New Roman"/>
          <w:sz w:val="24"/>
          <w:szCs w:val="24"/>
        </w:rPr>
        <w:t xml:space="preserve"> </w:t>
      </w:r>
      <w:r w:rsidRPr="003C600F">
        <w:rPr>
          <w:rFonts w:ascii="Times New Roman" w:hAnsi="Times New Roman" w:cs="Times New Roman"/>
          <w:b/>
          <w:sz w:val="24"/>
          <w:szCs w:val="24"/>
        </w:rPr>
        <w:t>Venansio Babweyaka &amp; 3 ors.</w:t>
      </w:r>
    </w:p>
    <w:p w:rsidR="00886DF9" w:rsidRPr="003C600F" w:rsidRDefault="00886DF9"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That holding is already on record as quoted from submissions of Counsel for 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Defendants.  </w:t>
      </w:r>
      <w:r w:rsidR="00636F79" w:rsidRPr="003C600F">
        <w:rPr>
          <w:rFonts w:ascii="Times New Roman" w:hAnsi="Times New Roman" w:cs="Times New Roman"/>
          <w:sz w:val="24"/>
          <w:szCs w:val="24"/>
        </w:rPr>
        <w:t>Furthermore</w:t>
      </w:r>
      <w:r w:rsidRPr="003C600F">
        <w:rPr>
          <w:rFonts w:ascii="Times New Roman" w:hAnsi="Times New Roman" w:cs="Times New Roman"/>
          <w:sz w:val="24"/>
          <w:szCs w:val="24"/>
        </w:rPr>
        <w:t>, under Section 46 of the Evidence Act Cap 6.</w:t>
      </w:r>
    </w:p>
    <w:p w:rsidR="00636F79" w:rsidRPr="003C600F" w:rsidRDefault="00636F79" w:rsidP="00636F79">
      <w:pPr>
        <w:spacing w:line="360" w:lineRule="auto"/>
        <w:ind w:left="720"/>
        <w:jc w:val="both"/>
        <w:rPr>
          <w:rFonts w:ascii="Times New Roman" w:hAnsi="Times New Roman" w:cs="Times New Roman"/>
          <w:b/>
          <w:i/>
          <w:sz w:val="24"/>
          <w:szCs w:val="24"/>
        </w:rPr>
      </w:pPr>
      <w:r w:rsidRPr="003C600F">
        <w:rPr>
          <w:rFonts w:ascii="Times New Roman" w:hAnsi="Times New Roman" w:cs="Times New Roman"/>
          <w:sz w:val="24"/>
          <w:szCs w:val="24"/>
        </w:rPr>
        <w:lastRenderedPageBreak/>
        <w:t>“</w:t>
      </w:r>
      <w:r w:rsidRPr="003C600F">
        <w:rPr>
          <w:rFonts w:ascii="Times New Roman" w:hAnsi="Times New Roman" w:cs="Times New Roman"/>
          <w:b/>
          <w:i/>
          <w:sz w:val="24"/>
          <w:szCs w:val="24"/>
        </w:rPr>
        <w:t>When a court has to form any opinion as to the existence of any custom or right, the opinions as to the existence of that custom or right of persons who would be likely to know its existence are relevant.”</w:t>
      </w:r>
    </w:p>
    <w:p w:rsidR="00886DF9" w:rsidRPr="003C600F" w:rsidRDefault="00636F79"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In the present case and as already noted, there was no evidence whatsoever, led by the Plaintiffs to prove customary ownership.  The grazing of animals and cultivation on the land does not establish </w:t>
      </w:r>
      <w:r w:rsidR="003F3BE9" w:rsidRPr="003C600F">
        <w:rPr>
          <w:rFonts w:ascii="Times New Roman" w:hAnsi="Times New Roman" w:cs="Times New Roman"/>
          <w:sz w:val="24"/>
          <w:szCs w:val="24"/>
        </w:rPr>
        <w:t xml:space="preserve"> customary </w:t>
      </w:r>
      <w:r w:rsidRPr="003C600F">
        <w:rPr>
          <w:rFonts w:ascii="Times New Roman" w:hAnsi="Times New Roman" w:cs="Times New Roman"/>
          <w:sz w:val="24"/>
          <w:szCs w:val="24"/>
        </w:rPr>
        <w:t>interest in land and moreover without the</w:t>
      </w:r>
      <w:r w:rsidR="0076526B" w:rsidRPr="003C600F">
        <w:rPr>
          <w:rFonts w:ascii="Times New Roman" w:hAnsi="Times New Roman" w:cs="Times New Roman"/>
          <w:sz w:val="24"/>
          <w:szCs w:val="24"/>
        </w:rPr>
        <w:t xml:space="preserve"> without  the consent of the owner.</w:t>
      </w:r>
    </w:p>
    <w:p w:rsidR="0076526B" w:rsidRPr="003C600F" w:rsidRDefault="0076526B" w:rsidP="008F677C">
      <w:pPr>
        <w:spacing w:line="360" w:lineRule="auto"/>
        <w:jc w:val="both"/>
        <w:rPr>
          <w:rFonts w:ascii="Times New Roman" w:hAnsi="Times New Roman" w:cs="Times New Roman"/>
          <w:sz w:val="24"/>
          <w:szCs w:val="24"/>
        </w:rPr>
      </w:pPr>
    </w:p>
    <w:p w:rsidR="0076526B" w:rsidRPr="003C600F" w:rsidRDefault="0076526B"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Counsel for the plaintiffs made reference to a survey report prepared by Jonalam surveyors</w:t>
      </w:r>
      <w:r w:rsidR="00994018" w:rsidRPr="003C600F">
        <w:rPr>
          <w:rFonts w:ascii="Times New Roman" w:hAnsi="Times New Roman" w:cs="Times New Roman"/>
          <w:sz w:val="24"/>
          <w:szCs w:val="24"/>
        </w:rPr>
        <w:t xml:space="preserve"> dated 21.3.2000 to state that it showed that there were people on the suit land prior  to the year 2000. However, there was no evidence from the Plaintiffs to show that they were part of the 2 % squatters mentioned  in that</w:t>
      </w:r>
      <w:r w:rsidR="002F4F89" w:rsidRPr="003C600F">
        <w:rPr>
          <w:rFonts w:ascii="Times New Roman" w:hAnsi="Times New Roman" w:cs="Times New Roman"/>
          <w:sz w:val="24"/>
          <w:szCs w:val="24"/>
        </w:rPr>
        <w:t xml:space="preserve"> report,  and even  then, there is no evidence that they came onto the  suit land with the consent of the registered owner  so as to qualify as lawful occupants.</w:t>
      </w:r>
    </w:p>
    <w:p w:rsidR="002F4F89" w:rsidRPr="003C600F" w:rsidRDefault="002F4F89"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In my view,  the plaintiffs have failed to prove that they acquired  any equitable  interest in the suit land from people who had legally settled on it.  In their testimonies in court, PWI Atwinomujuni Asaph testified that Mukasa Edward sold to him his</w:t>
      </w:r>
      <w:r w:rsidRPr="003C600F">
        <w:rPr>
          <w:rFonts w:ascii="Times New Roman" w:hAnsi="Times New Roman" w:cs="Times New Roman"/>
          <w:i/>
          <w:sz w:val="24"/>
          <w:szCs w:val="24"/>
        </w:rPr>
        <w:t xml:space="preserve">  “kibanja</w:t>
      </w:r>
      <w:r w:rsidRPr="003C600F">
        <w:rPr>
          <w:rFonts w:ascii="Times New Roman" w:hAnsi="Times New Roman" w:cs="Times New Roman"/>
          <w:sz w:val="24"/>
          <w:szCs w:val="24"/>
        </w:rPr>
        <w:t>,” PW2 kanyonyi Evans testified that he bought the Kibanja from Senyange Geoffrey in 2007 and also Habasa Ivan in 2008, PW4 Luyiga Godfrey stated that he bought a ‘Ki</w:t>
      </w:r>
      <w:r w:rsidR="00F85EE9" w:rsidRPr="003C600F">
        <w:rPr>
          <w:rFonts w:ascii="Times New Roman" w:hAnsi="Times New Roman" w:cs="Times New Roman"/>
          <w:sz w:val="24"/>
          <w:szCs w:val="24"/>
        </w:rPr>
        <w:t>b</w:t>
      </w:r>
      <w:r w:rsidRPr="003C600F">
        <w:rPr>
          <w:rFonts w:ascii="Times New Roman" w:hAnsi="Times New Roman" w:cs="Times New Roman"/>
          <w:sz w:val="24"/>
          <w:szCs w:val="24"/>
        </w:rPr>
        <w:t>anja” in 2007 from  Namatovu Robina who was the owner of the  Kibanja.  Further, that neighbours also confirmed to him that Namatovu was the owner of that Kibanja.</w:t>
      </w:r>
    </w:p>
    <w:p w:rsidR="002F4F89" w:rsidRPr="003C600F" w:rsidRDefault="002F4F89"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PW5 Mazige </w:t>
      </w:r>
      <w:r w:rsidR="00F85EE9" w:rsidRPr="003C600F">
        <w:rPr>
          <w:rFonts w:ascii="Times New Roman" w:hAnsi="Times New Roman" w:cs="Times New Roman"/>
          <w:sz w:val="24"/>
          <w:szCs w:val="24"/>
        </w:rPr>
        <w:t>Erisa stated</w:t>
      </w:r>
      <w:r w:rsidRPr="003C600F">
        <w:rPr>
          <w:rFonts w:ascii="Times New Roman" w:hAnsi="Times New Roman" w:cs="Times New Roman"/>
          <w:sz w:val="24"/>
          <w:szCs w:val="24"/>
        </w:rPr>
        <w:t xml:space="preserve"> that he bought his </w:t>
      </w:r>
      <w:r w:rsidR="00F85EE9" w:rsidRPr="003C600F">
        <w:rPr>
          <w:rFonts w:ascii="Times New Roman" w:hAnsi="Times New Roman" w:cs="Times New Roman"/>
          <w:sz w:val="24"/>
          <w:szCs w:val="24"/>
        </w:rPr>
        <w:t>K</w:t>
      </w:r>
      <w:r w:rsidRPr="003C600F">
        <w:rPr>
          <w:rFonts w:ascii="Times New Roman" w:hAnsi="Times New Roman" w:cs="Times New Roman"/>
          <w:sz w:val="24"/>
          <w:szCs w:val="24"/>
        </w:rPr>
        <w:t xml:space="preserve">ibanja on 16.3.2006  from </w:t>
      </w:r>
      <w:r w:rsidR="00F85EE9" w:rsidRPr="003C600F">
        <w:rPr>
          <w:rFonts w:ascii="Times New Roman" w:hAnsi="Times New Roman" w:cs="Times New Roman"/>
          <w:sz w:val="24"/>
          <w:szCs w:val="24"/>
        </w:rPr>
        <w:t>K</w:t>
      </w:r>
      <w:r w:rsidRPr="003C600F">
        <w:rPr>
          <w:rFonts w:ascii="Times New Roman" w:hAnsi="Times New Roman" w:cs="Times New Roman"/>
          <w:sz w:val="24"/>
          <w:szCs w:val="24"/>
        </w:rPr>
        <w:t xml:space="preserve">iirya martin junior.  </w:t>
      </w:r>
      <w:r w:rsidR="00F85EE9" w:rsidRPr="003C600F">
        <w:rPr>
          <w:rFonts w:ascii="Times New Roman" w:hAnsi="Times New Roman" w:cs="Times New Roman"/>
          <w:sz w:val="24"/>
          <w:szCs w:val="24"/>
        </w:rPr>
        <w:t>He insisted</w:t>
      </w:r>
      <w:r w:rsidRPr="003C600F">
        <w:rPr>
          <w:rFonts w:ascii="Times New Roman" w:hAnsi="Times New Roman" w:cs="Times New Roman"/>
          <w:sz w:val="24"/>
          <w:szCs w:val="24"/>
        </w:rPr>
        <w:t xml:space="preserve"> that what he bought was the </w:t>
      </w:r>
      <w:r w:rsidR="00F85EE9" w:rsidRPr="003C600F">
        <w:rPr>
          <w:rFonts w:ascii="Times New Roman" w:hAnsi="Times New Roman" w:cs="Times New Roman"/>
          <w:sz w:val="24"/>
          <w:szCs w:val="24"/>
        </w:rPr>
        <w:t>K</w:t>
      </w:r>
      <w:r w:rsidRPr="003C600F">
        <w:rPr>
          <w:rFonts w:ascii="Times New Roman" w:hAnsi="Times New Roman" w:cs="Times New Roman"/>
          <w:sz w:val="24"/>
          <w:szCs w:val="24"/>
        </w:rPr>
        <w:t xml:space="preserve">ibanja on government land and not the land itself.  The same was the testimony for the rest of the Plaintiffs.  They testified that it is on court record that what they are claiming is their  bibanja  and not the land itself. At the same time, all the plaintiffs admitted that they </w:t>
      </w:r>
      <w:r w:rsidR="00F85EE9" w:rsidRPr="003C600F">
        <w:rPr>
          <w:rFonts w:ascii="Times New Roman" w:hAnsi="Times New Roman" w:cs="Times New Roman"/>
          <w:sz w:val="24"/>
          <w:szCs w:val="24"/>
        </w:rPr>
        <w:t>never dealt</w:t>
      </w:r>
      <w:r w:rsidRPr="003C600F">
        <w:rPr>
          <w:rFonts w:ascii="Times New Roman" w:hAnsi="Times New Roman" w:cs="Times New Roman"/>
          <w:sz w:val="24"/>
          <w:szCs w:val="24"/>
        </w:rPr>
        <w:t xml:space="preserve"> with Uganda Land commission despite the fact   </w:t>
      </w:r>
      <w:r w:rsidR="00F85EE9" w:rsidRPr="003C600F">
        <w:rPr>
          <w:rFonts w:ascii="Times New Roman" w:hAnsi="Times New Roman" w:cs="Times New Roman"/>
          <w:sz w:val="24"/>
          <w:szCs w:val="24"/>
        </w:rPr>
        <w:t>that  they were all aware that this was public</w:t>
      </w:r>
      <w:r w:rsidR="00AE75AC" w:rsidRPr="003C600F">
        <w:rPr>
          <w:rFonts w:ascii="Times New Roman" w:hAnsi="Times New Roman" w:cs="Times New Roman"/>
          <w:sz w:val="24"/>
          <w:szCs w:val="24"/>
        </w:rPr>
        <w:t xml:space="preserve"> and government </w:t>
      </w:r>
      <w:r w:rsidR="00F85EE9" w:rsidRPr="003C600F">
        <w:rPr>
          <w:rFonts w:ascii="Times New Roman" w:hAnsi="Times New Roman" w:cs="Times New Roman"/>
          <w:sz w:val="24"/>
          <w:szCs w:val="24"/>
        </w:rPr>
        <w:t xml:space="preserve"> land.  The Plaintiffs admitted during cross examination </w:t>
      </w:r>
      <w:r w:rsidR="009C5361" w:rsidRPr="003C600F">
        <w:rPr>
          <w:rFonts w:ascii="Times New Roman" w:hAnsi="Times New Roman" w:cs="Times New Roman"/>
          <w:sz w:val="24"/>
          <w:szCs w:val="24"/>
        </w:rPr>
        <w:t>t</w:t>
      </w:r>
      <w:r w:rsidR="00F85EE9" w:rsidRPr="003C600F">
        <w:rPr>
          <w:rFonts w:ascii="Times New Roman" w:hAnsi="Times New Roman" w:cs="Times New Roman"/>
          <w:sz w:val="24"/>
          <w:szCs w:val="24"/>
        </w:rPr>
        <w:t xml:space="preserve">hat they were </w:t>
      </w:r>
      <w:r w:rsidR="009C5361" w:rsidRPr="003C600F">
        <w:rPr>
          <w:rFonts w:ascii="Times New Roman" w:hAnsi="Times New Roman" w:cs="Times New Roman"/>
          <w:sz w:val="24"/>
          <w:szCs w:val="24"/>
        </w:rPr>
        <w:t xml:space="preserve"> not remitting any rent/busulu to the government through the  3</w:t>
      </w:r>
      <w:r w:rsidR="009C5361" w:rsidRPr="003C600F">
        <w:rPr>
          <w:rFonts w:ascii="Times New Roman" w:hAnsi="Times New Roman" w:cs="Times New Roman"/>
          <w:sz w:val="24"/>
          <w:szCs w:val="24"/>
          <w:vertAlign w:val="superscript"/>
        </w:rPr>
        <w:t>rd</w:t>
      </w:r>
      <w:r w:rsidR="009C5361" w:rsidRPr="003C600F">
        <w:rPr>
          <w:rFonts w:ascii="Times New Roman" w:hAnsi="Times New Roman" w:cs="Times New Roman"/>
          <w:sz w:val="24"/>
          <w:szCs w:val="24"/>
        </w:rPr>
        <w:t xml:space="preserve"> Defendant.</w:t>
      </w:r>
    </w:p>
    <w:p w:rsidR="009C5361" w:rsidRPr="003C600F" w:rsidRDefault="009C5361" w:rsidP="008F677C">
      <w:pPr>
        <w:spacing w:line="360" w:lineRule="auto"/>
        <w:jc w:val="both"/>
        <w:rPr>
          <w:rFonts w:ascii="Times New Roman" w:hAnsi="Times New Roman" w:cs="Times New Roman"/>
          <w:sz w:val="24"/>
          <w:szCs w:val="24"/>
        </w:rPr>
      </w:pPr>
    </w:p>
    <w:p w:rsidR="007208AE" w:rsidRPr="003C600F" w:rsidRDefault="009C5361"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lastRenderedPageBreak/>
        <w:t>In such circumstances, the issue of  Kibanja holding does not arise as the land in dispute was Public land.  Secondly and as correctly submitted by counsel for the  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xml:space="preserve"> Defendant, the Plaintiffs failed to prove the existence of a Land Lord/ tenant relationship between either their predecessors or themselves and government.  </w:t>
      </w:r>
    </w:p>
    <w:p w:rsidR="007208AE" w:rsidRPr="003C600F" w:rsidRDefault="007208AE" w:rsidP="008F677C">
      <w:pPr>
        <w:spacing w:line="360" w:lineRule="auto"/>
        <w:jc w:val="both"/>
        <w:rPr>
          <w:rFonts w:ascii="Times New Roman" w:hAnsi="Times New Roman" w:cs="Times New Roman"/>
          <w:sz w:val="24"/>
          <w:szCs w:val="24"/>
        </w:rPr>
      </w:pPr>
    </w:p>
    <w:p w:rsidR="009C5361" w:rsidRPr="003C600F" w:rsidRDefault="009C5361"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Counsel </w:t>
      </w:r>
      <w:r w:rsidR="00A97EA7" w:rsidRPr="003C600F">
        <w:rPr>
          <w:rFonts w:ascii="Times New Roman" w:hAnsi="Times New Roman" w:cs="Times New Roman"/>
          <w:sz w:val="24"/>
          <w:szCs w:val="24"/>
        </w:rPr>
        <w:t xml:space="preserve"> for the </w:t>
      </w:r>
      <w:r w:rsidR="007208AE" w:rsidRPr="003C600F">
        <w:rPr>
          <w:rFonts w:ascii="Times New Roman" w:hAnsi="Times New Roman" w:cs="Times New Roman"/>
          <w:sz w:val="24"/>
          <w:szCs w:val="24"/>
        </w:rPr>
        <w:t>Plaintiff</w:t>
      </w:r>
      <w:r w:rsidR="00A97EA7" w:rsidRPr="003C600F">
        <w:rPr>
          <w:rFonts w:ascii="Times New Roman" w:hAnsi="Times New Roman" w:cs="Times New Roman"/>
          <w:sz w:val="24"/>
          <w:szCs w:val="24"/>
        </w:rPr>
        <w:t xml:space="preserve"> also quoted the case of </w:t>
      </w:r>
      <w:r w:rsidR="00A97EA7" w:rsidRPr="003C600F">
        <w:rPr>
          <w:rFonts w:ascii="Times New Roman" w:hAnsi="Times New Roman" w:cs="Times New Roman"/>
          <w:b/>
          <w:sz w:val="24"/>
          <w:szCs w:val="24"/>
        </w:rPr>
        <w:t>Jacob Mutabazi vs the Seventh Day Adventist Church and Dan  Namasalula, HCCS No. 54 of 2009</w:t>
      </w:r>
      <w:r w:rsidR="00A97EA7" w:rsidRPr="003C600F">
        <w:rPr>
          <w:rFonts w:ascii="Times New Roman" w:hAnsi="Times New Roman" w:cs="Times New Roman"/>
          <w:sz w:val="24"/>
          <w:szCs w:val="24"/>
        </w:rPr>
        <w:t xml:space="preserve"> to support  his submissions.</w:t>
      </w:r>
    </w:p>
    <w:p w:rsidR="00A97EA7" w:rsidRPr="003C600F" w:rsidRDefault="00A97EA7"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However, that case is distinguishable in that the Plaintiff there was claiming kibanja interest on private </w:t>
      </w:r>
      <w:r w:rsidR="00BA0FCE" w:rsidRPr="003C600F">
        <w:rPr>
          <w:rFonts w:ascii="Times New Roman" w:hAnsi="Times New Roman" w:cs="Times New Roman"/>
          <w:sz w:val="24"/>
          <w:szCs w:val="24"/>
        </w:rPr>
        <w:t>M</w:t>
      </w:r>
      <w:r w:rsidRPr="003C600F">
        <w:rPr>
          <w:rFonts w:ascii="Times New Roman" w:hAnsi="Times New Roman" w:cs="Times New Roman"/>
          <w:sz w:val="24"/>
          <w:szCs w:val="24"/>
        </w:rPr>
        <w:t xml:space="preserve">ailo land comprised in </w:t>
      </w:r>
      <w:r w:rsidRPr="003C600F">
        <w:rPr>
          <w:rFonts w:ascii="Times New Roman" w:hAnsi="Times New Roman" w:cs="Times New Roman"/>
          <w:b/>
          <w:sz w:val="24"/>
          <w:szCs w:val="24"/>
        </w:rPr>
        <w:t xml:space="preserve">Block 232, </w:t>
      </w:r>
      <w:r w:rsidR="00BA0FCE" w:rsidRPr="003C600F">
        <w:rPr>
          <w:rFonts w:ascii="Times New Roman" w:hAnsi="Times New Roman" w:cs="Times New Roman"/>
          <w:b/>
          <w:sz w:val="24"/>
          <w:szCs w:val="24"/>
        </w:rPr>
        <w:t>P</w:t>
      </w:r>
      <w:r w:rsidRPr="003C600F">
        <w:rPr>
          <w:rFonts w:ascii="Times New Roman" w:hAnsi="Times New Roman" w:cs="Times New Roman"/>
          <w:b/>
          <w:sz w:val="24"/>
          <w:szCs w:val="24"/>
        </w:rPr>
        <w:t>lot 814</w:t>
      </w:r>
      <w:r w:rsidRPr="003C600F">
        <w:rPr>
          <w:rFonts w:ascii="Times New Roman" w:hAnsi="Times New Roman" w:cs="Times New Roman"/>
          <w:sz w:val="24"/>
          <w:szCs w:val="24"/>
        </w:rPr>
        <w:t xml:space="preserve"> at Kireka.  In the present case, the Plaintiffs are claiming  Kibanja interest on public land which  is untenable.</w:t>
      </w:r>
    </w:p>
    <w:p w:rsidR="007208AE" w:rsidRPr="003C600F" w:rsidRDefault="007208AE" w:rsidP="008F677C">
      <w:pPr>
        <w:spacing w:line="360" w:lineRule="auto"/>
        <w:jc w:val="both"/>
        <w:rPr>
          <w:rFonts w:ascii="Times New Roman" w:hAnsi="Times New Roman" w:cs="Times New Roman"/>
          <w:sz w:val="24"/>
          <w:szCs w:val="24"/>
        </w:rPr>
      </w:pPr>
    </w:p>
    <w:p w:rsidR="00A97EA7" w:rsidRPr="003C600F" w:rsidRDefault="00F52BD8"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I further refer to the testimony of DW2, Ochieng Edward Sunday, an Assistant private Secretary to his Excellency the president of Uganda.  He testified that his office was petitioned by the </w:t>
      </w:r>
      <w:r w:rsidR="00BA0FCE" w:rsidRPr="003C600F">
        <w:rPr>
          <w:rFonts w:ascii="Times New Roman" w:hAnsi="Times New Roman" w:cs="Times New Roman"/>
          <w:sz w:val="24"/>
          <w:szCs w:val="24"/>
        </w:rPr>
        <w:t>Plaintiffs</w:t>
      </w:r>
      <w:r w:rsidRPr="003C600F">
        <w:rPr>
          <w:rFonts w:ascii="Times New Roman" w:hAnsi="Times New Roman" w:cs="Times New Roman"/>
          <w:sz w:val="24"/>
          <w:szCs w:val="24"/>
        </w:rPr>
        <w:t xml:space="preserve"> seeking the intervention </w:t>
      </w:r>
      <w:r w:rsidR="00FC1C13" w:rsidRPr="003C600F">
        <w:rPr>
          <w:rFonts w:ascii="Times New Roman" w:hAnsi="Times New Roman" w:cs="Times New Roman"/>
          <w:sz w:val="24"/>
          <w:szCs w:val="24"/>
        </w:rPr>
        <w:t>of Government</w:t>
      </w:r>
      <w:r w:rsidRPr="003C600F">
        <w:rPr>
          <w:rFonts w:ascii="Times New Roman" w:hAnsi="Times New Roman" w:cs="Times New Roman"/>
          <w:sz w:val="24"/>
          <w:szCs w:val="24"/>
        </w:rPr>
        <w:t xml:space="preserve"> in what they </w:t>
      </w:r>
      <w:r w:rsidR="00FC1C13" w:rsidRPr="003C600F">
        <w:rPr>
          <w:rFonts w:ascii="Times New Roman" w:hAnsi="Times New Roman" w:cs="Times New Roman"/>
          <w:sz w:val="24"/>
          <w:szCs w:val="24"/>
        </w:rPr>
        <w:t>called land</w:t>
      </w:r>
      <w:r w:rsidRPr="003C600F">
        <w:rPr>
          <w:rFonts w:ascii="Times New Roman" w:hAnsi="Times New Roman" w:cs="Times New Roman"/>
          <w:sz w:val="24"/>
          <w:szCs w:val="24"/>
        </w:rPr>
        <w:t xml:space="preserve"> grabbing by 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Defendants</w:t>
      </w:r>
      <w:r w:rsidR="00FC1C13" w:rsidRPr="003C600F">
        <w:rPr>
          <w:rFonts w:ascii="Times New Roman" w:hAnsi="Times New Roman" w:cs="Times New Roman"/>
          <w:sz w:val="24"/>
          <w:szCs w:val="24"/>
        </w:rPr>
        <w:t xml:space="preserve"> in collusion with the  3</w:t>
      </w:r>
      <w:r w:rsidR="00FC1C13" w:rsidRPr="003C600F">
        <w:rPr>
          <w:rFonts w:ascii="Times New Roman" w:hAnsi="Times New Roman" w:cs="Times New Roman"/>
          <w:sz w:val="24"/>
          <w:szCs w:val="24"/>
          <w:vertAlign w:val="superscript"/>
        </w:rPr>
        <w:t>rd</w:t>
      </w:r>
      <w:r w:rsidR="00FC1C13" w:rsidRPr="003C600F">
        <w:rPr>
          <w:rFonts w:ascii="Times New Roman" w:hAnsi="Times New Roman" w:cs="Times New Roman"/>
          <w:sz w:val="24"/>
          <w:szCs w:val="24"/>
        </w:rPr>
        <w:t xml:space="preserve"> Defendant officials.  </w:t>
      </w:r>
    </w:p>
    <w:p w:rsidR="00FC1C13" w:rsidRPr="003C600F" w:rsidRDefault="00FC1C13"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DW</w:t>
      </w:r>
      <w:r w:rsidR="000708C1" w:rsidRPr="003C600F">
        <w:rPr>
          <w:rFonts w:ascii="Times New Roman" w:hAnsi="Times New Roman" w:cs="Times New Roman"/>
          <w:sz w:val="24"/>
          <w:szCs w:val="24"/>
        </w:rPr>
        <w:t>2</w:t>
      </w:r>
      <w:r w:rsidRPr="003C600F">
        <w:rPr>
          <w:rFonts w:ascii="Times New Roman" w:hAnsi="Times New Roman" w:cs="Times New Roman"/>
          <w:sz w:val="24"/>
          <w:szCs w:val="24"/>
        </w:rPr>
        <w:t xml:space="preserve"> stated that he summoned both sides to bring documentary and/or  other proof of ownership and/or interest in the suit land to which the Plaintiffs never responded and that they did not forward to him any witnesses to back up their claims.</w:t>
      </w:r>
    </w:p>
    <w:p w:rsidR="00FC1C13" w:rsidRPr="003C600F" w:rsidRDefault="00FC1C13" w:rsidP="008F677C">
      <w:pPr>
        <w:spacing w:line="360" w:lineRule="auto"/>
        <w:jc w:val="both"/>
        <w:rPr>
          <w:rFonts w:ascii="Times New Roman" w:hAnsi="Times New Roman" w:cs="Times New Roman"/>
          <w:sz w:val="24"/>
          <w:szCs w:val="24"/>
        </w:rPr>
      </w:pPr>
    </w:p>
    <w:p w:rsidR="00FC1C13" w:rsidRPr="003C600F" w:rsidRDefault="00FC1C13"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I therefore agree with the   submissions of counsel for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 that failure to produce proof on their part before DW2, </w:t>
      </w:r>
      <w:r w:rsidR="00F65B86" w:rsidRPr="003C600F">
        <w:rPr>
          <w:rFonts w:ascii="Times New Roman" w:hAnsi="Times New Roman" w:cs="Times New Roman"/>
          <w:sz w:val="24"/>
          <w:szCs w:val="24"/>
        </w:rPr>
        <w:t>working in the office of His Excellency  the  President meant that they were encroachers to  the suit  land.  And similarly  even in</w:t>
      </w:r>
      <w:r w:rsidR="000708C1" w:rsidRPr="003C600F">
        <w:rPr>
          <w:rFonts w:ascii="Times New Roman" w:hAnsi="Times New Roman" w:cs="Times New Roman"/>
          <w:sz w:val="24"/>
          <w:szCs w:val="24"/>
        </w:rPr>
        <w:t xml:space="preserve"> t</w:t>
      </w:r>
      <w:r w:rsidR="00F65B86" w:rsidRPr="003C600F">
        <w:rPr>
          <w:rFonts w:ascii="Times New Roman" w:hAnsi="Times New Roman" w:cs="Times New Roman"/>
          <w:sz w:val="24"/>
          <w:szCs w:val="24"/>
        </w:rPr>
        <w:t xml:space="preserve">his court, the </w:t>
      </w:r>
      <w:r w:rsidR="000708C1" w:rsidRPr="003C600F">
        <w:rPr>
          <w:rFonts w:ascii="Times New Roman" w:hAnsi="Times New Roman" w:cs="Times New Roman"/>
          <w:sz w:val="24"/>
          <w:szCs w:val="24"/>
        </w:rPr>
        <w:t>Plaintiffs</w:t>
      </w:r>
      <w:r w:rsidR="00F65B86" w:rsidRPr="003C600F">
        <w:rPr>
          <w:rFonts w:ascii="Times New Roman" w:hAnsi="Times New Roman" w:cs="Times New Roman"/>
          <w:sz w:val="24"/>
          <w:szCs w:val="24"/>
        </w:rPr>
        <w:t xml:space="preserve"> did not call any witnesses to prove their alleged interest in the suit land.  So whereas counsel for the plaintiff insisted in</w:t>
      </w:r>
      <w:r w:rsidR="000708C1" w:rsidRPr="003C600F">
        <w:rPr>
          <w:rFonts w:ascii="Times New Roman" w:hAnsi="Times New Roman" w:cs="Times New Roman"/>
          <w:sz w:val="24"/>
          <w:szCs w:val="24"/>
        </w:rPr>
        <w:t xml:space="preserve"> t</w:t>
      </w:r>
      <w:r w:rsidR="00F65B86" w:rsidRPr="003C600F">
        <w:rPr>
          <w:rFonts w:ascii="Times New Roman" w:hAnsi="Times New Roman" w:cs="Times New Roman"/>
          <w:sz w:val="24"/>
          <w:szCs w:val="24"/>
        </w:rPr>
        <w:t>heir submissions in rejoinder that the Plaintiffs and their predecessors in title had acquired  the suit land prior to the allocation of the same to  1</w:t>
      </w:r>
      <w:r w:rsidR="00F65B86" w:rsidRPr="003C600F">
        <w:rPr>
          <w:rFonts w:ascii="Times New Roman" w:hAnsi="Times New Roman" w:cs="Times New Roman"/>
          <w:sz w:val="24"/>
          <w:szCs w:val="24"/>
          <w:vertAlign w:val="superscript"/>
        </w:rPr>
        <w:t>st</w:t>
      </w:r>
      <w:r w:rsidR="00F65B86" w:rsidRPr="003C600F">
        <w:rPr>
          <w:rFonts w:ascii="Times New Roman" w:hAnsi="Times New Roman" w:cs="Times New Roman"/>
          <w:sz w:val="24"/>
          <w:szCs w:val="24"/>
        </w:rPr>
        <w:t xml:space="preserve"> and  2</w:t>
      </w:r>
      <w:r w:rsidR="00F65B86" w:rsidRPr="003C600F">
        <w:rPr>
          <w:rFonts w:ascii="Times New Roman" w:hAnsi="Times New Roman" w:cs="Times New Roman"/>
          <w:sz w:val="24"/>
          <w:szCs w:val="24"/>
          <w:vertAlign w:val="superscript"/>
        </w:rPr>
        <w:t>nd</w:t>
      </w:r>
      <w:r w:rsidR="00F65B86" w:rsidRPr="003C600F">
        <w:rPr>
          <w:rFonts w:ascii="Times New Roman" w:hAnsi="Times New Roman" w:cs="Times New Roman"/>
          <w:sz w:val="24"/>
          <w:szCs w:val="24"/>
        </w:rPr>
        <w:t xml:space="preserve"> Defendants, their case was not  proved on the balance of probabilities as required  under the </w:t>
      </w:r>
      <w:r w:rsidR="00F65B86" w:rsidRPr="003C600F">
        <w:rPr>
          <w:rFonts w:ascii="Times New Roman" w:hAnsi="Times New Roman" w:cs="Times New Roman"/>
          <w:sz w:val="24"/>
          <w:szCs w:val="24"/>
        </w:rPr>
        <w:lastRenderedPageBreak/>
        <w:t>Law.  I therefore find and hold the first issue in the negative, notably that the Plaintiffs are not Lawful and equitable owners of the suit land.</w:t>
      </w:r>
    </w:p>
    <w:p w:rsidR="00F65B86" w:rsidRPr="003C600F" w:rsidRDefault="00F65B86" w:rsidP="008F677C">
      <w:pPr>
        <w:spacing w:line="360" w:lineRule="auto"/>
        <w:jc w:val="both"/>
        <w:rPr>
          <w:rFonts w:ascii="Times New Roman" w:hAnsi="Times New Roman" w:cs="Times New Roman"/>
          <w:sz w:val="24"/>
          <w:szCs w:val="24"/>
        </w:rPr>
      </w:pPr>
    </w:p>
    <w:p w:rsidR="00F65B86" w:rsidRPr="003C600F" w:rsidRDefault="00F65B86" w:rsidP="008F677C">
      <w:pPr>
        <w:spacing w:line="360" w:lineRule="auto"/>
        <w:jc w:val="both"/>
        <w:rPr>
          <w:rFonts w:ascii="Times New Roman" w:hAnsi="Times New Roman" w:cs="Times New Roman"/>
          <w:b/>
          <w:sz w:val="24"/>
          <w:szCs w:val="24"/>
        </w:rPr>
      </w:pPr>
      <w:r w:rsidRPr="003C600F">
        <w:rPr>
          <w:rFonts w:ascii="Times New Roman" w:hAnsi="Times New Roman" w:cs="Times New Roman"/>
          <w:b/>
          <w:sz w:val="24"/>
          <w:szCs w:val="24"/>
        </w:rPr>
        <w:t>Issue No. 2</w:t>
      </w:r>
    </w:p>
    <w:p w:rsidR="00F65B86" w:rsidRPr="003C600F" w:rsidRDefault="00F65B86" w:rsidP="00F65B86">
      <w:pPr>
        <w:spacing w:line="360" w:lineRule="auto"/>
        <w:jc w:val="both"/>
        <w:rPr>
          <w:rFonts w:ascii="Times New Roman" w:hAnsi="Times New Roman" w:cs="Times New Roman"/>
          <w:b/>
          <w:sz w:val="24"/>
          <w:szCs w:val="24"/>
        </w:rPr>
      </w:pPr>
      <w:r w:rsidRPr="003C600F">
        <w:rPr>
          <w:rFonts w:ascii="Times New Roman" w:hAnsi="Times New Roman" w:cs="Times New Roman"/>
          <w:b/>
          <w:sz w:val="24"/>
          <w:szCs w:val="24"/>
        </w:rPr>
        <w:t>Whether the  3</w:t>
      </w:r>
      <w:r w:rsidRPr="003C600F">
        <w:rPr>
          <w:rFonts w:ascii="Times New Roman" w:hAnsi="Times New Roman" w:cs="Times New Roman"/>
          <w:b/>
          <w:sz w:val="24"/>
          <w:szCs w:val="24"/>
          <w:vertAlign w:val="superscript"/>
        </w:rPr>
        <w:t>rd</w:t>
      </w:r>
      <w:r w:rsidRPr="003C600F">
        <w:rPr>
          <w:rFonts w:ascii="Times New Roman" w:hAnsi="Times New Roman" w:cs="Times New Roman"/>
          <w:b/>
          <w:sz w:val="24"/>
          <w:szCs w:val="24"/>
        </w:rPr>
        <w:t xml:space="preserve"> Defendant lawfully granted the lease to the 1</w:t>
      </w:r>
      <w:r w:rsidRPr="003C600F">
        <w:rPr>
          <w:rFonts w:ascii="Times New Roman" w:hAnsi="Times New Roman" w:cs="Times New Roman"/>
          <w:b/>
          <w:sz w:val="24"/>
          <w:szCs w:val="24"/>
          <w:vertAlign w:val="superscript"/>
        </w:rPr>
        <w:t>st</w:t>
      </w:r>
      <w:r w:rsidRPr="003C600F">
        <w:rPr>
          <w:rFonts w:ascii="Times New Roman" w:hAnsi="Times New Roman" w:cs="Times New Roman"/>
          <w:b/>
          <w:sz w:val="24"/>
          <w:szCs w:val="24"/>
        </w:rPr>
        <w:t xml:space="preserve"> and 2</w:t>
      </w:r>
      <w:r w:rsidRPr="003C600F">
        <w:rPr>
          <w:rFonts w:ascii="Times New Roman" w:hAnsi="Times New Roman" w:cs="Times New Roman"/>
          <w:b/>
          <w:sz w:val="24"/>
          <w:szCs w:val="24"/>
          <w:vertAlign w:val="superscript"/>
        </w:rPr>
        <w:t>nd</w:t>
      </w:r>
      <w:r w:rsidRPr="003C600F">
        <w:rPr>
          <w:rFonts w:ascii="Times New Roman" w:hAnsi="Times New Roman" w:cs="Times New Roman"/>
          <w:b/>
          <w:sz w:val="24"/>
          <w:szCs w:val="24"/>
        </w:rPr>
        <w:t xml:space="preserve"> Defendant over the suit land?</w:t>
      </w:r>
    </w:p>
    <w:p w:rsidR="00F65B86" w:rsidRPr="003C600F" w:rsidRDefault="00F65B86"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The submissions of Counsel for the plaintiff under paragraph 5 of the amended Plaint was that the Defendants acted illegally and fraudulently  in an irregular  manner when the  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xml:space="preserve"> Defendant granted a lease to 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Defendants.  They listed particulars of fraud as :-</w:t>
      </w:r>
    </w:p>
    <w:p w:rsidR="00F65B86" w:rsidRPr="003C600F" w:rsidRDefault="00F65B86" w:rsidP="00F65B86">
      <w:pPr>
        <w:pStyle w:val="ListParagraph"/>
        <w:numPr>
          <w:ilvl w:val="0"/>
          <w:numId w:val="9"/>
        </w:num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The 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xml:space="preserve"> Defendant stating that prior  to the allocation of the land to 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Defendants, there were no </w:t>
      </w:r>
      <w:r w:rsidR="004C4097" w:rsidRPr="003C600F">
        <w:rPr>
          <w:rFonts w:ascii="Times New Roman" w:hAnsi="Times New Roman" w:cs="Times New Roman"/>
          <w:sz w:val="24"/>
          <w:szCs w:val="24"/>
        </w:rPr>
        <w:t>squatters</w:t>
      </w:r>
      <w:r w:rsidRPr="003C600F">
        <w:rPr>
          <w:rFonts w:ascii="Times New Roman" w:hAnsi="Times New Roman" w:cs="Times New Roman"/>
          <w:sz w:val="24"/>
          <w:szCs w:val="24"/>
        </w:rPr>
        <w:t xml:space="preserve"> and no developments on  the land.</w:t>
      </w:r>
    </w:p>
    <w:p w:rsidR="00F65B86" w:rsidRPr="003C600F" w:rsidRDefault="00F65B86" w:rsidP="00F65B86">
      <w:pPr>
        <w:pStyle w:val="ListParagraph"/>
        <w:numPr>
          <w:ilvl w:val="0"/>
          <w:numId w:val="9"/>
        </w:num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The 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xml:space="preserve"> Defendant stating that prior to the allocation of the land to 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 the land was surveyed and boundaries  opened;</w:t>
      </w:r>
    </w:p>
    <w:p w:rsidR="00F65B86" w:rsidRPr="003C600F" w:rsidRDefault="00F65B86" w:rsidP="00F65B86">
      <w:pPr>
        <w:pStyle w:val="ListParagraph"/>
        <w:numPr>
          <w:ilvl w:val="0"/>
          <w:numId w:val="9"/>
        </w:num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Defendants obtaining  a title over which the </w:t>
      </w:r>
      <w:r w:rsidR="004C4097" w:rsidRPr="003C600F">
        <w:rPr>
          <w:rFonts w:ascii="Times New Roman" w:hAnsi="Times New Roman" w:cs="Times New Roman"/>
          <w:sz w:val="24"/>
          <w:szCs w:val="24"/>
        </w:rPr>
        <w:t>Plaintiffs</w:t>
      </w:r>
      <w:r w:rsidRPr="003C600F">
        <w:rPr>
          <w:rFonts w:ascii="Times New Roman" w:hAnsi="Times New Roman" w:cs="Times New Roman"/>
          <w:sz w:val="24"/>
          <w:szCs w:val="24"/>
        </w:rPr>
        <w:t>’ have an equitable interest.</w:t>
      </w:r>
    </w:p>
    <w:p w:rsidR="00F65B86" w:rsidRPr="003C600F" w:rsidRDefault="00F65B86" w:rsidP="00F65B86">
      <w:pPr>
        <w:pStyle w:val="ListParagraph"/>
        <w:numPr>
          <w:ilvl w:val="0"/>
          <w:numId w:val="9"/>
        </w:num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Defendants illegally and unlawfully evicting the </w:t>
      </w:r>
      <w:r w:rsidR="004C4097" w:rsidRPr="003C600F">
        <w:rPr>
          <w:rFonts w:ascii="Times New Roman" w:hAnsi="Times New Roman" w:cs="Times New Roman"/>
          <w:sz w:val="24"/>
          <w:szCs w:val="24"/>
        </w:rPr>
        <w:t>Plaintiffs’</w:t>
      </w:r>
      <w:r w:rsidRPr="003C600F">
        <w:rPr>
          <w:rFonts w:ascii="Times New Roman" w:hAnsi="Times New Roman" w:cs="Times New Roman"/>
          <w:sz w:val="24"/>
          <w:szCs w:val="24"/>
        </w:rPr>
        <w:t xml:space="preserve"> without a Court order.</w:t>
      </w:r>
    </w:p>
    <w:p w:rsidR="00F65B86" w:rsidRPr="003C600F" w:rsidRDefault="00F65B86" w:rsidP="00F65B86">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Counsel added that the evidence adduced by the </w:t>
      </w:r>
      <w:r w:rsidR="004C4097" w:rsidRPr="003C600F">
        <w:rPr>
          <w:rFonts w:ascii="Times New Roman" w:hAnsi="Times New Roman" w:cs="Times New Roman"/>
          <w:sz w:val="24"/>
          <w:szCs w:val="24"/>
        </w:rPr>
        <w:t>Plaintiffs</w:t>
      </w:r>
      <w:r w:rsidRPr="003C600F">
        <w:rPr>
          <w:rFonts w:ascii="Times New Roman" w:hAnsi="Times New Roman" w:cs="Times New Roman"/>
          <w:sz w:val="24"/>
          <w:szCs w:val="24"/>
        </w:rPr>
        <w:t xml:space="preserve"> by way of the land sale agreements confirm  </w:t>
      </w:r>
      <w:r w:rsidR="006B5189" w:rsidRPr="003C600F">
        <w:rPr>
          <w:rFonts w:ascii="Times New Roman" w:hAnsi="Times New Roman" w:cs="Times New Roman"/>
          <w:sz w:val="24"/>
          <w:szCs w:val="24"/>
        </w:rPr>
        <w:t>that the 2</w:t>
      </w:r>
      <w:r w:rsidR="006B5189" w:rsidRPr="003C600F">
        <w:rPr>
          <w:rFonts w:ascii="Times New Roman" w:hAnsi="Times New Roman" w:cs="Times New Roman"/>
          <w:sz w:val="24"/>
          <w:szCs w:val="24"/>
          <w:vertAlign w:val="superscript"/>
        </w:rPr>
        <w:t>nd</w:t>
      </w:r>
      <w:r w:rsidR="006B5189" w:rsidRPr="003C600F">
        <w:rPr>
          <w:rFonts w:ascii="Times New Roman" w:hAnsi="Times New Roman" w:cs="Times New Roman"/>
          <w:sz w:val="24"/>
          <w:szCs w:val="24"/>
        </w:rPr>
        <w:t xml:space="preserve"> , 3</w:t>
      </w:r>
      <w:r w:rsidR="006B5189" w:rsidRPr="003C600F">
        <w:rPr>
          <w:rFonts w:ascii="Times New Roman" w:hAnsi="Times New Roman" w:cs="Times New Roman"/>
          <w:sz w:val="24"/>
          <w:szCs w:val="24"/>
          <w:vertAlign w:val="superscript"/>
        </w:rPr>
        <w:t>rd</w:t>
      </w:r>
      <w:r w:rsidR="006B5189" w:rsidRPr="003C600F">
        <w:rPr>
          <w:rFonts w:ascii="Times New Roman" w:hAnsi="Times New Roman" w:cs="Times New Roman"/>
          <w:sz w:val="24"/>
          <w:szCs w:val="24"/>
        </w:rPr>
        <w:t>, 4</w:t>
      </w:r>
      <w:r w:rsidR="006B5189" w:rsidRPr="003C600F">
        <w:rPr>
          <w:rFonts w:ascii="Times New Roman" w:hAnsi="Times New Roman" w:cs="Times New Roman"/>
          <w:sz w:val="24"/>
          <w:szCs w:val="24"/>
          <w:vertAlign w:val="superscript"/>
        </w:rPr>
        <w:t>th</w:t>
      </w:r>
      <w:r w:rsidR="006B5189" w:rsidRPr="003C600F">
        <w:rPr>
          <w:rFonts w:ascii="Times New Roman" w:hAnsi="Times New Roman" w:cs="Times New Roman"/>
          <w:sz w:val="24"/>
          <w:szCs w:val="24"/>
        </w:rPr>
        <w:t>, 7</w:t>
      </w:r>
      <w:r w:rsidR="006B5189" w:rsidRPr="003C600F">
        <w:rPr>
          <w:rFonts w:ascii="Times New Roman" w:hAnsi="Times New Roman" w:cs="Times New Roman"/>
          <w:sz w:val="24"/>
          <w:szCs w:val="24"/>
          <w:vertAlign w:val="superscript"/>
        </w:rPr>
        <w:t>th</w:t>
      </w:r>
      <w:r w:rsidR="006B5189" w:rsidRPr="003C600F">
        <w:rPr>
          <w:rFonts w:ascii="Times New Roman" w:hAnsi="Times New Roman" w:cs="Times New Roman"/>
          <w:sz w:val="24"/>
          <w:szCs w:val="24"/>
        </w:rPr>
        <w:t xml:space="preserve"> , 8</w:t>
      </w:r>
      <w:r w:rsidR="006B5189" w:rsidRPr="003C600F">
        <w:rPr>
          <w:rFonts w:ascii="Times New Roman" w:hAnsi="Times New Roman" w:cs="Times New Roman"/>
          <w:sz w:val="24"/>
          <w:szCs w:val="24"/>
          <w:vertAlign w:val="superscript"/>
        </w:rPr>
        <w:t>th</w:t>
      </w:r>
      <w:r w:rsidR="006B5189" w:rsidRPr="003C600F">
        <w:rPr>
          <w:rFonts w:ascii="Times New Roman" w:hAnsi="Times New Roman" w:cs="Times New Roman"/>
          <w:sz w:val="24"/>
          <w:szCs w:val="24"/>
        </w:rPr>
        <w:t>, 9</w:t>
      </w:r>
      <w:r w:rsidR="006B5189" w:rsidRPr="003C600F">
        <w:rPr>
          <w:rFonts w:ascii="Times New Roman" w:hAnsi="Times New Roman" w:cs="Times New Roman"/>
          <w:sz w:val="24"/>
          <w:szCs w:val="24"/>
          <w:vertAlign w:val="superscript"/>
        </w:rPr>
        <w:t>th</w:t>
      </w:r>
      <w:r w:rsidR="006B5189" w:rsidRPr="003C600F">
        <w:rPr>
          <w:rFonts w:ascii="Times New Roman" w:hAnsi="Times New Roman" w:cs="Times New Roman"/>
          <w:sz w:val="24"/>
          <w:szCs w:val="24"/>
        </w:rPr>
        <w:t xml:space="preserve"> , 10</w:t>
      </w:r>
      <w:r w:rsidR="006B5189" w:rsidRPr="003C600F">
        <w:rPr>
          <w:rFonts w:ascii="Times New Roman" w:hAnsi="Times New Roman" w:cs="Times New Roman"/>
          <w:sz w:val="24"/>
          <w:szCs w:val="24"/>
          <w:vertAlign w:val="superscript"/>
        </w:rPr>
        <w:t>th</w:t>
      </w:r>
      <w:r w:rsidR="006B5189" w:rsidRPr="003C600F">
        <w:rPr>
          <w:rFonts w:ascii="Times New Roman" w:hAnsi="Times New Roman" w:cs="Times New Roman"/>
          <w:sz w:val="24"/>
          <w:szCs w:val="24"/>
        </w:rPr>
        <w:t>, 11</w:t>
      </w:r>
      <w:r w:rsidR="006B5189" w:rsidRPr="003C600F">
        <w:rPr>
          <w:rFonts w:ascii="Times New Roman" w:hAnsi="Times New Roman" w:cs="Times New Roman"/>
          <w:sz w:val="24"/>
          <w:szCs w:val="24"/>
          <w:vertAlign w:val="superscript"/>
        </w:rPr>
        <w:t>th</w:t>
      </w:r>
      <w:r w:rsidR="006B5189" w:rsidRPr="003C600F">
        <w:rPr>
          <w:rFonts w:ascii="Times New Roman" w:hAnsi="Times New Roman" w:cs="Times New Roman"/>
          <w:sz w:val="24"/>
          <w:szCs w:val="24"/>
        </w:rPr>
        <w:t xml:space="preserve"> , 12</w:t>
      </w:r>
      <w:r w:rsidR="006B5189" w:rsidRPr="003C600F">
        <w:rPr>
          <w:rFonts w:ascii="Times New Roman" w:hAnsi="Times New Roman" w:cs="Times New Roman"/>
          <w:sz w:val="24"/>
          <w:szCs w:val="24"/>
          <w:vertAlign w:val="superscript"/>
        </w:rPr>
        <w:t>th</w:t>
      </w:r>
      <w:r w:rsidR="006B5189" w:rsidRPr="003C600F">
        <w:rPr>
          <w:rFonts w:ascii="Times New Roman" w:hAnsi="Times New Roman" w:cs="Times New Roman"/>
          <w:sz w:val="24"/>
          <w:szCs w:val="24"/>
        </w:rPr>
        <w:t>, 13</w:t>
      </w:r>
      <w:r w:rsidR="006B5189" w:rsidRPr="003C600F">
        <w:rPr>
          <w:rFonts w:ascii="Times New Roman" w:hAnsi="Times New Roman" w:cs="Times New Roman"/>
          <w:sz w:val="24"/>
          <w:szCs w:val="24"/>
          <w:vertAlign w:val="superscript"/>
        </w:rPr>
        <w:t>th</w:t>
      </w:r>
      <w:r w:rsidR="006B5189" w:rsidRPr="003C600F">
        <w:rPr>
          <w:rFonts w:ascii="Times New Roman" w:hAnsi="Times New Roman" w:cs="Times New Roman"/>
          <w:sz w:val="24"/>
          <w:szCs w:val="24"/>
        </w:rPr>
        <w:t xml:space="preserve"> had acquired interest in the suit land prior to the grant of a lease to the  1</w:t>
      </w:r>
      <w:r w:rsidR="006B5189" w:rsidRPr="003C600F">
        <w:rPr>
          <w:rFonts w:ascii="Times New Roman" w:hAnsi="Times New Roman" w:cs="Times New Roman"/>
          <w:sz w:val="24"/>
          <w:szCs w:val="24"/>
          <w:vertAlign w:val="superscript"/>
        </w:rPr>
        <w:t>st</w:t>
      </w:r>
      <w:r w:rsidR="006B5189" w:rsidRPr="003C600F">
        <w:rPr>
          <w:rFonts w:ascii="Times New Roman" w:hAnsi="Times New Roman" w:cs="Times New Roman"/>
          <w:sz w:val="24"/>
          <w:szCs w:val="24"/>
        </w:rPr>
        <w:t xml:space="preserve"> and 2</w:t>
      </w:r>
      <w:r w:rsidR="006B5189" w:rsidRPr="003C600F">
        <w:rPr>
          <w:rFonts w:ascii="Times New Roman" w:hAnsi="Times New Roman" w:cs="Times New Roman"/>
          <w:sz w:val="24"/>
          <w:szCs w:val="24"/>
          <w:vertAlign w:val="superscript"/>
        </w:rPr>
        <w:t>nd</w:t>
      </w:r>
      <w:r w:rsidR="006B5189" w:rsidRPr="003C600F">
        <w:rPr>
          <w:rFonts w:ascii="Times New Roman" w:hAnsi="Times New Roman" w:cs="Times New Roman"/>
          <w:sz w:val="24"/>
          <w:szCs w:val="24"/>
        </w:rPr>
        <w:t xml:space="preserve">  Defendants and that the 1</w:t>
      </w:r>
      <w:r w:rsidR="006B5189" w:rsidRPr="003C600F">
        <w:rPr>
          <w:rFonts w:ascii="Times New Roman" w:hAnsi="Times New Roman" w:cs="Times New Roman"/>
          <w:sz w:val="24"/>
          <w:szCs w:val="24"/>
          <w:vertAlign w:val="superscript"/>
        </w:rPr>
        <w:t>st</w:t>
      </w:r>
      <w:r w:rsidR="006B5189" w:rsidRPr="003C600F">
        <w:rPr>
          <w:rFonts w:ascii="Times New Roman" w:hAnsi="Times New Roman" w:cs="Times New Roman"/>
          <w:sz w:val="24"/>
          <w:szCs w:val="24"/>
        </w:rPr>
        <w:t>, 4</w:t>
      </w:r>
      <w:r w:rsidR="006B5189" w:rsidRPr="003C600F">
        <w:rPr>
          <w:rFonts w:ascii="Times New Roman" w:hAnsi="Times New Roman" w:cs="Times New Roman"/>
          <w:sz w:val="24"/>
          <w:szCs w:val="24"/>
          <w:vertAlign w:val="superscript"/>
        </w:rPr>
        <w:t>th</w:t>
      </w:r>
      <w:r w:rsidR="006B5189" w:rsidRPr="003C600F">
        <w:rPr>
          <w:rFonts w:ascii="Times New Roman" w:hAnsi="Times New Roman" w:cs="Times New Roman"/>
          <w:sz w:val="24"/>
          <w:szCs w:val="24"/>
        </w:rPr>
        <w:t>, 5</w:t>
      </w:r>
      <w:r w:rsidR="006B5189" w:rsidRPr="003C600F">
        <w:rPr>
          <w:rFonts w:ascii="Times New Roman" w:hAnsi="Times New Roman" w:cs="Times New Roman"/>
          <w:sz w:val="24"/>
          <w:szCs w:val="24"/>
          <w:vertAlign w:val="superscript"/>
        </w:rPr>
        <w:t>th</w:t>
      </w:r>
      <w:r w:rsidR="006B5189" w:rsidRPr="003C600F">
        <w:rPr>
          <w:rFonts w:ascii="Times New Roman" w:hAnsi="Times New Roman" w:cs="Times New Roman"/>
          <w:sz w:val="24"/>
          <w:szCs w:val="24"/>
        </w:rPr>
        <w:t xml:space="preserve"> and 6</w:t>
      </w:r>
      <w:r w:rsidR="006B5189" w:rsidRPr="003C600F">
        <w:rPr>
          <w:rFonts w:ascii="Times New Roman" w:hAnsi="Times New Roman" w:cs="Times New Roman"/>
          <w:sz w:val="24"/>
          <w:szCs w:val="24"/>
          <w:vertAlign w:val="superscript"/>
        </w:rPr>
        <w:t>th</w:t>
      </w:r>
      <w:r w:rsidR="006B5189" w:rsidRPr="003C600F">
        <w:rPr>
          <w:rFonts w:ascii="Times New Roman" w:hAnsi="Times New Roman" w:cs="Times New Roman"/>
          <w:sz w:val="24"/>
          <w:szCs w:val="24"/>
        </w:rPr>
        <w:t xml:space="preserve"> Plaintiffs purchased the interests of persons who had acquired equitable interests over the suit land prior to the  grant of the lease to the 1</w:t>
      </w:r>
      <w:r w:rsidR="006B5189" w:rsidRPr="003C600F">
        <w:rPr>
          <w:rFonts w:ascii="Times New Roman" w:hAnsi="Times New Roman" w:cs="Times New Roman"/>
          <w:sz w:val="24"/>
          <w:szCs w:val="24"/>
          <w:vertAlign w:val="superscript"/>
        </w:rPr>
        <w:t>st</w:t>
      </w:r>
      <w:r w:rsidR="006B5189" w:rsidRPr="003C600F">
        <w:rPr>
          <w:rFonts w:ascii="Times New Roman" w:hAnsi="Times New Roman" w:cs="Times New Roman"/>
          <w:sz w:val="24"/>
          <w:szCs w:val="24"/>
        </w:rPr>
        <w:t xml:space="preserve"> and  2</w:t>
      </w:r>
      <w:r w:rsidR="006B5189" w:rsidRPr="003C600F">
        <w:rPr>
          <w:rFonts w:ascii="Times New Roman" w:hAnsi="Times New Roman" w:cs="Times New Roman"/>
          <w:sz w:val="24"/>
          <w:szCs w:val="24"/>
          <w:vertAlign w:val="superscript"/>
        </w:rPr>
        <w:t>nd</w:t>
      </w:r>
      <w:r w:rsidR="006B5189" w:rsidRPr="003C600F">
        <w:rPr>
          <w:rFonts w:ascii="Times New Roman" w:hAnsi="Times New Roman" w:cs="Times New Roman"/>
          <w:sz w:val="24"/>
          <w:szCs w:val="24"/>
        </w:rPr>
        <w:t xml:space="preserve"> Defendants.</w:t>
      </w:r>
    </w:p>
    <w:p w:rsidR="006B5189" w:rsidRPr="003C600F" w:rsidRDefault="006B5189" w:rsidP="00F65B86">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It was further submitted that the Plaintiffs in their witness statements all testify in their evidence in chief that 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Defendants lied in their</w:t>
      </w:r>
      <w:r w:rsidR="009167A4" w:rsidRPr="003C600F">
        <w:rPr>
          <w:rFonts w:ascii="Times New Roman" w:hAnsi="Times New Roman" w:cs="Times New Roman"/>
          <w:sz w:val="24"/>
          <w:szCs w:val="24"/>
        </w:rPr>
        <w:t xml:space="preserve"> application for a lease when they stated that there were no people occupying the suit land. </w:t>
      </w:r>
    </w:p>
    <w:p w:rsidR="009167A4" w:rsidRPr="003C600F" w:rsidRDefault="009167A4" w:rsidP="00F65B86">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Reference  was made to DW1 Ochieng  </w:t>
      </w:r>
      <w:r w:rsidR="00C33A9E" w:rsidRPr="003C600F">
        <w:rPr>
          <w:rFonts w:ascii="Times New Roman" w:hAnsi="Times New Roman" w:cs="Times New Roman"/>
          <w:sz w:val="24"/>
          <w:szCs w:val="24"/>
        </w:rPr>
        <w:t>O</w:t>
      </w:r>
      <w:r w:rsidRPr="003C600F">
        <w:rPr>
          <w:rFonts w:ascii="Times New Roman" w:hAnsi="Times New Roman" w:cs="Times New Roman"/>
          <w:sz w:val="24"/>
          <w:szCs w:val="24"/>
        </w:rPr>
        <w:t xml:space="preserve">doi Joseph and DW6 Idude Paul testified during cross examination hat there was maize on the suit land and that the same was being used  for </w:t>
      </w:r>
      <w:r w:rsidR="00C33A9E" w:rsidRPr="003C600F">
        <w:rPr>
          <w:rFonts w:ascii="Times New Roman" w:hAnsi="Times New Roman" w:cs="Times New Roman"/>
          <w:sz w:val="24"/>
          <w:szCs w:val="24"/>
        </w:rPr>
        <w:lastRenderedPageBreak/>
        <w:t>cultivation</w:t>
      </w:r>
      <w:r w:rsidRPr="003C600F">
        <w:rPr>
          <w:rFonts w:ascii="Times New Roman" w:hAnsi="Times New Roman" w:cs="Times New Roman"/>
          <w:sz w:val="24"/>
          <w:szCs w:val="24"/>
        </w:rPr>
        <w:t xml:space="preserve"> and grazing.  This </w:t>
      </w:r>
      <w:r w:rsidR="00C33A9E" w:rsidRPr="003C600F">
        <w:rPr>
          <w:rFonts w:ascii="Times New Roman" w:hAnsi="Times New Roman" w:cs="Times New Roman"/>
          <w:sz w:val="24"/>
          <w:szCs w:val="24"/>
        </w:rPr>
        <w:t>alone proves that the land was not bare as the  1</w:t>
      </w:r>
      <w:r w:rsidR="00C33A9E" w:rsidRPr="003C600F">
        <w:rPr>
          <w:rFonts w:ascii="Times New Roman" w:hAnsi="Times New Roman" w:cs="Times New Roman"/>
          <w:sz w:val="24"/>
          <w:szCs w:val="24"/>
          <w:vertAlign w:val="superscript"/>
        </w:rPr>
        <w:t>st</w:t>
      </w:r>
      <w:r w:rsidR="00C33A9E" w:rsidRPr="003C600F">
        <w:rPr>
          <w:rFonts w:ascii="Times New Roman" w:hAnsi="Times New Roman" w:cs="Times New Roman"/>
          <w:sz w:val="24"/>
          <w:szCs w:val="24"/>
        </w:rPr>
        <w:t xml:space="preserve"> and 2</w:t>
      </w:r>
      <w:r w:rsidR="00C33A9E" w:rsidRPr="003C600F">
        <w:rPr>
          <w:rFonts w:ascii="Times New Roman" w:hAnsi="Times New Roman" w:cs="Times New Roman"/>
          <w:sz w:val="24"/>
          <w:szCs w:val="24"/>
          <w:vertAlign w:val="superscript"/>
        </w:rPr>
        <w:t>nd</w:t>
      </w:r>
      <w:r w:rsidR="00C33A9E" w:rsidRPr="003C600F">
        <w:rPr>
          <w:rFonts w:ascii="Times New Roman" w:hAnsi="Times New Roman" w:cs="Times New Roman"/>
          <w:sz w:val="24"/>
          <w:szCs w:val="24"/>
        </w:rPr>
        <w:t xml:space="preserve"> Defendants allege in their written statement of defence. </w:t>
      </w:r>
    </w:p>
    <w:p w:rsidR="00A97EA7" w:rsidRPr="003C600F" w:rsidRDefault="00C33A9E"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Counsel for the Plaintiffs also submitted that the Plaintiffs, in their witness statements all testified in evidence in </w:t>
      </w:r>
      <w:r w:rsidR="00990775" w:rsidRPr="003C600F">
        <w:rPr>
          <w:rFonts w:ascii="Times New Roman" w:hAnsi="Times New Roman" w:cs="Times New Roman"/>
          <w:sz w:val="24"/>
          <w:szCs w:val="24"/>
        </w:rPr>
        <w:t>C</w:t>
      </w:r>
      <w:r w:rsidRPr="003C600F">
        <w:rPr>
          <w:rFonts w:ascii="Times New Roman" w:hAnsi="Times New Roman" w:cs="Times New Roman"/>
          <w:sz w:val="24"/>
          <w:szCs w:val="24"/>
        </w:rPr>
        <w:t>hief  that from the time the Plaintiffs occupied their various portions of land they never saw any notice issued by  the 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xml:space="preserve"> Defendant or any other government  body inviting the public to purchase and develop the suit land.  They added that since the Uganda Land Commission holds land in Trust for all Ugandans, they should have given the plaintiffs priority as the ones in possession and who had acquired an equitable interest.  Reference was made to the evidence of DW5, Fred Kigozi who testified that he did not know if the general public was invited to  acquire  plots on the suit land.</w:t>
      </w:r>
    </w:p>
    <w:p w:rsidR="00C33A9E" w:rsidRPr="003C600F" w:rsidRDefault="00C33A9E" w:rsidP="008F677C">
      <w:pPr>
        <w:spacing w:line="360" w:lineRule="auto"/>
        <w:jc w:val="both"/>
        <w:rPr>
          <w:rFonts w:ascii="Times New Roman" w:hAnsi="Times New Roman" w:cs="Times New Roman"/>
          <w:sz w:val="24"/>
          <w:szCs w:val="24"/>
        </w:rPr>
      </w:pPr>
    </w:p>
    <w:p w:rsidR="00C33A9E" w:rsidRPr="003C600F" w:rsidRDefault="00C33A9E"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They concluded </w:t>
      </w:r>
      <w:r w:rsidR="00990775" w:rsidRPr="003C600F">
        <w:rPr>
          <w:rFonts w:ascii="Times New Roman" w:hAnsi="Times New Roman" w:cs="Times New Roman"/>
          <w:sz w:val="24"/>
          <w:szCs w:val="24"/>
        </w:rPr>
        <w:t xml:space="preserve"> that it was fraudulent for the  3</w:t>
      </w:r>
      <w:r w:rsidR="00990775" w:rsidRPr="003C600F">
        <w:rPr>
          <w:rFonts w:ascii="Times New Roman" w:hAnsi="Times New Roman" w:cs="Times New Roman"/>
          <w:sz w:val="24"/>
          <w:szCs w:val="24"/>
          <w:vertAlign w:val="superscript"/>
        </w:rPr>
        <w:t>rd</w:t>
      </w:r>
      <w:r w:rsidR="00990775" w:rsidRPr="003C600F">
        <w:rPr>
          <w:rFonts w:ascii="Times New Roman" w:hAnsi="Times New Roman" w:cs="Times New Roman"/>
          <w:sz w:val="24"/>
          <w:szCs w:val="24"/>
        </w:rPr>
        <w:t xml:space="preserve"> Defendant to have leased out the suit land to the 1</w:t>
      </w:r>
      <w:r w:rsidR="00990775" w:rsidRPr="003C600F">
        <w:rPr>
          <w:rFonts w:ascii="Times New Roman" w:hAnsi="Times New Roman" w:cs="Times New Roman"/>
          <w:sz w:val="24"/>
          <w:szCs w:val="24"/>
          <w:vertAlign w:val="superscript"/>
        </w:rPr>
        <w:t>st</w:t>
      </w:r>
      <w:r w:rsidR="00990775" w:rsidRPr="003C600F">
        <w:rPr>
          <w:rFonts w:ascii="Times New Roman" w:hAnsi="Times New Roman" w:cs="Times New Roman"/>
          <w:sz w:val="24"/>
          <w:szCs w:val="24"/>
        </w:rPr>
        <w:t xml:space="preserve"> and  2</w:t>
      </w:r>
      <w:r w:rsidR="00990775" w:rsidRPr="003C600F">
        <w:rPr>
          <w:rFonts w:ascii="Times New Roman" w:hAnsi="Times New Roman" w:cs="Times New Roman"/>
          <w:sz w:val="24"/>
          <w:szCs w:val="24"/>
          <w:vertAlign w:val="superscript"/>
        </w:rPr>
        <w:t>nd</w:t>
      </w:r>
      <w:r w:rsidR="00990775" w:rsidRPr="003C600F">
        <w:rPr>
          <w:rFonts w:ascii="Times New Roman" w:hAnsi="Times New Roman" w:cs="Times New Roman"/>
          <w:sz w:val="24"/>
          <w:szCs w:val="24"/>
        </w:rPr>
        <w:t xml:space="preserve"> Defendants without  due diligence  to confirm  whether the land was occupied by the Plaintiffs and or other persons.</w:t>
      </w:r>
    </w:p>
    <w:p w:rsidR="004B6387" w:rsidRPr="003C600F" w:rsidRDefault="00990775"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They quoted the case of </w:t>
      </w:r>
      <w:r w:rsidRPr="003C600F">
        <w:rPr>
          <w:rFonts w:ascii="Times New Roman" w:hAnsi="Times New Roman" w:cs="Times New Roman"/>
          <w:b/>
          <w:sz w:val="24"/>
          <w:szCs w:val="24"/>
        </w:rPr>
        <w:t>Kampala District Land Board  and George Mutala vs Venansio Babweyaka &amp; 3 others SCCA NO. 2 of 2007</w:t>
      </w:r>
      <w:r w:rsidRPr="003C600F">
        <w:rPr>
          <w:rFonts w:ascii="Times New Roman" w:hAnsi="Times New Roman" w:cs="Times New Roman"/>
          <w:sz w:val="24"/>
          <w:szCs w:val="24"/>
        </w:rPr>
        <w:t xml:space="preserve"> </w:t>
      </w:r>
      <w:r w:rsidR="00D32279" w:rsidRPr="003C600F">
        <w:rPr>
          <w:rFonts w:ascii="Times New Roman" w:hAnsi="Times New Roman" w:cs="Times New Roman"/>
          <w:sz w:val="24"/>
          <w:szCs w:val="24"/>
        </w:rPr>
        <w:t>, where  it was held that the 1</w:t>
      </w:r>
      <w:r w:rsidR="00D32279" w:rsidRPr="003C600F">
        <w:rPr>
          <w:rFonts w:ascii="Times New Roman" w:hAnsi="Times New Roman" w:cs="Times New Roman"/>
          <w:sz w:val="24"/>
          <w:szCs w:val="24"/>
          <w:vertAlign w:val="superscript"/>
        </w:rPr>
        <w:t>st</w:t>
      </w:r>
      <w:r w:rsidR="00D32279" w:rsidRPr="003C600F">
        <w:rPr>
          <w:rFonts w:ascii="Times New Roman" w:hAnsi="Times New Roman" w:cs="Times New Roman"/>
          <w:sz w:val="24"/>
          <w:szCs w:val="24"/>
        </w:rPr>
        <w:t xml:space="preserve"> Appellant should have recognized that the respondents were licensees with  possessory interests in the suit land and who should have been given priority</w:t>
      </w:r>
      <w:r w:rsidR="00E47E3E" w:rsidRPr="003C600F">
        <w:rPr>
          <w:rFonts w:ascii="Times New Roman" w:hAnsi="Times New Roman" w:cs="Times New Roman"/>
          <w:sz w:val="24"/>
          <w:szCs w:val="24"/>
        </w:rPr>
        <w:t xml:space="preserve"> over any body else.  Counsel  also referred to the evidence of  PW1 Atwinomujuni Asaph,</w:t>
      </w:r>
      <w:r w:rsidR="009F24BC" w:rsidRPr="003C600F">
        <w:rPr>
          <w:rFonts w:ascii="Times New Roman" w:hAnsi="Times New Roman" w:cs="Times New Roman"/>
          <w:sz w:val="24"/>
          <w:szCs w:val="24"/>
        </w:rPr>
        <w:t xml:space="preserve"> PW2 </w:t>
      </w:r>
      <w:r w:rsidR="00E47E3E" w:rsidRPr="003C600F">
        <w:rPr>
          <w:rFonts w:ascii="Times New Roman" w:hAnsi="Times New Roman" w:cs="Times New Roman"/>
          <w:sz w:val="24"/>
          <w:szCs w:val="24"/>
        </w:rPr>
        <w:t>Kanyonyi Evans, PW3 Nabaziwa Dayize, PW4 Luyiga Godfrey, PW</w:t>
      </w:r>
      <w:r w:rsidR="009F24BC" w:rsidRPr="003C600F">
        <w:rPr>
          <w:rFonts w:ascii="Times New Roman" w:hAnsi="Times New Roman" w:cs="Times New Roman"/>
          <w:sz w:val="24"/>
          <w:szCs w:val="24"/>
        </w:rPr>
        <w:t>5 Mazige Erisa, PW6 Kyoleko Kim, PW7  Sanya Stephen Oumah, PW8  Mbambu Lydia and PW9  Owori Bonifance all testified  that they got to learn that the land had been leased to the 1</w:t>
      </w:r>
      <w:r w:rsidR="009F24BC" w:rsidRPr="003C600F">
        <w:rPr>
          <w:rFonts w:ascii="Times New Roman" w:hAnsi="Times New Roman" w:cs="Times New Roman"/>
          <w:sz w:val="24"/>
          <w:szCs w:val="24"/>
          <w:vertAlign w:val="superscript"/>
        </w:rPr>
        <w:t>st</w:t>
      </w:r>
      <w:r w:rsidR="009F24BC" w:rsidRPr="003C600F">
        <w:rPr>
          <w:rFonts w:ascii="Times New Roman" w:hAnsi="Times New Roman" w:cs="Times New Roman"/>
          <w:sz w:val="24"/>
          <w:szCs w:val="24"/>
        </w:rPr>
        <w:t xml:space="preserve">  and  2</w:t>
      </w:r>
      <w:r w:rsidR="009F24BC" w:rsidRPr="003C600F">
        <w:rPr>
          <w:rFonts w:ascii="Times New Roman" w:hAnsi="Times New Roman" w:cs="Times New Roman"/>
          <w:sz w:val="24"/>
          <w:szCs w:val="24"/>
          <w:vertAlign w:val="superscript"/>
        </w:rPr>
        <w:t>nd</w:t>
      </w:r>
      <w:r w:rsidR="009F24BC" w:rsidRPr="003C600F">
        <w:rPr>
          <w:rFonts w:ascii="Times New Roman" w:hAnsi="Times New Roman" w:cs="Times New Roman"/>
          <w:sz w:val="24"/>
          <w:szCs w:val="24"/>
        </w:rPr>
        <w:t xml:space="preserve"> Defendants on the  30</w:t>
      </w:r>
      <w:r w:rsidR="009F24BC" w:rsidRPr="003C600F">
        <w:rPr>
          <w:rFonts w:ascii="Times New Roman" w:hAnsi="Times New Roman" w:cs="Times New Roman"/>
          <w:sz w:val="24"/>
          <w:szCs w:val="24"/>
          <w:vertAlign w:val="superscript"/>
        </w:rPr>
        <w:t>th</w:t>
      </w:r>
      <w:r w:rsidR="009F24BC" w:rsidRPr="003C600F">
        <w:rPr>
          <w:rFonts w:ascii="Times New Roman" w:hAnsi="Times New Roman" w:cs="Times New Roman"/>
          <w:sz w:val="24"/>
          <w:szCs w:val="24"/>
        </w:rPr>
        <w:t xml:space="preserve"> day of  December, 2011  when the 1</w:t>
      </w:r>
      <w:r w:rsidR="009F24BC" w:rsidRPr="003C600F">
        <w:rPr>
          <w:rFonts w:ascii="Times New Roman" w:hAnsi="Times New Roman" w:cs="Times New Roman"/>
          <w:sz w:val="24"/>
          <w:szCs w:val="24"/>
          <w:vertAlign w:val="superscript"/>
        </w:rPr>
        <w:t>st</w:t>
      </w:r>
      <w:r w:rsidR="009F24BC" w:rsidRPr="003C600F">
        <w:rPr>
          <w:rFonts w:ascii="Times New Roman" w:hAnsi="Times New Roman" w:cs="Times New Roman"/>
          <w:sz w:val="24"/>
          <w:szCs w:val="24"/>
        </w:rPr>
        <w:t xml:space="preserve"> Defendant came on the suit land with many policemen and started demolishing their houses and property on the suit land. </w:t>
      </w:r>
    </w:p>
    <w:p w:rsidR="00990775" w:rsidRPr="003C600F" w:rsidRDefault="004B6387"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He quoted  the case of </w:t>
      </w:r>
      <w:r w:rsidRPr="003C600F">
        <w:rPr>
          <w:rFonts w:ascii="Times New Roman" w:hAnsi="Times New Roman" w:cs="Times New Roman"/>
          <w:b/>
          <w:sz w:val="24"/>
          <w:szCs w:val="24"/>
        </w:rPr>
        <w:t>General Medical Council vs Spack</w:t>
      </w:r>
      <w:r w:rsidRPr="003C600F">
        <w:rPr>
          <w:rFonts w:ascii="Times New Roman" w:hAnsi="Times New Roman" w:cs="Times New Roman"/>
          <w:sz w:val="24"/>
          <w:szCs w:val="24"/>
        </w:rPr>
        <w:t xml:space="preserve"> </w:t>
      </w:r>
      <w:r w:rsidR="009F24BC" w:rsidRPr="003C600F">
        <w:rPr>
          <w:rFonts w:ascii="Times New Roman" w:hAnsi="Times New Roman" w:cs="Times New Roman"/>
          <w:sz w:val="24"/>
          <w:szCs w:val="24"/>
        </w:rPr>
        <w:t xml:space="preserve"> </w:t>
      </w:r>
      <w:r w:rsidR="00E743B7" w:rsidRPr="003C600F">
        <w:rPr>
          <w:rFonts w:ascii="Times New Roman" w:hAnsi="Times New Roman" w:cs="Times New Roman"/>
          <w:b/>
          <w:sz w:val="24"/>
          <w:szCs w:val="24"/>
        </w:rPr>
        <w:t>man [1943] 2 All E.R 337,</w:t>
      </w:r>
      <w:r w:rsidR="00E743B7" w:rsidRPr="003C600F">
        <w:rPr>
          <w:rFonts w:ascii="Times New Roman" w:hAnsi="Times New Roman" w:cs="Times New Roman"/>
          <w:sz w:val="24"/>
          <w:szCs w:val="24"/>
        </w:rPr>
        <w:t xml:space="preserve"> where  it was held that a decision arrived at in the absence of  essential principles of natural justice should be rejected.   They  concluded that the Certificate of title held by the 1</w:t>
      </w:r>
      <w:r w:rsidR="00E743B7" w:rsidRPr="003C600F">
        <w:rPr>
          <w:rFonts w:ascii="Times New Roman" w:hAnsi="Times New Roman" w:cs="Times New Roman"/>
          <w:sz w:val="24"/>
          <w:szCs w:val="24"/>
          <w:vertAlign w:val="superscript"/>
        </w:rPr>
        <w:t>st</w:t>
      </w:r>
      <w:r w:rsidR="00E743B7" w:rsidRPr="003C600F">
        <w:rPr>
          <w:rFonts w:ascii="Times New Roman" w:hAnsi="Times New Roman" w:cs="Times New Roman"/>
          <w:sz w:val="24"/>
          <w:szCs w:val="24"/>
        </w:rPr>
        <w:t xml:space="preserve"> and  2</w:t>
      </w:r>
      <w:r w:rsidR="00E743B7" w:rsidRPr="003C600F">
        <w:rPr>
          <w:rFonts w:ascii="Times New Roman" w:hAnsi="Times New Roman" w:cs="Times New Roman"/>
          <w:sz w:val="24"/>
          <w:szCs w:val="24"/>
          <w:vertAlign w:val="superscript"/>
        </w:rPr>
        <w:t>nd</w:t>
      </w:r>
      <w:r w:rsidR="00561A21" w:rsidRPr="003C600F">
        <w:rPr>
          <w:rFonts w:ascii="Times New Roman" w:hAnsi="Times New Roman" w:cs="Times New Roman"/>
          <w:sz w:val="24"/>
          <w:szCs w:val="24"/>
        </w:rPr>
        <w:t xml:space="preserve"> Defendants is impeachable</w:t>
      </w:r>
      <w:r w:rsidR="00E743B7" w:rsidRPr="003C600F">
        <w:rPr>
          <w:rFonts w:ascii="Times New Roman" w:hAnsi="Times New Roman" w:cs="Times New Roman"/>
          <w:sz w:val="24"/>
          <w:szCs w:val="24"/>
        </w:rPr>
        <w:t xml:space="preserve"> for fraud  as the </w:t>
      </w:r>
      <w:r w:rsidR="00A20589" w:rsidRPr="003C600F">
        <w:rPr>
          <w:rFonts w:ascii="Times New Roman" w:hAnsi="Times New Roman" w:cs="Times New Roman"/>
          <w:sz w:val="24"/>
          <w:szCs w:val="24"/>
        </w:rPr>
        <w:t>Plaintiffs</w:t>
      </w:r>
      <w:r w:rsidR="00E743B7" w:rsidRPr="003C600F">
        <w:rPr>
          <w:rFonts w:ascii="Times New Roman" w:hAnsi="Times New Roman" w:cs="Times New Roman"/>
          <w:sz w:val="24"/>
          <w:szCs w:val="24"/>
        </w:rPr>
        <w:t xml:space="preserve"> were not informed  of the lease application and were not give an option to apply.</w:t>
      </w:r>
    </w:p>
    <w:p w:rsidR="00E743B7" w:rsidRPr="003C600F" w:rsidRDefault="00E743B7" w:rsidP="008F677C">
      <w:pPr>
        <w:spacing w:line="360" w:lineRule="auto"/>
        <w:jc w:val="both"/>
        <w:rPr>
          <w:rFonts w:ascii="Times New Roman" w:hAnsi="Times New Roman" w:cs="Times New Roman"/>
          <w:sz w:val="24"/>
          <w:szCs w:val="24"/>
        </w:rPr>
      </w:pPr>
    </w:p>
    <w:p w:rsidR="00E743B7" w:rsidRPr="003C600F" w:rsidRDefault="00E743B7"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Counsel for plaintiffs added that the  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xml:space="preserve">  Defendant unlawfully </w:t>
      </w:r>
      <w:r w:rsidR="00A20589" w:rsidRPr="003C600F">
        <w:rPr>
          <w:rFonts w:ascii="Times New Roman" w:hAnsi="Times New Roman" w:cs="Times New Roman"/>
          <w:sz w:val="24"/>
          <w:szCs w:val="24"/>
        </w:rPr>
        <w:t xml:space="preserve"> and fraudulently granted the lease to the 1</w:t>
      </w:r>
      <w:r w:rsidR="00A20589" w:rsidRPr="003C600F">
        <w:rPr>
          <w:rFonts w:ascii="Times New Roman" w:hAnsi="Times New Roman" w:cs="Times New Roman"/>
          <w:sz w:val="24"/>
          <w:szCs w:val="24"/>
          <w:vertAlign w:val="superscript"/>
        </w:rPr>
        <w:t>st</w:t>
      </w:r>
      <w:r w:rsidR="00A20589" w:rsidRPr="003C600F">
        <w:rPr>
          <w:rFonts w:ascii="Times New Roman" w:hAnsi="Times New Roman" w:cs="Times New Roman"/>
          <w:sz w:val="24"/>
          <w:szCs w:val="24"/>
        </w:rPr>
        <w:t xml:space="preserve"> and  2</w:t>
      </w:r>
      <w:r w:rsidR="00A20589" w:rsidRPr="003C600F">
        <w:rPr>
          <w:rFonts w:ascii="Times New Roman" w:hAnsi="Times New Roman" w:cs="Times New Roman"/>
          <w:sz w:val="24"/>
          <w:szCs w:val="24"/>
          <w:vertAlign w:val="superscript"/>
        </w:rPr>
        <w:t>nd</w:t>
      </w:r>
      <w:r w:rsidR="00A20589" w:rsidRPr="003C600F">
        <w:rPr>
          <w:rFonts w:ascii="Times New Roman" w:hAnsi="Times New Roman" w:cs="Times New Roman"/>
          <w:sz w:val="24"/>
          <w:szCs w:val="24"/>
        </w:rPr>
        <w:t xml:space="preserve"> Defendants.</w:t>
      </w:r>
    </w:p>
    <w:p w:rsidR="00A20589" w:rsidRPr="003C600F" w:rsidRDefault="00A20589" w:rsidP="008F677C">
      <w:pPr>
        <w:spacing w:line="360" w:lineRule="auto"/>
        <w:jc w:val="both"/>
        <w:rPr>
          <w:rFonts w:ascii="Times New Roman" w:hAnsi="Times New Roman" w:cs="Times New Roman"/>
          <w:sz w:val="24"/>
          <w:szCs w:val="24"/>
        </w:rPr>
      </w:pPr>
    </w:p>
    <w:p w:rsidR="00A20589" w:rsidRPr="003C600F" w:rsidRDefault="00A20589"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In</w:t>
      </w:r>
      <w:r w:rsidR="00BD17E8" w:rsidRPr="003C600F">
        <w:rPr>
          <w:rFonts w:ascii="Times New Roman" w:hAnsi="Times New Roman" w:cs="Times New Roman"/>
          <w:sz w:val="24"/>
          <w:szCs w:val="24"/>
        </w:rPr>
        <w:t xml:space="preserve"> r</w:t>
      </w:r>
      <w:r w:rsidRPr="003C600F">
        <w:rPr>
          <w:rFonts w:ascii="Times New Roman" w:hAnsi="Times New Roman" w:cs="Times New Roman"/>
          <w:sz w:val="24"/>
          <w:szCs w:val="24"/>
        </w:rPr>
        <w:t>eply, counsel for 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Defendants submitted that 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Defendants  jointly applied for  and were issued  with a lease offer in respect of the suit land vide ULC minute 13/2007 (A) (516); and Defendants   thereafter procured  a Certificate of title comprised in LRV 3879 Folio 12  Plot  49, Mutungo Hill road, which is the land in dispute.  </w:t>
      </w:r>
    </w:p>
    <w:p w:rsidR="00A20589" w:rsidRPr="003C600F" w:rsidRDefault="00A20589"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Counsel</w:t>
      </w:r>
      <w:r w:rsidR="00BD17E8" w:rsidRPr="003C600F">
        <w:rPr>
          <w:rFonts w:ascii="Times New Roman" w:hAnsi="Times New Roman" w:cs="Times New Roman"/>
          <w:sz w:val="24"/>
          <w:szCs w:val="24"/>
        </w:rPr>
        <w:t xml:space="preserve"> f</w:t>
      </w:r>
      <w:r w:rsidRPr="003C600F">
        <w:rPr>
          <w:rFonts w:ascii="Times New Roman" w:hAnsi="Times New Roman" w:cs="Times New Roman"/>
          <w:sz w:val="24"/>
          <w:szCs w:val="24"/>
        </w:rPr>
        <w:t>or 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Defendants denied that there was any fraud, illegality or irregularity  in the process of obtaining the lease offer and thereafter the Certificate of title.  Counsel also  quoted Section 59 of the </w:t>
      </w:r>
      <w:r w:rsidR="00561A21" w:rsidRPr="003C600F">
        <w:rPr>
          <w:rFonts w:ascii="Times New Roman" w:hAnsi="Times New Roman" w:cs="Times New Roman"/>
          <w:sz w:val="24"/>
          <w:szCs w:val="24"/>
        </w:rPr>
        <w:t xml:space="preserve">Registration of titles Act </w:t>
      </w:r>
      <w:r w:rsidRPr="003C600F">
        <w:rPr>
          <w:rFonts w:ascii="Times New Roman" w:hAnsi="Times New Roman" w:cs="Times New Roman"/>
          <w:sz w:val="24"/>
          <w:szCs w:val="24"/>
        </w:rPr>
        <w:t xml:space="preserve"> which provides that a Certificate of title is conclusive evidence  of </w:t>
      </w:r>
      <w:r w:rsidR="00BD17E8" w:rsidRPr="003C600F">
        <w:rPr>
          <w:rFonts w:ascii="Times New Roman" w:hAnsi="Times New Roman" w:cs="Times New Roman"/>
          <w:sz w:val="24"/>
          <w:szCs w:val="24"/>
        </w:rPr>
        <w:t>ownership</w:t>
      </w:r>
      <w:r w:rsidRPr="003C600F">
        <w:rPr>
          <w:rFonts w:ascii="Times New Roman" w:hAnsi="Times New Roman" w:cs="Times New Roman"/>
          <w:sz w:val="24"/>
          <w:szCs w:val="24"/>
        </w:rPr>
        <w:t xml:space="preserve">  and shall not be impeached on  grounds  of informality  or irregularity  in the application process.</w:t>
      </w:r>
    </w:p>
    <w:p w:rsidR="00A20589" w:rsidRPr="003C600F" w:rsidRDefault="00A20589"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Counsel for 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defendants further submitted that the four instances of alleged fraud  by the  </w:t>
      </w:r>
      <w:r w:rsidR="00BD17E8" w:rsidRPr="003C600F">
        <w:rPr>
          <w:rFonts w:ascii="Times New Roman" w:hAnsi="Times New Roman" w:cs="Times New Roman"/>
          <w:sz w:val="24"/>
          <w:szCs w:val="24"/>
        </w:rPr>
        <w:t>Plaintiffs</w:t>
      </w:r>
      <w:r w:rsidRPr="003C600F">
        <w:rPr>
          <w:rFonts w:ascii="Times New Roman" w:hAnsi="Times New Roman" w:cs="Times New Roman"/>
          <w:sz w:val="24"/>
          <w:szCs w:val="24"/>
        </w:rPr>
        <w:t xml:space="preserve"> were not proved at all since in the first instance the </w:t>
      </w:r>
      <w:r w:rsidR="00BD17E8" w:rsidRPr="003C600F">
        <w:rPr>
          <w:rFonts w:ascii="Times New Roman" w:hAnsi="Times New Roman" w:cs="Times New Roman"/>
          <w:sz w:val="24"/>
          <w:szCs w:val="24"/>
        </w:rPr>
        <w:t>Plaintiffs</w:t>
      </w:r>
      <w:r w:rsidRPr="003C600F">
        <w:rPr>
          <w:rFonts w:ascii="Times New Roman" w:hAnsi="Times New Roman" w:cs="Times New Roman"/>
          <w:sz w:val="24"/>
          <w:szCs w:val="24"/>
        </w:rPr>
        <w:t xml:space="preserve"> had no right to the suit land either as lawful or equitable owners thereof or even bona fide occupants.  </w:t>
      </w:r>
    </w:p>
    <w:p w:rsidR="00A20589" w:rsidRPr="003C600F" w:rsidRDefault="00A20589"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Counsel for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Defendants  </w:t>
      </w:r>
      <w:r w:rsidR="00D00A6D" w:rsidRPr="003C600F">
        <w:rPr>
          <w:rFonts w:ascii="Times New Roman" w:hAnsi="Times New Roman" w:cs="Times New Roman"/>
          <w:sz w:val="24"/>
          <w:szCs w:val="24"/>
        </w:rPr>
        <w:t xml:space="preserve"> agreed with the  Definition of fraud in the case of </w:t>
      </w:r>
      <w:r w:rsidR="00D00A6D" w:rsidRPr="003C600F">
        <w:rPr>
          <w:rFonts w:ascii="Times New Roman" w:hAnsi="Times New Roman" w:cs="Times New Roman"/>
          <w:b/>
          <w:sz w:val="24"/>
          <w:szCs w:val="24"/>
        </w:rPr>
        <w:t>Kampala Bottlers LTD. Vs Domanico LTD CA NO. 2 of 1992 SC,</w:t>
      </w:r>
      <w:r w:rsidR="00D00A6D" w:rsidRPr="003C600F">
        <w:rPr>
          <w:rFonts w:ascii="Times New Roman" w:hAnsi="Times New Roman" w:cs="Times New Roman"/>
          <w:sz w:val="24"/>
          <w:szCs w:val="24"/>
        </w:rPr>
        <w:t xml:space="preserve"> quoted  by Advocates for plaintiff, but they added that fraud  must be strictly proved.  They emphasized that the burden of proof is heavier than on the balance of probabilities generally applied in civil cases, and that such fraud  has to be attributed to the transferee. </w:t>
      </w:r>
    </w:p>
    <w:p w:rsidR="008656B1" w:rsidRPr="003C600F" w:rsidRDefault="00D00A6D"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Counsel  for 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Defendants further submitted that all the four particulars of fraud as pleaded did not absolve the  </w:t>
      </w:r>
      <w:r w:rsidR="008B6C5E" w:rsidRPr="003C600F">
        <w:rPr>
          <w:rFonts w:ascii="Times New Roman" w:hAnsi="Times New Roman" w:cs="Times New Roman"/>
          <w:sz w:val="24"/>
          <w:szCs w:val="24"/>
        </w:rPr>
        <w:t>plaintiffs</w:t>
      </w:r>
      <w:r w:rsidRPr="003C600F">
        <w:rPr>
          <w:rFonts w:ascii="Times New Roman" w:hAnsi="Times New Roman" w:cs="Times New Roman"/>
          <w:sz w:val="24"/>
          <w:szCs w:val="24"/>
        </w:rPr>
        <w:t xml:space="preserve"> from the  burden  of proving  th</w:t>
      </w:r>
      <w:r w:rsidR="00E732DD" w:rsidRPr="003C600F">
        <w:rPr>
          <w:rFonts w:ascii="Times New Roman" w:hAnsi="Times New Roman" w:cs="Times New Roman"/>
          <w:sz w:val="24"/>
          <w:szCs w:val="24"/>
        </w:rPr>
        <w:t xml:space="preserve">em </w:t>
      </w:r>
      <w:r w:rsidRPr="003C600F">
        <w:rPr>
          <w:rFonts w:ascii="Times New Roman" w:hAnsi="Times New Roman" w:cs="Times New Roman"/>
          <w:sz w:val="24"/>
          <w:szCs w:val="24"/>
        </w:rPr>
        <w:t xml:space="preserve"> singly or severally.  </w:t>
      </w:r>
      <w:r w:rsidR="008B6C5E" w:rsidRPr="003C600F">
        <w:rPr>
          <w:rFonts w:ascii="Times New Roman" w:hAnsi="Times New Roman" w:cs="Times New Roman"/>
          <w:sz w:val="24"/>
          <w:szCs w:val="24"/>
        </w:rPr>
        <w:t xml:space="preserve">Emphasis </w:t>
      </w:r>
      <w:r w:rsidRPr="003C600F">
        <w:rPr>
          <w:rFonts w:ascii="Times New Roman" w:hAnsi="Times New Roman" w:cs="Times New Roman"/>
          <w:sz w:val="24"/>
          <w:szCs w:val="24"/>
        </w:rPr>
        <w:t xml:space="preserve">was that the alleged illegal and unlawful eviction of the </w:t>
      </w:r>
      <w:r w:rsidR="008B6C5E" w:rsidRPr="003C600F">
        <w:rPr>
          <w:rFonts w:ascii="Times New Roman" w:hAnsi="Times New Roman" w:cs="Times New Roman"/>
          <w:sz w:val="24"/>
          <w:szCs w:val="24"/>
        </w:rPr>
        <w:t>Plaintiffs</w:t>
      </w:r>
      <w:r w:rsidRPr="003C600F">
        <w:rPr>
          <w:rFonts w:ascii="Times New Roman" w:hAnsi="Times New Roman" w:cs="Times New Roman"/>
          <w:sz w:val="24"/>
          <w:szCs w:val="24"/>
        </w:rPr>
        <w:t xml:space="preserve"> from the suit land  had no bearing with the process of obtaining the Certificate of title as the eviction occurred more than four years after obtaining the Certificate of title.  </w:t>
      </w:r>
    </w:p>
    <w:p w:rsidR="008656B1" w:rsidRPr="003C600F" w:rsidRDefault="008656B1" w:rsidP="008F677C">
      <w:pPr>
        <w:spacing w:line="360" w:lineRule="auto"/>
        <w:jc w:val="both"/>
        <w:rPr>
          <w:rFonts w:ascii="Times New Roman" w:hAnsi="Times New Roman" w:cs="Times New Roman"/>
          <w:sz w:val="24"/>
          <w:szCs w:val="24"/>
        </w:rPr>
      </w:pPr>
    </w:p>
    <w:p w:rsidR="00E732DD" w:rsidRPr="003C600F" w:rsidRDefault="00D00A6D"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lastRenderedPageBreak/>
        <w:t>It was also submitted on behalf  of 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Defendants that the other particulars of </w:t>
      </w:r>
      <w:r w:rsidR="00A86998" w:rsidRPr="003C600F">
        <w:rPr>
          <w:rFonts w:ascii="Times New Roman" w:hAnsi="Times New Roman" w:cs="Times New Roman"/>
          <w:sz w:val="24"/>
          <w:szCs w:val="24"/>
        </w:rPr>
        <w:t xml:space="preserve"> fraud  were not backed by facts and/or evidence.  They  added that </w:t>
      </w:r>
      <w:r w:rsidR="00B6461B" w:rsidRPr="003C600F">
        <w:rPr>
          <w:rFonts w:ascii="Times New Roman" w:hAnsi="Times New Roman" w:cs="Times New Roman"/>
          <w:sz w:val="24"/>
          <w:szCs w:val="24"/>
        </w:rPr>
        <w:t xml:space="preserve">the </w:t>
      </w:r>
      <w:r w:rsidR="00DC6B12" w:rsidRPr="003C600F">
        <w:rPr>
          <w:rFonts w:ascii="Times New Roman" w:hAnsi="Times New Roman" w:cs="Times New Roman"/>
          <w:sz w:val="24"/>
          <w:szCs w:val="24"/>
        </w:rPr>
        <w:t>testimonies  of the 1</w:t>
      </w:r>
      <w:r w:rsidR="00DC6B12" w:rsidRPr="003C600F">
        <w:rPr>
          <w:rFonts w:ascii="Times New Roman" w:hAnsi="Times New Roman" w:cs="Times New Roman"/>
          <w:sz w:val="24"/>
          <w:szCs w:val="24"/>
          <w:vertAlign w:val="superscript"/>
        </w:rPr>
        <w:t>st</w:t>
      </w:r>
      <w:r w:rsidR="00DC6B12" w:rsidRPr="003C600F">
        <w:rPr>
          <w:rFonts w:ascii="Times New Roman" w:hAnsi="Times New Roman" w:cs="Times New Roman"/>
          <w:sz w:val="24"/>
          <w:szCs w:val="24"/>
        </w:rPr>
        <w:t xml:space="preserve"> and 2</w:t>
      </w:r>
      <w:r w:rsidR="00DC6B12" w:rsidRPr="003C600F">
        <w:rPr>
          <w:rFonts w:ascii="Times New Roman" w:hAnsi="Times New Roman" w:cs="Times New Roman"/>
          <w:sz w:val="24"/>
          <w:szCs w:val="24"/>
          <w:vertAlign w:val="superscript"/>
        </w:rPr>
        <w:t>nd</w:t>
      </w:r>
      <w:r w:rsidR="00DC6B12" w:rsidRPr="003C600F">
        <w:rPr>
          <w:rFonts w:ascii="Times New Roman" w:hAnsi="Times New Roman" w:cs="Times New Roman"/>
          <w:sz w:val="24"/>
          <w:szCs w:val="24"/>
        </w:rPr>
        <w:t xml:space="preserve">  Defendants were not contradicted  during  cross examination and that they were backed by Notice issued by 3</w:t>
      </w:r>
      <w:r w:rsidR="00DC6B12" w:rsidRPr="003C600F">
        <w:rPr>
          <w:rFonts w:ascii="Times New Roman" w:hAnsi="Times New Roman" w:cs="Times New Roman"/>
          <w:sz w:val="24"/>
          <w:szCs w:val="24"/>
          <w:vertAlign w:val="superscript"/>
        </w:rPr>
        <w:t>rd</w:t>
      </w:r>
      <w:r w:rsidR="00DC6B12" w:rsidRPr="003C600F">
        <w:rPr>
          <w:rFonts w:ascii="Times New Roman" w:hAnsi="Times New Roman" w:cs="Times New Roman"/>
          <w:sz w:val="24"/>
          <w:szCs w:val="24"/>
        </w:rPr>
        <w:t xml:space="preserve"> Defendant warning encroachers on the suit land including the Plaintiffs.  </w:t>
      </w:r>
    </w:p>
    <w:p w:rsidR="00D00A6D" w:rsidRPr="003C600F" w:rsidRDefault="00DC6B12"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It was also submitted by Advocates for 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Defendants that some Plaintiffs from their testimonies were aware of the process of  re-opening  boundaries while </w:t>
      </w:r>
      <w:r w:rsidR="008656B1" w:rsidRPr="003C600F">
        <w:rPr>
          <w:rFonts w:ascii="Times New Roman" w:hAnsi="Times New Roman" w:cs="Times New Roman"/>
          <w:sz w:val="24"/>
          <w:szCs w:val="24"/>
        </w:rPr>
        <w:t>some</w:t>
      </w:r>
      <w:r w:rsidRPr="003C600F">
        <w:rPr>
          <w:rFonts w:ascii="Times New Roman" w:hAnsi="Times New Roman" w:cs="Times New Roman"/>
          <w:sz w:val="24"/>
          <w:szCs w:val="24"/>
        </w:rPr>
        <w:t xml:space="preserve"> were not aware </w:t>
      </w:r>
      <w:r w:rsidR="001F39C0" w:rsidRPr="003C600F">
        <w:rPr>
          <w:rFonts w:ascii="Times New Roman" w:hAnsi="Times New Roman" w:cs="Times New Roman"/>
          <w:sz w:val="24"/>
          <w:szCs w:val="24"/>
        </w:rPr>
        <w:t xml:space="preserve"> of the survey  in 2000 as they were not on the suit land.  </w:t>
      </w:r>
    </w:p>
    <w:p w:rsidR="001F39C0" w:rsidRPr="003C600F" w:rsidRDefault="001F39C0"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Lastly,  counsel  for 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Defendants emphasized that by the time 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Defendants applied for the allocation of the suit land from the  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xml:space="preserve"> Defendant, there were no encroachers on the same.</w:t>
      </w:r>
    </w:p>
    <w:p w:rsidR="001F39C0" w:rsidRPr="003C600F" w:rsidRDefault="001F39C0"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Counsel for the  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xml:space="preserve">  Defendant on the other hand  submitted that the </w:t>
      </w:r>
      <w:r w:rsidR="00A97854" w:rsidRPr="003C600F">
        <w:rPr>
          <w:rFonts w:ascii="Times New Roman" w:hAnsi="Times New Roman" w:cs="Times New Roman"/>
          <w:sz w:val="24"/>
          <w:szCs w:val="24"/>
        </w:rPr>
        <w:t>Plaintiffs</w:t>
      </w:r>
      <w:r w:rsidRPr="003C600F">
        <w:rPr>
          <w:rFonts w:ascii="Times New Roman" w:hAnsi="Times New Roman" w:cs="Times New Roman"/>
          <w:sz w:val="24"/>
          <w:szCs w:val="24"/>
        </w:rPr>
        <w:t xml:space="preserve"> have failed to prove any fraud  on the part of the  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xml:space="preserve"> Defendant.  </w:t>
      </w:r>
      <w:r w:rsidR="00A97854" w:rsidRPr="003C600F">
        <w:rPr>
          <w:rFonts w:ascii="Times New Roman" w:hAnsi="Times New Roman" w:cs="Times New Roman"/>
          <w:sz w:val="24"/>
          <w:szCs w:val="24"/>
        </w:rPr>
        <w:t>They urged that the reason Advanced by the plaintiffs that the  3</w:t>
      </w:r>
      <w:r w:rsidR="00A97854" w:rsidRPr="003C600F">
        <w:rPr>
          <w:rFonts w:ascii="Times New Roman" w:hAnsi="Times New Roman" w:cs="Times New Roman"/>
          <w:sz w:val="24"/>
          <w:szCs w:val="24"/>
          <w:vertAlign w:val="superscript"/>
        </w:rPr>
        <w:t>rd</w:t>
      </w:r>
      <w:r w:rsidR="00A97854" w:rsidRPr="003C600F">
        <w:rPr>
          <w:rFonts w:ascii="Times New Roman" w:hAnsi="Times New Roman" w:cs="Times New Roman"/>
          <w:sz w:val="24"/>
          <w:szCs w:val="24"/>
        </w:rPr>
        <w:t xml:space="preserve"> Defendant did not consider them before issuing the lease to  1</w:t>
      </w:r>
      <w:r w:rsidR="00A97854" w:rsidRPr="003C600F">
        <w:rPr>
          <w:rFonts w:ascii="Times New Roman" w:hAnsi="Times New Roman" w:cs="Times New Roman"/>
          <w:sz w:val="24"/>
          <w:szCs w:val="24"/>
          <w:vertAlign w:val="superscript"/>
        </w:rPr>
        <w:t>st</w:t>
      </w:r>
      <w:r w:rsidR="00A97854" w:rsidRPr="003C600F">
        <w:rPr>
          <w:rFonts w:ascii="Times New Roman" w:hAnsi="Times New Roman" w:cs="Times New Roman"/>
          <w:sz w:val="24"/>
          <w:szCs w:val="24"/>
        </w:rPr>
        <w:t xml:space="preserve"> and  2</w:t>
      </w:r>
      <w:r w:rsidR="00A97854" w:rsidRPr="003C600F">
        <w:rPr>
          <w:rFonts w:ascii="Times New Roman" w:hAnsi="Times New Roman" w:cs="Times New Roman"/>
          <w:sz w:val="24"/>
          <w:szCs w:val="24"/>
          <w:vertAlign w:val="superscript"/>
        </w:rPr>
        <w:t>nd</w:t>
      </w:r>
      <w:r w:rsidR="00A97854" w:rsidRPr="003C600F">
        <w:rPr>
          <w:rFonts w:ascii="Times New Roman" w:hAnsi="Times New Roman" w:cs="Times New Roman"/>
          <w:sz w:val="24"/>
          <w:szCs w:val="24"/>
        </w:rPr>
        <w:t xml:space="preserve"> Defendants does not hold water as the plaintiffs did not apply for the lease over the suit land.  They added that </w:t>
      </w:r>
      <w:r w:rsidR="00124CD3" w:rsidRPr="003C600F">
        <w:rPr>
          <w:rFonts w:ascii="Times New Roman" w:hAnsi="Times New Roman" w:cs="Times New Roman"/>
          <w:sz w:val="24"/>
          <w:szCs w:val="24"/>
        </w:rPr>
        <w:t xml:space="preserve"> since the plaintiffs did not acquire  any legally recognized interest in the suit  land, then issues of Natural justice raised by the Plaintiffs  did not arise.</w:t>
      </w:r>
    </w:p>
    <w:p w:rsidR="00124CD3" w:rsidRPr="003C600F" w:rsidRDefault="00124CD3"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As far as  the second issue is concerned, </w:t>
      </w:r>
      <w:r w:rsidRPr="003C600F">
        <w:rPr>
          <w:rFonts w:ascii="Times New Roman" w:hAnsi="Times New Roman" w:cs="Times New Roman"/>
          <w:b/>
          <w:sz w:val="24"/>
          <w:szCs w:val="24"/>
        </w:rPr>
        <w:t>Article 238 (1) and (2)  of the constitution of Uganda, 1995  and Section 46 (1) &amp; (2) of the land Act</w:t>
      </w:r>
      <w:r w:rsidRPr="003C600F">
        <w:rPr>
          <w:rFonts w:ascii="Times New Roman" w:hAnsi="Times New Roman" w:cs="Times New Roman"/>
          <w:sz w:val="24"/>
          <w:szCs w:val="24"/>
        </w:rPr>
        <w:t xml:space="preserve">  establishes  the Uganda Land Commission  (3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xml:space="preserve"> Defendant) </w:t>
      </w:r>
      <w:r w:rsidR="000F25E4" w:rsidRPr="003C600F">
        <w:rPr>
          <w:rFonts w:ascii="Times New Roman" w:hAnsi="Times New Roman" w:cs="Times New Roman"/>
          <w:sz w:val="24"/>
          <w:szCs w:val="24"/>
        </w:rPr>
        <w:t>.</w:t>
      </w:r>
    </w:p>
    <w:p w:rsidR="000F25E4" w:rsidRPr="003C600F" w:rsidRDefault="000F25E4"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The functions  of the Commission  are provided for under Article  239 of the constitution and Section 49  thus:</w:t>
      </w:r>
    </w:p>
    <w:p w:rsidR="000F25E4" w:rsidRPr="003C600F" w:rsidRDefault="000F25E4" w:rsidP="000F25E4">
      <w:pPr>
        <w:pStyle w:val="ListParagraph"/>
        <w:numPr>
          <w:ilvl w:val="0"/>
          <w:numId w:val="10"/>
        </w:num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To hold and manage any land in Uganda which is vested in or acquired  by the Government in accordance with the Constitution.</w:t>
      </w:r>
    </w:p>
    <w:p w:rsidR="000F25E4" w:rsidRPr="003C600F" w:rsidRDefault="000F25E4" w:rsidP="000F25E4">
      <w:pPr>
        <w:pStyle w:val="ListParagraph"/>
        <w:numPr>
          <w:ilvl w:val="0"/>
          <w:numId w:val="10"/>
        </w:num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w:t>
      </w:r>
    </w:p>
    <w:p w:rsidR="000F25E4" w:rsidRPr="003C600F" w:rsidRDefault="000F25E4" w:rsidP="000F25E4">
      <w:pPr>
        <w:pStyle w:val="ListParagraph"/>
        <w:numPr>
          <w:ilvl w:val="0"/>
          <w:numId w:val="10"/>
        </w:num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To procure  Certificates of title  for any land vested in or acquired by the government.</w:t>
      </w:r>
    </w:p>
    <w:p w:rsidR="000F25E4" w:rsidRPr="003C600F" w:rsidRDefault="000F25E4" w:rsidP="000F25E4">
      <w:pPr>
        <w:pStyle w:val="ListParagraph"/>
        <w:numPr>
          <w:ilvl w:val="0"/>
          <w:numId w:val="10"/>
        </w:num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To perform such other </w:t>
      </w:r>
      <w:r w:rsidR="00002F56" w:rsidRPr="003C600F">
        <w:rPr>
          <w:rFonts w:ascii="Times New Roman" w:hAnsi="Times New Roman" w:cs="Times New Roman"/>
          <w:sz w:val="24"/>
          <w:szCs w:val="24"/>
        </w:rPr>
        <w:t xml:space="preserve"> functions as may be prescribed by or under this Act or any other enactment.  </w:t>
      </w:r>
    </w:p>
    <w:p w:rsidR="00002F56" w:rsidRPr="003C600F" w:rsidRDefault="00002F56" w:rsidP="00002F56">
      <w:pPr>
        <w:spacing w:line="360" w:lineRule="auto"/>
        <w:jc w:val="both"/>
        <w:rPr>
          <w:rFonts w:ascii="Times New Roman" w:hAnsi="Times New Roman" w:cs="Times New Roman"/>
          <w:sz w:val="24"/>
          <w:szCs w:val="24"/>
        </w:rPr>
      </w:pPr>
      <w:r w:rsidRPr="003C600F">
        <w:rPr>
          <w:rFonts w:ascii="Times New Roman" w:hAnsi="Times New Roman" w:cs="Times New Roman"/>
          <w:b/>
          <w:sz w:val="24"/>
          <w:szCs w:val="24"/>
        </w:rPr>
        <w:lastRenderedPageBreak/>
        <w:t>Under Section 53 of the Land Act,</w:t>
      </w:r>
      <w:r w:rsidRPr="003C600F">
        <w:rPr>
          <w:rFonts w:ascii="Times New Roman" w:hAnsi="Times New Roman" w:cs="Times New Roman"/>
          <w:sz w:val="24"/>
          <w:szCs w:val="24"/>
        </w:rPr>
        <w:t xml:space="preserve"> the commission ha</w:t>
      </w:r>
      <w:r w:rsidR="002B6D1F" w:rsidRPr="003C600F">
        <w:rPr>
          <w:rFonts w:ascii="Times New Roman" w:hAnsi="Times New Roman" w:cs="Times New Roman"/>
          <w:sz w:val="24"/>
          <w:szCs w:val="24"/>
        </w:rPr>
        <w:t>s</w:t>
      </w:r>
      <w:r w:rsidRPr="003C600F">
        <w:rPr>
          <w:rFonts w:ascii="Times New Roman" w:hAnsi="Times New Roman" w:cs="Times New Roman"/>
          <w:sz w:val="24"/>
          <w:szCs w:val="24"/>
        </w:rPr>
        <w:t xml:space="preserve"> powers, among others, to sell, lease or otherwise deal with the land held by it, cause surveys, plans, maps, drawings and estimates to be made by or through its officers or agents and do such other things as may be necessary for or incidental to the exercise of those powers and the performance of those functions.    </w:t>
      </w:r>
    </w:p>
    <w:p w:rsidR="00002F56" w:rsidRPr="003C600F" w:rsidRDefault="003C73E5" w:rsidP="00002F56">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On the allegations of fraud against 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and 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xml:space="preserve"> Defendants by the Plaintiffs,  </w:t>
      </w:r>
      <w:r w:rsidR="009F3AB3" w:rsidRPr="003C600F">
        <w:rPr>
          <w:rFonts w:ascii="Times New Roman" w:hAnsi="Times New Roman" w:cs="Times New Roman"/>
          <w:sz w:val="24"/>
          <w:szCs w:val="24"/>
        </w:rPr>
        <w:t xml:space="preserve"> I </w:t>
      </w:r>
      <w:r w:rsidRPr="003C600F">
        <w:rPr>
          <w:rFonts w:ascii="Times New Roman" w:hAnsi="Times New Roman" w:cs="Times New Roman"/>
          <w:sz w:val="24"/>
          <w:szCs w:val="24"/>
        </w:rPr>
        <w:t xml:space="preserve">agree </w:t>
      </w:r>
      <w:r w:rsidR="00CD6ED9" w:rsidRPr="003C600F">
        <w:rPr>
          <w:rFonts w:ascii="Times New Roman" w:hAnsi="Times New Roman" w:cs="Times New Roman"/>
          <w:sz w:val="24"/>
          <w:szCs w:val="24"/>
        </w:rPr>
        <w:t xml:space="preserve"> with  the submissions of the Advocates for the defendants that the evidence presented by the Plasintiffs is far below the standard required for proving fraud.</w:t>
      </w:r>
    </w:p>
    <w:p w:rsidR="00CD6ED9" w:rsidRPr="003C600F" w:rsidRDefault="00CD6ED9" w:rsidP="00002F56">
      <w:pPr>
        <w:spacing w:line="360" w:lineRule="auto"/>
        <w:jc w:val="both"/>
        <w:rPr>
          <w:rFonts w:ascii="Times New Roman" w:hAnsi="Times New Roman" w:cs="Times New Roman"/>
          <w:sz w:val="24"/>
          <w:szCs w:val="24"/>
        </w:rPr>
      </w:pPr>
    </w:p>
    <w:p w:rsidR="00CD6ED9" w:rsidRPr="003C600F" w:rsidRDefault="00CD6ED9" w:rsidP="00002F56">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Fraud was expounded</w:t>
      </w:r>
      <w:r w:rsidR="009D1550" w:rsidRPr="003C600F">
        <w:rPr>
          <w:rFonts w:ascii="Times New Roman" w:hAnsi="Times New Roman" w:cs="Times New Roman"/>
          <w:sz w:val="24"/>
          <w:szCs w:val="24"/>
        </w:rPr>
        <w:t xml:space="preserve"> </w:t>
      </w:r>
      <w:r w:rsidR="009F3AB3" w:rsidRPr="003C600F">
        <w:rPr>
          <w:rFonts w:ascii="Times New Roman" w:hAnsi="Times New Roman" w:cs="Times New Roman"/>
          <w:sz w:val="24"/>
          <w:szCs w:val="24"/>
        </w:rPr>
        <w:t xml:space="preserve"> on </w:t>
      </w:r>
      <w:r w:rsidR="009D1550" w:rsidRPr="003C600F">
        <w:rPr>
          <w:rFonts w:ascii="Times New Roman" w:hAnsi="Times New Roman" w:cs="Times New Roman"/>
          <w:sz w:val="24"/>
          <w:szCs w:val="24"/>
        </w:rPr>
        <w:t xml:space="preserve">at length by the </w:t>
      </w:r>
      <w:r w:rsidR="009D1550" w:rsidRPr="003C600F">
        <w:rPr>
          <w:rFonts w:ascii="Times New Roman" w:hAnsi="Times New Roman" w:cs="Times New Roman"/>
          <w:b/>
          <w:sz w:val="24"/>
          <w:szCs w:val="24"/>
        </w:rPr>
        <w:t>Supreme Court in Civil Appeal No. 04 of 2006 Fredrick Zabwe vs Orient Bank &amp; 5 ors</w:t>
      </w:r>
      <w:r w:rsidR="009D1550" w:rsidRPr="003C600F">
        <w:rPr>
          <w:rFonts w:ascii="Times New Roman" w:hAnsi="Times New Roman" w:cs="Times New Roman"/>
          <w:sz w:val="24"/>
          <w:szCs w:val="24"/>
        </w:rPr>
        <w:t>.</w:t>
      </w:r>
    </w:p>
    <w:p w:rsidR="009D1550" w:rsidRPr="003C600F" w:rsidRDefault="009D1550" w:rsidP="00002F56">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The learned  Katureebe , JSC (as he then was)  quoting  the definition of Fraud in Black’s Law  Dictionary 6</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xml:space="preserve"> edition, page  660 had this to say:</w:t>
      </w:r>
    </w:p>
    <w:p w:rsidR="009D1550" w:rsidRPr="003C600F" w:rsidRDefault="009D1550" w:rsidP="002F325A">
      <w:pPr>
        <w:spacing w:line="360" w:lineRule="auto"/>
        <w:ind w:left="720"/>
        <w:jc w:val="both"/>
        <w:rPr>
          <w:rFonts w:ascii="Times New Roman" w:hAnsi="Times New Roman" w:cs="Times New Roman"/>
          <w:b/>
          <w:i/>
          <w:sz w:val="24"/>
          <w:szCs w:val="24"/>
        </w:rPr>
      </w:pPr>
      <w:r w:rsidRPr="003C600F">
        <w:rPr>
          <w:rFonts w:ascii="Times New Roman" w:hAnsi="Times New Roman" w:cs="Times New Roman"/>
          <w:sz w:val="24"/>
          <w:szCs w:val="24"/>
        </w:rPr>
        <w:t>“</w:t>
      </w:r>
      <w:r w:rsidRPr="003C600F">
        <w:rPr>
          <w:rFonts w:ascii="Times New Roman" w:hAnsi="Times New Roman" w:cs="Times New Roman"/>
          <w:i/>
          <w:sz w:val="24"/>
          <w:szCs w:val="24"/>
        </w:rPr>
        <w:t>…</w:t>
      </w:r>
      <w:r w:rsidRPr="003C600F">
        <w:rPr>
          <w:rFonts w:ascii="Times New Roman" w:hAnsi="Times New Roman" w:cs="Times New Roman"/>
          <w:b/>
          <w:i/>
          <w:sz w:val="24"/>
          <w:szCs w:val="24"/>
        </w:rPr>
        <w:t>an intentional perversion of truth for the purpose of inducting another in reliance upon it to part with some valuable  thing belonging  to him or to surrender  a legal right. A false representation of a matter of fact, whether by words or by conduct, by false or misleading allegations or by concealment of that which deceives and is intended to deceive anoth</w:t>
      </w:r>
      <w:r w:rsidR="002F325A" w:rsidRPr="003C600F">
        <w:rPr>
          <w:rFonts w:ascii="Times New Roman" w:hAnsi="Times New Roman" w:cs="Times New Roman"/>
          <w:b/>
          <w:i/>
          <w:sz w:val="24"/>
          <w:szCs w:val="24"/>
        </w:rPr>
        <w:t>er so that he shall act upon it</w:t>
      </w:r>
      <w:r w:rsidRPr="003C600F">
        <w:rPr>
          <w:rFonts w:ascii="Times New Roman" w:hAnsi="Times New Roman" w:cs="Times New Roman"/>
          <w:b/>
          <w:i/>
          <w:sz w:val="24"/>
          <w:szCs w:val="24"/>
        </w:rPr>
        <w:t xml:space="preserve"> to his legal injury.  Anything calculated to deceive, whether by a single act or combination, or any suppression of truth, or suggestion of what is false, whether it is by direct falsehood or innuendo by speech or silence, word of mouth, or look or gesture…..a generic term embracing all multifarious, means which human ingenuity can devise, and which are resorted to by one individual to get advantage over another by false suggestions or by  suppression of truth, and includes all surprise, trick, cunning, dissembling, and any unfair  way by which another is cheated.  “Bad faith”</w:t>
      </w:r>
      <w:r w:rsidR="00F9148D" w:rsidRPr="003C600F">
        <w:rPr>
          <w:rFonts w:ascii="Times New Roman" w:hAnsi="Times New Roman" w:cs="Times New Roman"/>
          <w:b/>
          <w:i/>
          <w:sz w:val="24"/>
          <w:szCs w:val="24"/>
        </w:rPr>
        <w:t xml:space="preserve"> and “fraud “ are  synonymous, and synonymous of dishonesty, infidelity, </w:t>
      </w:r>
      <w:r w:rsidR="002F325A" w:rsidRPr="003C600F">
        <w:rPr>
          <w:rFonts w:ascii="Times New Roman" w:hAnsi="Times New Roman" w:cs="Times New Roman"/>
          <w:b/>
          <w:i/>
          <w:sz w:val="24"/>
          <w:szCs w:val="24"/>
        </w:rPr>
        <w:t>faithfulnesses</w:t>
      </w:r>
      <w:r w:rsidR="00F9148D" w:rsidRPr="003C600F">
        <w:rPr>
          <w:rFonts w:ascii="Times New Roman" w:hAnsi="Times New Roman" w:cs="Times New Roman"/>
          <w:b/>
          <w:i/>
          <w:sz w:val="24"/>
          <w:szCs w:val="24"/>
        </w:rPr>
        <w:t>, perfidy, unfairness, etc……..”</w:t>
      </w:r>
    </w:p>
    <w:p w:rsidR="002F4F89" w:rsidRPr="003C600F" w:rsidRDefault="002F4F89" w:rsidP="008F677C">
      <w:pPr>
        <w:spacing w:line="360" w:lineRule="auto"/>
        <w:jc w:val="both"/>
        <w:rPr>
          <w:rFonts w:ascii="Times New Roman" w:hAnsi="Times New Roman" w:cs="Times New Roman"/>
          <w:sz w:val="24"/>
          <w:szCs w:val="24"/>
        </w:rPr>
      </w:pPr>
    </w:p>
    <w:p w:rsidR="002F4F89" w:rsidRPr="003C600F" w:rsidRDefault="002F325A" w:rsidP="008F677C">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The Learned justice of the supreme court de</w:t>
      </w:r>
      <w:r w:rsidR="00C51B9D" w:rsidRPr="003C600F">
        <w:rPr>
          <w:rFonts w:ascii="Times New Roman" w:hAnsi="Times New Roman" w:cs="Times New Roman"/>
          <w:sz w:val="24"/>
          <w:szCs w:val="24"/>
        </w:rPr>
        <w:t xml:space="preserve">fined </w:t>
      </w:r>
      <w:r w:rsidRPr="003C600F">
        <w:rPr>
          <w:rFonts w:ascii="Times New Roman" w:hAnsi="Times New Roman" w:cs="Times New Roman"/>
          <w:sz w:val="24"/>
          <w:szCs w:val="24"/>
        </w:rPr>
        <w:t xml:space="preserve"> “fraudulent’ according to </w:t>
      </w:r>
      <w:r w:rsidRPr="003C600F">
        <w:rPr>
          <w:rFonts w:ascii="Times New Roman" w:hAnsi="Times New Roman" w:cs="Times New Roman"/>
          <w:b/>
          <w:sz w:val="24"/>
          <w:szCs w:val="24"/>
        </w:rPr>
        <w:t>BLACK’S LAW DICTIONARY</w:t>
      </w:r>
      <w:r w:rsidRPr="003C600F">
        <w:rPr>
          <w:rFonts w:ascii="Times New Roman" w:hAnsi="Times New Roman" w:cs="Times New Roman"/>
          <w:sz w:val="24"/>
          <w:szCs w:val="24"/>
        </w:rPr>
        <w:t xml:space="preserve"> as;</w:t>
      </w:r>
    </w:p>
    <w:p w:rsidR="002F325A" w:rsidRPr="003C600F" w:rsidRDefault="002F325A" w:rsidP="002F325A">
      <w:pPr>
        <w:spacing w:line="360" w:lineRule="auto"/>
        <w:ind w:left="720"/>
        <w:jc w:val="both"/>
        <w:rPr>
          <w:rFonts w:ascii="Times New Roman" w:hAnsi="Times New Roman" w:cs="Times New Roman"/>
          <w:b/>
          <w:i/>
          <w:sz w:val="24"/>
          <w:szCs w:val="24"/>
        </w:rPr>
      </w:pPr>
      <w:r w:rsidRPr="003C600F">
        <w:rPr>
          <w:rFonts w:ascii="Times New Roman" w:hAnsi="Times New Roman" w:cs="Times New Roman"/>
          <w:sz w:val="24"/>
          <w:szCs w:val="24"/>
        </w:rPr>
        <w:lastRenderedPageBreak/>
        <w:t>‘</w:t>
      </w:r>
      <w:r w:rsidRPr="003C600F">
        <w:rPr>
          <w:rFonts w:ascii="Times New Roman" w:hAnsi="Times New Roman" w:cs="Times New Roman"/>
          <w:b/>
          <w:i/>
          <w:sz w:val="24"/>
          <w:szCs w:val="24"/>
        </w:rPr>
        <w:t>To act with ‘intent to defraud’ means to act willfully, and with the specific intent to deceive or cheat; ordinarily for the purpose of either causing some financial loss to another, or bringing about some financial gain to oneself.”</w:t>
      </w:r>
    </w:p>
    <w:p w:rsidR="00ED7B9E" w:rsidRPr="003C600F" w:rsidRDefault="001C0541" w:rsidP="00CB3E47">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In another  important case of </w:t>
      </w:r>
      <w:r w:rsidRPr="003C600F">
        <w:rPr>
          <w:rFonts w:ascii="Times New Roman" w:hAnsi="Times New Roman" w:cs="Times New Roman"/>
          <w:b/>
          <w:i/>
          <w:sz w:val="24"/>
          <w:szCs w:val="24"/>
        </w:rPr>
        <w:t>Kampala Bottlers LTD VS  Damanico (U) LTD, SCCA No. 22 of 1992,</w:t>
      </w:r>
      <w:r w:rsidRPr="003C600F">
        <w:rPr>
          <w:rFonts w:ascii="Times New Roman" w:hAnsi="Times New Roman" w:cs="Times New Roman"/>
          <w:sz w:val="24"/>
          <w:szCs w:val="24"/>
        </w:rPr>
        <w:t xml:space="preserve"> Wambuzi C.J. as he then was held;</w:t>
      </w:r>
    </w:p>
    <w:p w:rsidR="001C0541" w:rsidRPr="003C600F" w:rsidRDefault="001C0541" w:rsidP="001C0541">
      <w:pPr>
        <w:spacing w:line="360" w:lineRule="auto"/>
        <w:ind w:left="720"/>
        <w:jc w:val="both"/>
        <w:rPr>
          <w:rFonts w:ascii="Times New Roman" w:hAnsi="Times New Roman" w:cs="Times New Roman"/>
          <w:b/>
          <w:i/>
          <w:sz w:val="24"/>
          <w:szCs w:val="24"/>
        </w:rPr>
      </w:pPr>
      <w:r w:rsidRPr="003C600F">
        <w:rPr>
          <w:rFonts w:ascii="Times New Roman" w:hAnsi="Times New Roman" w:cs="Times New Roman"/>
          <w:sz w:val="24"/>
          <w:szCs w:val="24"/>
        </w:rPr>
        <w:t>“</w:t>
      </w:r>
      <w:r w:rsidRPr="003C600F">
        <w:rPr>
          <w:rFonts w:ascii="Times New Roman" w:hAnsi="Times New Roman" w:cs="Times New Roman"/>
          <w:b/>
          <w:i/>
          <w:sz w:val="24"/>
          <w:szCs w:val="24"/>
        </w:rPr>
        <w:t>Further, I think  it is generally  accepted that fraud must be proved strictly, the burden being heavier than on a balance of probabilities generally applied in civil Matters.”</w:t>
      </w:r>
    </w:p>
    <w:p w:rsidR="00B8452C" w:rsidRPr="003C600F" w:rsidRDefault="00C370E4" w:rsidP="008D3796">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Among the</w:t>
      </w:r>
      <w:r w:rsidR="008D3796" w:rsidRPr="003C600F">
        <w:rPr>
          <w:rFonts w:ascii="Times New Roman" w:hAnsi="Times New Roman" w:cs="Times New Roman"/>
          <w:sz w:val="24"/>
          <w:szCs w:val="24"/>
        </w:rPr>
        <w:t xml:space="preserve"> listed  allegations of fraud by Plaintiffs was that the Defendants obtained title over the disputed land when the had reason to know that the Plaintiffs had an equitable interest therein.  That would have constituted a serious allegation of fraud but as already noted,  the plaintiffs failed to prove the same.</w:t>
      </w:r>
    </w:p>
    <w:p w:rsidR="008D3796" w:rsidRPr="003C600F" w:rsidRDefault="008D3796" w:rsidP="008D3796">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Secondly,  this court has already under issue </w:t>
      </w:r>
      <w:r w:rsidR="005C7E99" w:rsidRPr="003C600F">
        <w:rPr>
          <w:rFonts w:ascii="Times New Roman" w:hAnsi="Times New Roman" w:cs="Times New Roman"/>
          <w:sz w:val="24"/>
          <w:szCs w:val="24"/>
        </w:rPr>
        <w:t>N</w:t>
      </w:r>
      <w:r w:rsidRPr="003C600F">
        <w:rPr>
          <w:rFonts w:ascii="Times New Roman" w:hAnsi="Times New Roman" w:cs="Times New Roman"/>
          <w:sz w:val="24"/>
          <w:szCs w:val="24"/>
        </w:rPr>
        <w:t>o. 1</w:t>
      </w:r>
      <w:r w:rsidR="005C7E99" w:rsidRPr="003C600F">
        <w:rPr>
          <w:rFonts w:ascii="Times New Roman" w:hAnsi="Times New Roman" w:cs="Times New Roman"/>
          <w:sz w:val="24"/>
          <w:szCs w:val="24"/>
        </w:rPr>
        <w:t xml:space="preserve"> held </w:t>
      </w:r>
      <w:r w:rsidRPr="003C600F">
        <w:rPr>
          <w:rFonts w:ascii="Times New Roman" w:hAnsi="Times New Roman" w:cs="Times New Roman"/>
          <w:sz w:val="24"/>
          <w:szCs w:val="24"/>
        </w:rPr>
        <w:t xml:space="preserve">  that the Plaintiffs were not lawful or equitable owners of the land, and they cannot be classified under categories  of either lawful occupants and/or bonafide  occupants within the context of section 29 </w:t>
      </w:r>
      <w:r w:rsidR="00C370E4" w:rsidRPr="003C600F">
        <w:rPr>
          <w:rFonts w:ascii="Times New Roman" w:hAnsi="Times New Roman" w:cs="Times New Roman"/>
          <w:sz w:val="24"/>
          <w:szCs w:val="24"/>
        </w:rPr>
        <w:t xml:space="preserve"> of the Land Act, 1998.  I therefore find and hold that the allegations of fraud listed by the Plaintiffs were mere sweeping  statements  falling  short of the burden of proof required in cases of fraud  as propounded by the supreme court in the cases I have referred to here in above.</w:t>
      </w:r>
    </w:p>
    <w:p w:rsidR="00C370E4" w:rsidRPr="003C600F" w:rsidRDefault="00C370E4" w:rsidP="008D3796">
      <w:pPr>
        <w:spacing w:line="360" w:lineRule="auto"/>
        <w:jc w:val="both"/>
        <w:rPr>
          <w:rFonts w:ascii="Times New Roman" w:hAnsi="Times New Roman" w:cs="Times New Roman"/>
          <w:sz w:val="24"/>
          <w:szCs w:val="24"/>
        </w:rPr>
      </w:pPr>
    </w:p>
    <w:p w:rsidR="00C370E4" w:rsidRPr="003C600F" w:rsidRDefault="00C370E4" w:rsidP="008D3796">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Furthermore unlike  in the case of </w:t>
      </w:r>
      <w:r w:rsidRPr="003C600F">
        <w:rPr>
          <w:rFonts w:ascii="Times New Roman" w:hAnsi="Times New Roman" w:cs="Times New Roman"/>
          <w:b/>
          <w:sz w:val="24"/>
          <w:szCs w:val="24"/>
        </w:rPr>
        <w:t>Kampala  District Land Board &amp; another vs Venansio Babweyaka &amp; 3 others, and Kampala District Land Board &amp;</w:t>
      </w:r>
      <w:r w:rsidRPr="003C600F">
        <w:rPr>
          <w:rFonts w:ascii="Times New Roman" w:hAnsi="Times New Roman" w:cs="Times New Roman"/>
          <w:sz w:val="24"/>
          <w:szCs w:val="24"/>
        </w:rPr>
        <w:t xml:space="preserve"> </w:t>
      </w:r>
      <w:r w:rsidR="007708AB" w:rsidRPr="003C600F">
        <w:rPr>
          <w:rFonts w:ascii="Times New Roman" w:hAnsi="Times New Roman" w:cs="Times New Roman"/>
          <w:sz w:val="24"/>
          <w:szCs w:val="24"/>
        </w:rPr>
        <w:t xml:space="preserve"> </w:t>
      </w:r>
      <w:r w:rsidR="007708AB" w:rsidRPr="003C600F">
        <w:rPr>
          <w:rFonts w:ascii="Times New Roman" w:hAnsi="Times New Roman" w:cs="Times New Roman"/>
          <w:b/>
          <w:sz w:val="24"/>
          <w:szCs w:val="24"/>
        </w:rPr>
        <w:t xml:space="preserve">Chemical Distributors vs National Housing and Construction Corporation, Civil appeal no. 2 of 2004, </w:t>
      </w:r>
      <w:r w:rsidR="002F2FE1" w:rsidRPr="003C600F">
        <w:rPr>
          <w:rFonts w:ascii="Times New Roman" w:hAnsi="Times New Roman" w:cs="Times New Roman"/>
          <w:b/>
          <w:sz w:val="24"/>
          <w:szCs w:val="24"/>
        </w:rPr>
        <w:t xml:space="preserve"> </w:t>
      </w:r>
      <w:r w:rsidR="002F2FE1" w:rsidRPr="003C600F">
        <w:rPr>
          <w:rFonts w:ascii="Times New Roman" w:hAnsi="Times New Roman" w:cs="Times New Roman"/>
          <w:sz w:val="24"/>
          <w:szCs w:val="24"/>
        </w:rPr>
        <w:t xml:space="preserve">where the Respondents were found to be bonafide occupants who are protected under the constitution and the Land Act, in the present case, the </w:t>
      </w:r>
      <w:r w:rsidR="000B48C8" w:rsidRPr="003C600F">
        <w:rPr>
          <w:rFonts w:ascii="Times New Roman" w:hAnsi="Times New Roman" w:cs="Times New Roman"/>
          <w:sz w:val="24"/>
          <w:szCs w:val="24"/>
        </w:rPr>
        <w:t>Plaintiffs</w:t>
      </w:r>
      <w:r w:rsidR="002F2FE1" w:rsidRPr="003C600F">
        <w:rPr>
          <w:rFonts w:ascii="Times New Roman" w:hAnsi="Times New Roman" w:cs="Times New Roman"/>
          <w:sz w:val="24"/>
          <w:szCs w:val="24"/>
        </w:rPr>
        <w:t xml:space="preserve"> are not bonafide occupants and neither are they lawful occupants  and so they are not entitled to the same protection under the law.  </w:t>
      </w:r>
    </w:p>
    <w:p w:rsidR="000B48C8" w:rsidRPr="003C600F" w:rsidRDefault="000B48C8" w:rsidP="008D3796">
      <w:pPr>
        <w:spacing w:line="360" w:lineRule="auto"/>
        <w:jc w:val="both"/>
        <w:rPr>
          <w:rFonts w:ascii="Times New Roman" w:hAnsi="Times New Roman" w:cs="Times New Roman"/>
          <w:sz w:val="24"/>
          <w:szCs w:val="24"/>
        </w:rPr>
      </w:pPr>
    </w:p>
    <w:p w:rsidR="000B48C8" w:rsidRPr="003C600F" w:rsidRDefault="000B48C8" w:rsidP="008D3796">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lastRenderedPageBreak/>
        <w:t>The conclusion of this court  in the circumstances is that there was no illegality  or irregularity  or fraud  proved in the process of the application for lease and the subsequent  granting of Certificate of title to 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 by the  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xml:space="preserve"> Defendant.  The second issue is therefore resolved in the positive.</w:t>
      </w:r>
    </w:p>
    <w:p w:rsidR="000B48C8" w:rsidRPr="003C600F" w:rsidRDefault="000B48C8" w:rsidP="008D3796">
      <w:pPr>
        <w:spacing w:line="360" w:lineRule="auto"/>
        <w:jc w:val="both"/>
        <w:rPr>
          <w:rFonts w:ascii="Times New Roman" w:hAnsi="Times New Roman" w:cs="Times New Roman"/>
          <w:b/>
          <w:sz w:val="24"/>
          <w:szCs w:val="24"/>
        </w:rPr>
      </w:pPr>
      <w:r w:rsidRPr="003C600F">
        <w:rPr>
          <w:rFonts w:ascii="Times New Roman" w:hAnsi="Times New Roman" w:cs="Times New Roman"/>
          <w:b/>
          <w:sz w:val="24"/>
          <w:szCs w:val="24"/>
        </w:rPr>
        <w:t xml:space="preserve">Issue No. 3 </w:t>
      </w:r>
    </w:p>
    <w:p w:rsidR="000B48C8" w:rsidRPr="003C600F" w:rsidRDefault="000B48C8" w:rsidP="000B48C8">
      <w:pPr>
        <w:spacing w:line="360" w:lineRule="auto"/>
        <w:jc w:val="both"/>
        <w:rPr>
          <w:rFonts w:ascii="Times New Roman" w:hAnsi="Times New Roman" w:cs="Times New Roman"/>
          <w:b/>
          <w:sz w:val="24"/>
          <w:szCs w:val="24"/>
        </w:rPr>
      </w:pPr>
      <w:r w:rsidRPr="003C600F">
        <w:rPr>
          <w:rFonts w:ascii="Times New Roman" w:hAnsi="Times New Roman" w:cs="Times New Roman"/>
          <w:b/>
          <w:sz w:val="24"/>
          <w:szCs w:val="24"/>
        </w:rPr>
        <w:t>Whether the Plaintiffs are entitled to compensation from the 1</w:t>
      </w:r>
      <w:r w:rsidRPr="003C600F">
        <w:rPr>
          <w:rFonts w:ascii="Times New Roman" w:hAnsi="Times New Roman" w:cs="Times New Roman"/>
          <w:b/>
          <w:sz w:val="24"/>
          <w:szCs w:val="24"/>
          <w:vertAlign w:val="superscript"/>
        </w:rPr>
        <w:t>st</w:t>
      </w:r>
      <w:r w:rsidRPr="003C600F">
        <w:rPr>
          <w:rFonts w:ascii="Times New Roman" w:hAnsi="Times New Roman" w:cs="Times New Roman"/>
          <w:b/>
          <w:sz w:val="24"/>
          <w:szCs w:val="24"/>
        </w:rPr>
        <w:t xml:space="preserve"> and  2</w:t>
      </w:r>
      <w:r w:rsidRPr="003C600F">
        <w:rPr>
          <w:rFonts w:ascii="Times New Roman" w:hAnsi="Times New Roman" w:cs="Times New Roman"/>
          <w:b/>
          <w:sz w:val="24"/>
          <w:szCs w:val="24"/>
          <w:vertAlign w:val="superscript"/>
        </w:rPr>
        <w:t>nd</w:t>
      </w:r>
      <w:r w:rsidRPr="003C600F">
        <w:rPr>
          <w:rFonts w:ascii="Times New Roman" w:hAnsi="Times New Roman" w:cs="Times New Roman"/>
          <w:b/>
          <w:sz w:val="24"/>
          <w:szCs w:val="24"/>
        </w:rPr>
        <w:t xml:space="preserve"> Defendants for their interest in the suit land.</w:t>
      </w:r>
    </w:p>
    <w:p w:rsidR="000B48C8" w:rsidRPr="003C600F" w:rsidRDefault="00CA5D69" w:rsidP="000B48C8">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Under this issue, counsel for the Plaintiffs submitted that since the </w:t>
      </w:r>
      <w:r w:rsidR="00DC0E40" w:rsidRPr="003C600F">
        <w:rPr>
          <w:rFonts w:ascii="Times New Roman" w:hAnsi="Times New Roman" w:cs="Times New Roman"/>
          <w:sz w:val="24"/>
          <w:szCs w:val="24"/>
        </w:rPr>
        <w:t>Plaintiffs</w:t>
      </w:r>
      <w:r w:rsidRPr="003C600F">
        <w:rPr>
          <w:rFonts w:ascii="Times New Roman" w:hAnsi="Times New Roman" w:cs="Times New Roman"/>
          <w:sz w:val="24"/>
          <w:szCs w:val="24"/>
        </w:rPr>
        <w:t xml:space="preserve"> proved they had developments on the suit </w:t>
      </w:r>
      <w:r w:rsidR="00DC0E40" w:rsidRPr="003C600F">
        <w:rPr>
          <w:rFonts w:ascii="Times New Roman" w:hAnsi="Times New Roman" w:cs="Times New Roman"/>
          <w:sz w:val="24"/>
          <w:szCs w:val="24"/>
        </w:rPr>
        <w:t>land which</w:t>
      </w:r>
      <w:r w:rsidRPr="003C600F">
        <w:rPr>
          <w:rFonts w:ascii="Times New Roman" w:hAnsi="Times New Roman" w:cs="Times New Roman"/>
          <w:sz w:val="24"/>
          <w:szCs w:val="24"/>
        </w:rPr>
        <w:t xml:space="preserve"> were demolished by 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w:t>
      </w:r>
      <w:r w:rsidR="00DC0E40" w:rsidRPr="003C600F">
        <w:rPr>
          <w:rFonts w:ascii="Times New Roman" w:hAnsi="Times New Roman" w:cs="Times New Roman"/>
          <w:sz w:val="24"/>
          <w:szCs w:val="24"/>
        </w:rPr>
        <w:t>and 2</w:t>
      </w:r>
      <w:r w:rsidR="00DC0E40" w:rsidRPr="003C600F">
        <w:rPr>
          <w:rFonts w:ascii="Times New Roman" w:hAnsi="Times New Roman" w:cs="Times New Roman"/>
          <w:sz w:val="24"/>
          <w:szCs w:val="24"/>
          <w:vertAlign w:val="superscript"/>
        </w:rPr>
        <w:t>nd</w:t>
      </w:r>
      <w:r w:rsidR="00DC0E40" w:rsidRPr="003C600F">
        <w:rPr>
          <w:rFonts w:ascii="Times New Roman" w:hAnsi="Times New Roman" w:cs="Times New Roman"/>
          <w:sz w:val="24"/>
          <w:szCs w:val="24"/>
        </w:rPr>
        <w:t xml:space="preserve"> </w:t>
      </w:r>
      <w:r w:rsidRPr="003C600F">
        <w:rPr>
          <w:rFonts w:ascii="Times New Roman" w:hAnsi="Times New Roman" w:cs="Times New Roman"/>
          <w:sz w:val="24"/>
          <w:szCs w:val="24"/>
        </w:rPr>
        <w:t xml:space="preserve"> Defendants, then they are entitled to compensation.  They added that since DW1, Ochieng  </w:t>
      </w:r>
      <w:r w:rsidR="00DC0E40" w:rsidRPr="003C600F">
        <w:rPr>
          <w:rFonts w:ascii="Times New Roman" w:hAnsi="Times New Roman" w:cs="Times New Roman"/>
          <w:sz w:val="24"/>
          <w:szCs w:val="24"/>
        </w:rPr>
        <w:t>O</w:t>
      </w:r>
      <w:r w:rsidRPr="003C600F">
        <w:rPr>
          <w:rFonts w:ascii="Times New Roman" w:hAnsi="Times New Roman" w:cs="Times New Roman"/>
          <w:sz w:val="24"/>
          <w:szCs w:val="24"/>
        </w:rPr>
        <w:t xml:space="preserve">doi Joseph  compensated </w:t>
      </w:r>
      <w:r w:rsidR="00DC0E40" w:rsidRPr="003C600F">
        <w:rPr>
          <w:rFonts w:ascii="Times New Roman" w:hAnsi="Times New Roman" w:cs="Times New Roman"/>
          <w:sz w:val="24"/>
          <w:szCs w:val="24"/>
        </w:rPr>
        <w:t>H</w:t>
      </w:r>
      <w:r w:rsidRPr="003C600F">
        <w:rPr>
          <w:rFonts w:ascii="Times New Roman" w:hAnsi="Times New Roman" w:cs="Times New Roman"/>
          <w:sz w:val="24"/>
          <w:szCs w:val="24"/>
        </w:rPr>
        <w:t xml:space="preserve">abasa  Ivan who was a cultivator on the suit  land, then the </w:t>
      </w:r>
      <w:r w:rsidR="00DC0E40" w:rsidRPr="003C600F">
        <w:rPr>
          <w:rFonts w:ascii="Times New Roman" w:hAnsi="Times New Roman" w:cs="Times New Roman"/>
          <w:sz w:val="24"/>
          <w:szCs w:val="24"/>
        </w:rPr>
        <w:t>Plaintiffs</w:t>
      </w:r>
      <w:r w:rsidRPr="003C600F">
        <w:rPr>
          <w:rFonts w:ascii="Times New Roman" w:hAnsi="Times New Roman" w:cs="Times New Roman"/>
          <w:sz w:val="24"/>
          <w:szCs w:val="24"/>
        </w:rPr>
        <w:t xml:space="preserve"> who  had similar interests should also be compensated. </w:t>
      </w:r>
    </w:p>
    <w:p w:rsidR="00DC0E40" w:rsidRPr="003C600F" w:rsidRDefault="00DC0E40" w:rsidP="000B48C8">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In reply  counsel for 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Defendants submitted that since the Plaintiffs were encroachers, they are not entitled  to any compensation for whatever structures they could have erected without  the authority of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Defendants.  They also submitted that throughout the cross examination of the   Plaintiffs,  all of them attested to the fact that they did not obtain the permission and the approval of the </w:t>
      </w:r>
      <w:r w:rsidR="00C17943" w:rsidRPr="003C600F">
        <w:rPr>
          <w:rFonts w:ascii="Times New Roman" w:hAnsi="Times New Roman" w:cs="Times New Roman"/>
          <w:sz w:val="24"/>
          <w:szCs w:val="24"/>
        </w:rPr>
        <w:t>Kampala</w:t>
      </w:r>
      <w:r w:rsidRPr="003C600F">
        <w:rPr>
          <w:rFonts w:ascii="Times New Roman" w:hAnsi="Times New Roman" w:cs="Times New Roman"/>
          <w:sz w:val="24"/>
          <w:szCs w:val="24"/>
        </w:rPr>
        <w:t xml:space="preserve">  Capital City authority  (KCCA)  before erecting structures in the suit  land.  That while some of the </w:t>
      </w:r>
      <w:r w:rsidR="00C17943" w:rsidRPr="003C600F">
        <w:rPr>
          <w:rFonts w:ascii="Times New Roman" w:hAnsi="Times New Roman" w:cs="Times New Roman"/>
          <w:sz w:val="24"/>
          <w:szCs w:val="24"/>
        </w:rPr>
        <w:t>Plaintiffs</w:t>
      </w:r>
      <w:r w:rsidRPr="003C600F">
        <w:rPr>
          <w:rFonts w:ascii="Times New Roman" w:hAnsi="Times New Roman" w:cs="Times New Roman"/>
          <w:sz w:val="24"/>
          <w:szCs w:val="24"/>
        </w:rPr>
        <w:t xml:space="preserve"> in their testimonies feigned  ignorance of the requirement of prior  approval of </w:t>
      </w:r>
      <w:r w:rsidR="00C17943" w:rsidRPr="003C600F">
        <w:rPr>
          <w:rFonts w:ascii="Times New Roman" w:hAnsi="Times New Roman" w:cs="Times New Roman"/>
          <w:sz w:val="24"/>
          <w:szCs w:val="24"/>
        </w:rPr>
        <w:t>building</w:t>
      </w:r>
      <w:r w:rsidRPr="003C600F">
        <w:rPr>
          <w:rFonts w:ascii="Times New Roman" w:hAnsi="Times New Roman" w:cs="Times New Roman"/>
          <w:sz w:val="24"/>
          <w:szCs w:val="24"/>
        </w:rPr>
        <w:t xml:space="preserve"> plans before commencing  construction, others testified  that they knew that construction within any urban  area required  approved plans, and  that the absence of which rendered such construction illegal.  It is  these very same illegal structures erected in the suit land that the </w:t>
      </w:r>
      <w:r w:rsidR="00C17943" w:rsidRPr="003C600F">
        <w:rPr>
          <w:rFonts w:ascii="Times New Roman" w:hAnsi="Times New Roman" w:cs="Times New Roman"/>
          <w:sz w:val="24"/>
          <w:szCs w:val="24"/>
        </w:rPr>
        <w:t>Plaintiffs</w:t>
      </w:r>
      <w:r w:rsidRPr="003C600F">
        <w:rPr>
          <w:rFonts w:ascii="Times New Roman" w:hAnsi="Times New Roman" w:cs="Times New Roman"/>
          <w:sz w:val="24"/>
          <w:szCs w:val="24"/>
        </w:rPr>
        <w:t xml:space="preserve"> have come to this Honourahle Court to</w:t>
      </w:r>
      <w:r w:rsidR="00C17943" w:rsidRPr="003C600F">
        <w:rPr>
          <w:rFonts w:ascii="Times New Roman" w:hAnsi="Times New Roman" w:cs="Times New Roman"/>
          <w:sz w:val="24"/>
          <w:szCs w:val="24"/>
        </w:rPr>
        <w:t xml:space="preserve"> </w:t>
      </w:r>
      <w:r w:rsidRPr="003C600F">
        <w:rPr>
          <w:rFonts w:ascii="Times New Roman" w:hAnsi="Times New Roman" w:cs="Times New Roman"/>
          <w:sz w:val="24"/>
          <w:szCs w:val="24"/>
        </w:rPr>
        <w:t xml:space="preserve">claim compensation, and this notwithstanding  their respective failure to prove their respective </w:t>
      </w:r>
      <w:r w:rsidR="00C17943" w:rsidRPr="003C600F">
        <w:rPr>
          <w:rFonts w:ascii="Times New Roman" w:hAnsi="Times New Roman" w:cs="Times New Roman"/>
          <w:sz w:val="24"/>
          <w:szCs w:val="24"/>
        </w:rPr>
        <w:t>interest</w:t>
      </w:r>
      <w:r w:rsidRPr="003C600F">
        <w:rPr>
          <w:rFonts w:ascii="Times New Roman" w:hAnsi="Times New Roman" w:cs="Times New Roman"/>
          <w:sz w:val="24"/>
          <w:szCs w:val="24"/>
        </w:rPr>
        <w:t xml:space="preserve"> in</w:t>
      </w:r>
      <w:r w:rsidR="00C17943" w:rsidRPr="003C600F">
        <w:rPr>
          <w:rFonts w:ascii="Times New Roman" w:hAnsi="Times New Roman" w:cs="Times New Roman"/>
          <w:sz w:val="24"/>
          <w:szCs w:val="24"/>
        </w:rPr>
        <w:t xml:space="preserve"> t</w:t>
      </w:r>
      <w:r w:rsidRPr="003C600F">
        <w:rPr>
          <w:rFonts w:ascii="Times New Roman" w:hAnsi="Times New Roman" w:cs="Times New Roman"/>
          <w:sz w:val="24"/>
          <w:szCs w:val="24"/>
        </w:rPr>
        <w:t xml:space="preserve">he suit land.  They  concluded that there is no compensation in such  circumstances. </w:t>
      </w:r>
    </w:p>
    <w:p w:rsidR="00E4342A" w:rsidRPr="003C600F" w:rsidRDefault="00E4342A" w:rsidP="000B48C8">
      <w:pPr>
        <w:spacing w:line="360" w:lineRule="auto"/>
        <w:jc w:val="both"/>
        <w:rPr>
          <w:rFonts w:ascii="Times New Roman" w:hAnsi="Times New Roman" w:cs="Times New Roman"/>
          <w:sz w:val="24"/>
          <w:szCs w:val="24"/>
        </w:rPr>
      </w:pPr>
    </w:p>
    <w:p w:rsidR="00E4342A" w:rsidRPr="003C600F" w:rsidRDefault="00E4342A" w:rsidP="000B48C8">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lastRenderedPageBreak/>
        <w:t xml:space="preserve">I have </w:t>
      </w:r>
      <w:r w:rsidR="000D7395" w:rsidRPr="003C600F">
        <w:rPr>
          <w:rFonts w:ascii="Times New Roman" w:hAnsi="Times New Roman" w:cs="Times New Roman"/>
          <w:sz w:val="24"/>
          <w:szCs w:val="24"/>
        </w:rPr>
        <w:t xml:space="preserve">equally </w:t>
      </w:r>
      <w:r w:rsidRPr="003C600F">
        <w:rPr>
          <w:rFonts w:ascii="Times New Roman" w:hAnsi="Times New Roman" w:cs="Times New Roman"/>
          <w:sz w:val="24"/>
          <w:szCs w:val="24"/>
        </w:rPr>
        <w:t xml:space="preserve">  considered this issue of whether the Plaintiffs are entitled to  compensation or not.  I shall not dwell  on it much because I have already  held that the Plaintiffs  did not have any legal or equitable  interests on the disputed land.  </w:t>
      </w:r>
    </w:p>
    <w:p w:rsidR="00E4342A" w:rsidRPr="003C600F" w:rsidRDefault="00E4342A" w:rsidP="000B48C8">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Secondly,  and as correctly submitted by counsel for 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Defendants, </w:t>
      </w:r>
      <w:r w:rsidRPr="003C600F">
        <w:rPr>
          <w:rFonts w:ascii="Times New Roman" w:hAnsi="Times New Roman" w:cs="Times New Roman"/>
          <w:b/>
          <w:sz w:val="24"/>
          <w:szCs w:val="24"/>
        </w:rPr>
        <w:t>Section 6 of the Town and country Planning Act</w:t>
      </w:r>
      <w:r w:rsidRPr="003C600F">
        <w:rPr>
          <w:rFonts w:ascii="Times New Roman" w:hAnsi="Times New Roman" w:cs="Times New Roman"/>
          <w:sz w:val="24"/>
          <w:szCs w:val="24"/>
        </w:rPr>
        <w:t xml:space="preserve"> prohibits </w:t>
      </w:r>
      <w:r w:rsidR="00297C5E" w:rsidRPr="003C600F">
        <w:rPr>
          <w:rFonts w:ascii="Times New Roman" w:hAnsi="Times New Roman" w:cs="Times New Roman"/>
          <w:sz w:val="24"/>
          <w:szCs w:val="24"/>
        </w:rPr>
        <w:t xml:space="preserve"> the erection of any building or carrying out any developments in an urban area without the permission of the committee concerned.</w:t>
      </w:r>
    </w:p>
    <w:p w:rsidR="00297C5E" w:rsidRPr="003C600F" w:rsidRDefault="00297C5E" w:rsidP="000B48C8">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The physical planning Act, 2010.</w:t>
      </w:r>
    </w:p>
    <w:p w:rsidR="00297C5E" w:rsidRPr="003C600F" w:rsidRDefault="008E4845" w:rsidP="000B48C8">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 Is also very instructive in this case scenario 33 thereof  provides as herein below  to with:</w:t>
      </w:r>
    </w:p>
    <w:p w:rsidR="008E4845" w:rsidRPr="003C600F" w:rsidRDefault="008E4845" w:rsidP="000B48C8">
      <w:pPr>
        <w:spacing w:line="360" w:lineRule="auto"/>
        <w:jc w:val="both"/>
        <w:rPr>
          <w:rFonts w:ascii="Times New Roman" w:hAnsi="Times New Roman" w:cs="Times New Roman"/>
          <w:i/>
          <w:sz w:val="24"/>
          <w:szCs w:val="24"/>
        </w:rPr>
      </w:pPr>
      <w:r w:rsidRPr="003C600F">
        <w:rPr>
          <w:rFonts w:ascii="Times New Roman" w:hAnsi="Times New Roman" w:cs="Times New Roman"/>
          <w:i/>
          <w:sz w:val="24"/>
          <w:szCs w:val="24"/>
        </w:rPr>
        <w:t>“……….(33)</w:t>
      </w:r>
    </w:p>
    <w:p w:rsidR="008E4845" w:rsidRPr="003C600F" w:rsidRDefault="008E4845" w:rsidP="008E4845">
      <w:pPr>
        <w:pStyle w:val="ListParagraph"/>
        <w:numPr>
          <w:ilvl w:val="0"/>
          <w:numId w:val="12"/>
        </w:numPr>
        <w:spacing w:line="360" w:lineRule="auto"/>
        <w:jc w:val="both"/>
        <w:rPr>
          <w:rFonts w:ascii="Times New Roman" w:hAnsi="Times New Roman" w:cs="Times New Roman"/>
          <w:i/>
          <w:sz w:val="24"/>
          <w:szCs w:val="24"/>
        </w:rPr>
      </w:pPr>
      <w:r w:rsidRPr="003C600F">
        <w:rPr>
          <w:rFonts w:ascii="Times New Roman" w:hAnsi="Times New Roman" w:cs="Times New Roman"/>
          <w:i/>
          <w:sz w:val="24"/>
          <w:szCs w:val="24"/>
        </w:rPr>
        <w:t>A person shall not carry out a development within a planning area without obtaining development permission from a physical committee….”</w:t>
      </w:r>
    </w:p>
    <w:p w:rsidR="008E4845" w:rsidRPr="003C600F" w:rsidRDefault="008E4845" w:rsidP="008E4845">
      <w:pPr>
        <w:spacing w:line="360" w:lineRule="auto"/>
        <w:ind w:left="360"/>
        <w:jc w:val="both"/>
        <w:rPr>
          <w:rFonts w:ascii="Times New Roman" w:hAnsi="Times New Roman" w:cs="Times New Roman"/>
          <w:b/>
          <w:i/>
          <w:sz w:val="24"/>
          <w:szCs w:val="24"/>
        </w:rPr>
      </w:pPr>
      <w:r w:rsidRPr="003C600F">
        <w:rPr>
          <w:rFonts w:ascii="Times New Roman" w:hAnsi="Times New Roman" w:cs="Times New Roman"/>
          <w:i/>
          <w:sz w:val="24"/>
          <w:szCs w:val="24"/>
        </w:rPr>
        <w:t>(3)</w:t>
      </w:r>
      <w:r w:rsidRPr="003C600F">
        <w:rPr>
          <w:rFonts w:ascii="Times New Roman" w:hAnsi="Times New Roman" w:cs="Times New Roman"/>
          <w:i/>
          <w:sz w:val="24"/>
          <w:szCs w:val="24"/>
        </w:rPr>
        <w:tab/>
        <w:t xml:space="preserve">Any dealings  in connection with any development in respect of which an offence is committed under this Section </w:t>
      </w:r>
      <w:r w:rsidRPr="003C600F">
        <w:rPr>
          <w:rFonts w:ascii="Times New Roman" w:hAnsi="Times New Roman" w:cs="Times New Roman"/>
          <w:b/>
          <w:i/>
          <w:sz w:val="24"/>
          <w:szCs w:val="24"/>
        </w:rPr>
        <w:t>shall be null and void and that development shall be discontinued.</w:t>
      </w:r>
    </w:p>
    <w:p w:rsidR="008E4845" w:rsidRPr="003C600F" w:rsidRDefault="008E4845" w:rsidP="008E4845">
      <w:pPr>
        <w:spacing w:line="360" w:lineRule="auto"/>
        <w:ind w:left="360"/>
        <w:jc w:val="both"/>
        <w:rPr>
          <w:rFonts w:ascii="Times New Roman" w:hAnsi="Times New Roman" w:cs="Times New Roman"/>
          <w:i/>
          <w:sz w:val="24"/>
          <w:szCs w:val="24"/>
        </w:rPr>
      </w:pPr>
      <w:r w:rsidRPr="003C600F">
        <w:rPr>
          <w:rFonts w:ascii="Times New Roman" w:hAnsi="Times New Roman" w:cs="Times New Roman"/>
          <w:b/>
          <w:i/>
          <w:sz w:val="24"/>
          <w:szCs w:val="24"/>
        </w:rPr>
        <w:t>(4)</w:t>
      </w:r>
      <w:r w:rsidRPr="003C600F">
        <w:rPr>
          <w:rFonts w:ascii="Times New Roman" w:hAnsi="Times New Roman" w:cs="Times New Roman"/>
          <w:b/>
          <w:i/>
          <w:sz w:val="24"/>
          <w:szCs w:val="24"/>
        </w:rPr>
        <w:tab/>
      </w:r>
      <w:r w:rsidRPr="003C600F">
        <w:rPr>
          <w:rFonts w:ascii="Times New Roman" w:hAnsi="Times New Roman" w:cs="Times New Roman"/>
          <w:i/>
          <w:sz w:val="24"/>
          <w:szCs w:val="24"/>
        </w:rPr>
        <w:t>Notwithstanding  subsection (3), a local Government  Physical</w:t>
      </w:r>
      <w:r w:rsidRPr="003C600F">
        <w:rPr>
          <w:rFonts w:ascii="Times New Roman" w:hAnsi="Times New Roman" w:cs="Times New Roman"/>
          <w:b/>
          <w:i/>
          <w:sz w:val="24"/>
          <w:szCs w:val="24"/>
        </w:rPr>
        <w:t xml:space="preserve">  </w:t>
      </w:r>
      <w:r w:rsidRPr="003C600F">
        <w:rPr>
          <w:rFonts w:ascii="Times New Roman" w:hAnsi="Times New Roman" w:cs="Times New Roman"/>
          <w:i/>
          <w:sz w:val="24"/>
          <w:szCs w:val="24"/>
        </w:rPr>
        <w:t>planning committee shall require a developer to restore  the land on which a development is made without permission, as much as possible to its original condition…..”</w:t>
      </w:r>
    </w:p>
    <w:p w:rsidR="00CC1559" w:rsidRPr="003C600F" w:rsidRDefault="00CC1559" w:rsidP="00CC1559">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As already held, since the  suit  land falls within the Nakawa division of Kampala Capital City Authority , (K.C.C.A), the alleged constructions by the Plaitniffs were illegal structures which were prohibited under the </w:t>
      </w:r>
      <w:r w:rsidR="000D7395" w:rsidRPr="003C600F">
        <w:rPr>
          <w:rFonts w:ascii="Times New Roman" w:hAnsi="Times New Roman" w:cs="Times New Roman"/>
          <w:sz w:val="24"/>
          <w:szCs w:val="24"/>
        </w:rPr>
        <w:t xml:space="preserve">Town  and country  Planning Act, and the physical planning Act, 2010. </w:t>
      </w:r>
    </w:p>
    <w:p w:rsidR="00CC1559" w:rsidRPr="003C600F" w:rsidRDefault="00CC1559" w:rsidP="00CC1559">
      <w:pPr>
        <w:spacing w:line="360" w:lineRule="auto"/>
        <w:jc w:val="both"/>
        <w:rPr>
          <w:rFonts w:ascii="Times New Roman" w:hAnsi="Times New Roman" w:cs="Times New Roman"/>
          <w:sz w:val="24"/>
          <w:szCs w:val="24"/>
        </w:rPr>
      </w:pPr>
    </w:p>
    <w:p w:rsidR="00CC1559" w:rsidRPr="003C600F" w:rsidRDefault="00CC1559" w:rsidP="00CC1559">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In the case of </w:t>
      </w:r>
      <w:r w:rsidRPr="003C600F">
        <w:rPr>
          <w:rFonts w:ascii="Times New Roman" w:hAnsi="Times New Roman" w:cs="Times New Roman"/>
          <w:b/>
          <w:sz w:val="24"/>
          <w:szCs w:val="24"/>
        </w:rPr>
        <w:t>Muluta Joseph vs Katama Sylvan Supreme Court Civil Appeal No. 11 of 1999,</w:t>
      </w:r>
      <w:r w:rsidRPr="003C600F">
        <w:rPr>
          <w:rFonts w:ascii="Times New Roman" w:hAnsi="Times New Roman" w:cs="Times New Roman"/>
          <w:sz w:val="24"/>
          <w:szCs w:val="24"/>
        </w:rPr>
        <w:t xml:space="preserve"> Kayeihamba, JSC as he then was held:-</w:t>
      </w:r>
    </w:p>
    <w:p w:rsidR="00CC1559" w:rsidRPr="003C600F" w:rsidRDefault="00CC1559" w:rsidP="00CC1559">
      <w:pPr>
        <w:spacing w:line="360" w:lineRule="auto"/>
        <w:ind w:left="720"/>
        <w:jc w:val="both"/>
        <w:rPr>
          <w:rFonts w:ascii="Times New Roman" w:hAnsi="Times New Roman" w:cs="Times New Roman"/>
          <w:i/>
          <w:sz w:val="24"/>
          <w:szCs w:val="24"/>
        </w:rPr>
      </w:pPr>
      <w:r w:rsidRPr="003C600F">
        <w:rPr>
          <w:rFonts w:ascii="Times New Roman" w:hAnsi="Times New Roman" w:cs="Times New Roman"/>
          <w:sz w:val="24"/>
          <w:szCs w:val="24"/>
        </w:rPr>
        <w:lastRenderedPageBreak/>
        <w:t xml:space="preserve">“ </w:t>
      </w:r>
      <w:r w:rsidRPr="003C600F">
        <w:rPr>
          <w:rFonts w:ascii="Times New Roman" w:hAnsi="Times New Roman" w:cs="Times New Roman"/>
          <w:b/>
          <w:i/>
          <w:sz w:val="24"/>
          <w:szCs w:val="24"/>
        </w:rPr>
        <w:t>Structures in the disputed land had been constructed without permission and they were therefore illegal structures, which KCCA had power to demolish without having to compensate</w:t>
      </w:r>
      <w:r w:rsidR="0048774F" w:rsidRPr="003C600F">
        <w:rPr>
          <w:rFonts w:ascii="Times New Roman" w:hAnsi="Times New Roman" w:cs="Times New Roman"/>
          <w:b/>
          <w:i/>
          <w:sz w:val="24"/>
          <w:szCs w:val="24"/>
        </w:rPr>
        <w:t xml:space="preserve"> the squatters……”</w:t>
      </w:r>
    </w:p>
    <w:p w:rsidR="00DB77E2" w:rsidRPr="003C600F" w:rsidRDefault="00DB77E2" w:rsidP="0048774F">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The holding in the above case applies with equal force to the present case.  A court of law cannot order for  compensation  of illegal structures as to do so would amount to sanctioning an illegality.  </w:t>
      </w:r>
    </w:p>
    <w:p w:rsidR="00DB77E2" w:rsidRPr="003C600F" w:rsidRDefault="00DB77E2" w:rsidP="0048774F">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The conclusion of this court is that the Plaintiffs are not entitled to any compensation.  The 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xml:space="preserve">  issue is  resolved in the  negative.  </w:t>
      </w:r>
    </w:p>
    <w:p w:rsidR="00DB77E2" w:rsidRPr="003C600F" w:rsidRDefault="00DB77E2" w:rsidP="0048774F">
      <w:pPr>
        <w:spacing w:line="360" w:lineRule="auto"/>
        <w:jc w:val="both"/>
        <w:rPr>
          <w:rFonts w:ascii="Times New Roman" w:hAnsi="Times New Roman" w:cs="Times New Roman"/>
          <w:sz w:val="24"/>
          <w:szCs w:val="24"/>
        </w:rPr>
      </w:pPr>
    </w:p>
    <w:p w:rsidR="00DB77E2" w:rsidRPr="003C600F" w:rsidRDefault="00DB77E2" w:rsidP="0048774F">
      <w:pPr>
        <w:spacing w:line="360" w:lineRule="auto"/>
        <w:jc w:val="both"/>
        <w:rPr>
          <w:rFonts w:ascii="Times New Roman" w:hAnsi="Times New Roman" w:cs="Times New Roman"/>
          <w:b/>
          <w:sz w:val="24"/>
          <w:szCs w:val="24"/>
        </w:rPr>
      </w:pPr>
      <w:r w:rsidRPr="003C600F">
        <w:rPr>
          <w:rFonts w:ascii="Times New Roman" w:hAnsi="Times New Roman" w:cs="Times New Roman"/>
          <w:b/>
          <w:sz w:val="24"/>
          <w:szCs w:val="24"/>
        </w:rPr>
        <w:t>Issue No. 4</w:t>
      </w:r>
    </w:p>
    <w:p w:rsidR="00DB77E2" w:rsidRPr="003C600F" w:rsidRDefault="00DB77E2" w:rsidP="00DB77E2">
      <w:pPr>
        <w:spacing w:line="360" w:lineRule="auto"/>
        <w:jc w:val="both"/>
        <w:rPr>
          <w:rFonts w:ascii="Times New Roman" w:hAnsi="Times New Roman" w:cs="Times New Roman"/>
          <w:b/>
          <w:sz w:val="24"/>
          <w:szCs w:val="24"/>
        </w:rPr>
      </w:pPr>
      <w:r w:rsidRPr="003C600F">
        <w:rPr>
          <w:rFonts w:ascii="Times New Roman" w:hAnsi="Times New Roman" w:cs="Times New Roman"/>
          <w:b/>
          <w:sz w:val="24"/>
          <w:szCs w:val="24"/>
        </w:rPr>
        <w:t>Whether the parties are entitled to the remedies sought.</w:t>
      </w:r>
    </w:p>
    <w:p w:rsidR="00DB77E2" w:rsidRPr="003C600F" w:rsidRDefault="00DB77E2" w:rsidP="00DB77E2">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Counsel for the Plaintiff  submitted that Court grants an order declaring that the suit  land was </w:t>
      </w:r>
      <w:r w:rsidR="000D7395" w:rsidRPr="003C600F">
        <w:rPr>
          <w:rFonts w:ascii="Times New Roman" w:hAnsi="Times New Roman" w:cs="Times New Roman"/>
          <w:sz w:val="24"/>
          <w:szCs w:val="24"/>
        </w:rPr>
        <w:t xml:space="preserve"> not </w:t>
      </w:r>
      <w:r w:rsidRPr="003C600F">
        <w:rPr>
          <w:rFonts w:ascii="Times New Roman" w:hAnsi="Times New Roman" w:cs="Times New Roman"/>
          <w:sz w:val="24"/>
          <w:szCs w:val="24"/>
        </w:rPr>
        <w:t xml:space="preserve"> available for leasing to 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Defendants and for orders of cancellation of Certificate of title acquired  by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Defendants.  It was also submitted that the Plaintiffs are entitled to special  damages following  the demolition of their houses and eviction by Defendants.  </w:t>
      </w:r>
    </w:p>
    <w:p w:rsidR="00DB77E2" w:rsidRPr="003C600F" w:rsidRDefault="00DB77E2" w:rsidP="00DB77E2">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Counsel also prayed  for special damages in respect of the value of their interest in the suit land, value of buildings, house hold  items and crops as follows:</w:t>
      </w:r>
    </w:p>
    <w:p w:rsidR="00DB77E2" w:rsidRPr="003C600F" w:rsidRDefault="00DB77E2" w:rsidP="00DB77E2">
      <w:pPr>
        <w:spacing w:after="0"/>
        <w:ind w:left="360"/>
        <w:jc w:val="both"/>
        <w:rPr>
          <w:rFonts w:ascii="Times New Roman" w:hAnsi="Times New Roman" w:cs="Times New Roman"/>
          <w:sz w:val="24"/>
          <w:szCs w:val="24"/>
        </w:rPr>
      </w:pPr>
      <w:r w:rsidRPr="003C600F">
        <w:rPr>
          <w:rFonts w:ascii="Times New Roman" w:hAnsi="Times New Roman" w:cs="Times New Roman"/>
          <w:sz w:val="24"/>
          <w:szCs w:val="24"/>
        </w:rPr>
        <w:t>Plaintiff 1</w:t>
      </w:r>
      <w:r w:rsidRPr="003C600F">
        <w:rPr>
          <w:rFonts w:ascii="Times New Roman" w:hAnsi="Times New Roman" w:cs="Times New Roman"/>
          <w:sz w:val="24"/>
          <w:szCs w:val="24"/>
        </w:rPr>
        <w:tab/>
        <w:t xml:space="preserve">Owori Boniface claims </w:t>
      </w:r>
      <w:r w:rsidRPr="003C600F">
        <w:rPr>
          <w:rFonts w:ascii="Times New Roman" w:hAnsi="Times New Roman" w:cs="Times New Roman"/>
          <w:sz w:val="24"/>
          <w:szCs w:val="24"/>
        </w:rPr>
        <w:tab/>
      </w:r>
      <w:r w:rsidRPr="003C600F">
        <w:rPr>
          <w:rFonts w:ascii="Times New Roman" w:hAnsi="Times New Roman" w:cs="Times New Roman"/>
          <w:sz w:val="24"/>
          <w:szCs w:val="24"/>
        </w:rPr>
        <w:tab/>
      </w:r>
      <w:r w:rsidRPr="003C600F">
        <w:rPr>
          <w:rFonts w:ascii="Times New Roman" w:hAnsi="Times New Roman" w:cs="Times New Roman"/>
          <w:sz w:val="24"/>
          <w:szCs w:val="24"/>
        </w:rPr>
        <w:tab/>
        <w:t xml:space="preserve"> Ushs 61,210,000/=</w:t>
      </w:r>
    </w:p>
    <w:p w:rsidR="00DB77E2" w:rsidRPr="003C600F" w:rsidRDefault="00DB77E2" w:rsidP="00DB77E2">
      <w:pPr>
        <w:spacing w:after="0"/>
        <w:ind w:firstLine="360"/>
        <w:jc w:val="both"/>
        <w:rPr>
          <w:rFonts w:ascii="Times New Roman" w:hAnsi="Times New Roman" w:cs="Times New Roman"/>
          <w:sz w:val="24"/>
          <w:szCs w:val="24"/>
        </w:rPr>
      </w:pPr>
      <w:r w:rsidRPr="003C600F">
        <w:rPr>
          <w:rFonts w:ascii="Times New Roman" w:hAnsi="Times New Roman" w:cs="Times New Roman"/>
          <w:sz w:val="24"/>
          <w:szCs w:val="24"/>
        </w:rPr>
        <w:t xml:space="preserve">Plaintiff 2 </w:t>
      </w:r>
      <w:r w:rsidRPr="003C600F">
        <w:rPr>
          <w:rFonts w:ascii="Times New Roman" w:hAnsi="Times New Roman" w:cs="Times New Roman"/>
          <w:sz w:val="24"/>
          <w:szCs w:val="24"/>
        </w:rPr>
        <w:tab/>
        <w:t xml:space="preserve">Atwinomujuni Asaph Claims </w:t>
      </w:r>
      <w:r w:rsidRPr="003C600F">
        <w:rPr>
          <w:rFonts w:ascii="Times New Roman" w:hAnsi="Times New Roman" w:cs="Times New Roman"/>
          <w:sz w:val="24"/>
          <w:szCs w:val="24"/>
        </w:rPr>
        <w:tab/>
      </w:r>
      <w:r w:rsidRPr="003C600F">
        <w:rPr>
          <w:rFonts w:ascii="Times New Roman" w:hAnsi="Times New Roman" w:cs="Times New Roman"/>
          <w:sz w:val="24"/>
          <w:szCs w:val="24"/>
        </w:rPr>
        <w:tab/>
        <w:t>Ushs  44,980,000/=</w:t>
      </w:r>
    </w:p>
    <w:p w:rsidR="00DB77E2" w:rsidRPr="003C600F" w:rsidRDefault="00CD0515" w:rsidP="00CD0515">
      <w:pPr>
        <w:spacing w:after="0"/>
        <w:ind w:firstLine="360"/>
        <w:jc w:val="both"/>
        <w:rPr>
          <w:rFonts w:ascii="Times New Roman" w:hAnsi="Times New Roman" w:cs="Times New Roman"/>
          <w:sz w:val="24"/>
          <w:szCs w:val="24"/>
        </w:rPr>
      </w:pPr>
      <w:r w:rsidRPr="003C600F">
        <w:rPr>
          <w:rFonts w:ascii="Times New Roman" w:hAnsi="Times New Roman" w:cs="Times New Roman"/>
          <w:sz w:val="24"/>
          <w:szCs w:val="24"/>
        </w:rPr>
        <w:t>Plaintiff 3</w:t>
      </w:r>
      <w:r w:rsidRPr="003C600F">
        <w:rPr>
          <w:rFonts w:ascii="Times New Roman" w:hAnsi="Times New Roman" w:cs="Times New Roman"/>
          <w:sz w:val="24"/>
          <w:szCs w:val="24"/>
        </w:rPr>
        <w:tab/>
        <w:t>K</w:t>
      </w:r>
      <w:r w:rsidR="00DB77E2" w:rsidRPr="003C600F">
        <w:rPr>
          <w:rFonts w:ascii="Times New Roman" w:hAnsi="Times New Roman" w:cs="Times New Roman"/>
          <w:sz w:val="24"/>
          <w:szCs w:val="24"/>
        </w:rPr>
        <w:t xml:space="preserve">anyonyi </w:t>
      </w:r>
      <w:r w:rsidRPr="003C600F">
        <w:rPr>
          <w:rFonts w:ascii="Times New Roman" w:hAnsi="Times New Roman" w:cs="Times New Roman"/>
          <w:sz w:val="24"/>
          <w:szCs w:val="24"/>
        </w:rPr>
        <w:t>E</w:t>
      </w:r>
      <w:r w:rsidR="00DB77E2" w:rsidRPr="003C600F">
        <w:rPr>
          <w:rFonts w:ascii="Times New Roman" w:hAnsi="Times New Roman" w:cs="Times New Roman"/>
          <w:sz w:val="24"/>
          <w:szCs w:val="24"/>
        </w:rPr>
        <w:t>vans</w:t>
      </w:r>
      <w:r w:rsidRPr="003C600F">
        <w:rPr>
          <w:rFonts w:ascii="Times New Roman" w:hAnsi="Times New Roman" w:cs="Times New Roman"/>
          <w:sz w:val="24"/>
          <w:szCs w:val="24"/>
        </w:rPr>
        <w:t xml:space="preserve"> Claims for </w:t>
      </w:r>
      <w:r w:rsidRPr="003C600F">
        <w:rPr>
          <w:rFonts w:ascii="Times New Roman" w:hAnsi="Times New Roman" w:cs="Times New Roman"/>
          <w:sz w:val="24"/>
          <w:szCs w:val="24"/>
        </w:rPr>
        <w:tab/>
      </w:r>
      <w:r w:rsidRPr="003C600F">
        <w:rPr>
          <w:rFonts w:ascii="Times New Roman" w:hAnsi="Times New Roman" w:cs="Times New Roman"/>
          <w:sz w:val="24"/>
          <w:szCs w:val="24"/>
        </w:rPr>
        <w:tab/>
        <w:t>Ushs 57,820,600/=</w:t>
      </w:r>
    </w:p>
    <w:p w:rsidR="00DB77E2" w:rsidRPr="003C600F" w:rsidRDefault="00CD0515" w:rsidP="00CD0515">
      <w:pPr>
        <w:spacing w:after="0"/>
        <w:jc w:val="both"/>
        <w:rPr>
          <w:rFonts w:ascii="Times New Roman" w:hAnsi="Times New Roman" w:cs="Times New Roman"/>
          <w:sz w:val="24"/>
          <w:szCs w:val="24"/>
        </w:rPr>
      </w:pPr>
      <w:r w:rsidRPr="003C600F">
        <w:rPr>
          <w:rFonts w:ascii="Times New Roman" w:hAnsi="Times New Roman" w:cs="Times New Roman"/>
          <w:sz w:val="24"/>
          <w:szCs w:val="24"/>
        </w:rPr>
        <w:t xml:space="preserve">     Plaintiff 4 </w:t>
      </w:r>
      <w:r w:rsidRPr="003C600F">
        <w:rPr>
          <w:rFonts w:ascii="Times New Roman" w:hAnsi="Times New Roman" w:cs="Times New Roman"/>
          <w:sz w:val="24"/>
          <w:szCs w:val="24"/>
        </w:rPr>
        <w:tab/>
        <w:t>K</w:t>
      </w:r>
      <w:r w:rsidR="00DB77E2" w:rsidRPr="003C600F">
        <w:rPr>
          <w:rFonts w:ascii="Times New Roman" w:hAnsi="Times New Roman" w:cs="Times New Roman"/>
          <w:sz w:val="24"/>
          <w:szCs w:val="24"/>
        </w:rPr>
        <w:t xml:space="preserve">abanankye </w:t>
      </w:r>
      <w:r w:rsidRPr="003C600F">
        <w:rPr>
          <w:rFonts w:ascii="Times New Roman" w:hAnsi="Times New Roman" w:cs="Times New Roman"/>
          <w:sz w:val="24"/>
          <w:szCs w:val="24"/>
        </w:rPr>
        <w:t>L</w:t>
      </w:r>
      <w:r w:rsidR="00DB77E2" w:rsidRPr="003C600F">
        <w:rPr>
          <w:rFonts w:ascii="Times New Roman" w:hAnsi="Times New Roman" w:cs="Times New Roman"/>
          <w:sz w:val="24"/>
          <w:szCs w:val="24"/>
        </w:rPr>
        <w:t>aban</w:t>
      </w:r>
      <w:r w:rsidR="00D35CA8" w:rsidRPr="003C600F">
        <w:rPr>
          <w:rFonts w:ascii="Times New Roman" w:hAnsi="Times New Roman" w:cs="Times New Roman"/>
          <w:sz w:val="24"/>
          <w:szCs w:val="24"/>
        </w:rPr>
        <w:t xml:space="preserve"> claims       </w:t>
      </w:r>
      <w:r w:rsidR="00D35CA8" w:rsidRPr="003C600F">
        <w:rPr>
          <w:rFonts w:ascii="Times New Roman" w:hAnsi="Times New Roman" w:cs="Times New Roman"/>
          <w:sz w:val="24"/>
          <w:szCs w:val="24"/>
        </w:rPr>
        <w:tab/>
      </w:r>
      <w:r w:rsidR="00D35CA8" w:rsidRPr="003C600F">
        <w:rPr>
          <w:rFonts w:ascii="Times New Roman" w:hAnsi="Times New Roman" w:cs="Times New Roman"/>
          <w:sz w:val="24"/>
          <w:szCs w:val="24"/>
        </w:rPr>
        <w:tab/>
      </w:r>
      <w:r w:rsidRPr="003C600F">
        <w:rPr>
          <w:rFonts w:ascii="Times New Roman" w:hAnsi="Times New Roman" w:cs="Times New Roman"/>
          <w:sz w:val="24"/>
          <w:szCs w:val="24"/>
        </w:rPr>
        <w:t>Ushs 14,480,000</w:t>
      </w:r>
    </w:p>
    <w:p w:rsidR="00DB77E2" w:rsidRPr="003C600F" w:rsidRDefault="00CD0515" w:rsidP="00CD0515">
      <w:pPr>
        <w:spacing w:after="0"/>
        <w:ind w:firstLine="450"/>
        <w:jc w:val="both"/>
        <w:rPr>
          <w:rFonts w:ascii="Times New Roman" w:hAnsi="Times New Roman" w:cs="Times New Roman"/>
          <w:sz w:val="24"/>
          <w:szCs w:val="24"/>
        </w:rPr>
      </w:pPr>
      <w:r w:rsidRPr="003C600F">
        <w:rPr>
          <w:rFonts w:ascii="Times New Roman" w:hAnsi="Times New Roman" w:cs="Times New Roman"/>
          <w:sz w:val="24"/>
          <w:szCs w:val="24"/>
        </w:rPr>
        <w:t>Plaintiff 5</w:t>
      </w:r>
      <w:r w:rsidRPr="003C600F">
        <w:rPr>
          <w:rFonts w:ascii="Times New Roman" w:hAnsi="Times New Roman" w:cs="Times New Roman"/>
          <w:sz w:val="24"/>
          <w:szCs w:val="24"/>
        </w:rPr>
        <w:tab/>
        <w:t>M</w:t>
      </w:r>
      <w:r w:rsidR="00DB77E2" w:rsidRPr="003C600F">
        <w:rPr>
          <w:rFonts w:ascii="Times New Roman" w:hAnsi="Times New Roman" w:cs="Times New Roman"/>
          <w:sz w:val="24"/>
          <w:szCs w:val="24"/>
        </w:rPr>
        <w:t xml:space="preserve">bambu </w:t>
      </w:r>
      <w:r w:rsidRPr="003C600F">
        <w:rPr>
          <w:rFonts w:ascii="Times New Roman" w:hAnsi="Times New Roman" w:cs="Times New Roman"/>
          <w:sz w:val="24"/>
          <w:szCs w:val="24"/>
        </w:rPr>
        <w:t>Lydia Claims</w:t>
      </w:r>
      <w:r w:rsidRPr="003C600F">
        <w:rPr>
          <w:rFonts w:ascii="Times New Roman" w:hAnsi="Times New Roman" w:cs="Times New Roman"/>
          <w:sz w:val="24"/>
          <w:szCs w:val="24"/>
        </w:rPr>
        <w:tab/>
      </w:r>
      <w:r w:rsidRPr="003C600F">
        <w:rPr>
          <w:rFonts w:ascii="Times New Roman" w:hAnsi="Times New Roman" w:cs="Times New Roman"/>
          <w:sz w:val="24"/>
          <w:szCs w:val="24"/>
        </w:rPr>
        <w:tab/>
      </w:r>
      <w:r w:rsidRPr="003C600F">
        <w:rPr>
          <w:rFonts w:ascii="Times New Roman" w:hAnsi="Times New Roman" w:cs="Times New Roman"/>
          <w:sz w:val="24"/>
          <w:szCs w:val="24"/>
        </w:rPr>
        <w:tab/>
        <w:t>Ushs33,300,000/=</w:t>
      </w:r>
    </w:p>
    <w:p w:rsidR="00DB77E2" w:rsidRPr="003C600F" w:rsidRDefault="00CD0515" w:rsidP="00CD0515">
      <w:pPr>
        <w:spacing w:after="0"/>
        <w:ind w:firstLine="450"/>
        <w:jc w:val="both"/>
        <w:rPr>
          <w:rFonts w:ascii="Times New Roman" w:hAnsi="Times New Roman" w:cs="Times New Roman"/>
          <w:sz w:val="24"/>
          <w:szCs w:val="24"/>
        </w:rPr>
      </w:pPr>
      <w:r w:rsidRPr="003C600F">
        <w:rPr>
          <w:rFonts w:ascii="Times New Roman" w:hAnsi="Times New Roman" w:cs="Times New Roman"/>
          <w:sz w:val="24"/>
          <w:szCs w:val="24"/>
        </w:rPr>
        <w:t>Plaintiff 6</w:t>
      </w:r>
      <w:r w:rsidRPr="003C600F">
        <w:rPr>
          <w:rFonts w:ascii="Times New Roman" w:hAnsi="Times New Roman" w:cs="Times New Roman"/>
          <w:sz w:val="24"/>
          <w:szCs w:val="24"/>
        </w:rPr>
        <w:tab/>
        <w:t>K</w:t>
      </w:r>
      <w:r w:rsidR="00DB77E2" w:rsidRPr="003C600F">
        <w:rPr>
          <w:rFonts w:ascii="Times New Roman" w:hAnsi="Times New Roman" w:cs="Times New Roman"/>
          <w:sz w:val="24"/>
          <w:szCs w:val="24"/>
        </w:rPr>
        <w:t xml:space="preserve">yoleko </w:t>
      </w:r>
      <w:r w:rsidRPr="003C600F">
        <w:rPr>
          <w:rFonts w:ascii="Times New Roman" w:hAnsi="Times New Roman" w:cs="Times New Roman"/>
          <w:sz w:val="24"/>
          <w:szCs w:val="24"/>
        </w:rPr>
        <w:t>K</w:t>
      </w:r>
      <w:r w:rsidR="00DB77E2" w:rsidRPr="003C600F">
        <w:rPr>
          <w:rFonts w:ascii="Times New Roman" w:hAnsi="Times New Roman" w:cs="Times New Roman"/>
          <w:sz w:val="24"/>
          <w:szCs w:val="24"/>
        </w:rPr>
        <w:t>im</w:t>
      </w:r>
      <w:r w:rsidRPr="003C600F">
        <w:rPr>
          <w:rFonts w:ascii="Times New Roman" w:hAnsi="Times New Roman" w:cs="Times New Roman"/>
          <w:sz w:val="24"/>
          <w:szCs w:val="24"/>
        </w:rPr>
        <w:tab/>
      </w:r>
      <w:r w:rsidR="00D35CA8" w:rsidRPr="003C600F">
        <w:rPr>
          <w:rFonts w:ascii="Times New Roman" w:hAnsi="Times New Roman" w:cs="Times New Roman"/>
          <w:sz w:val="24"/>
          <w:szCs w:val="24"/>
        </w:rPr>
        <w:t xml:space="preserve"> claims</w:t>
      </w:r>
      <w:r w:rsidR="00D35CA8" w:rsidRPr="003C600F">
        <w:rPr>
          <w:rFonts w:ascii="Times New Roman" w:hAnsi="Times New Roman" w:cs="Times New Roman"/>
          <w:sz w:val="24"/>
          <w:szCs w:val="24"/>
        </w:rPr>
        <w:tab/>
      </w:r>
      <w:r w:rsidR="00D35CA8" w:rsidRPr="003C600F">
        <w:rPr>
          <w:rFonts w:ascii="Times New Roman" w:hAnsi="Times New Roman" w:cs="Times New Roman"/>
          <w:sz w:val="24"/>
          <w:szCs w:val="24"/>
        </w:rPr>
        <w:tab/>
      </w:r>
      <w:r w:rsidR="00D35CA8" w:rsidRPr="003C600F">
        <w:rPr>
          <w:rFonts w:ascii="Times New Roman" w:hAnsi="Times New Roman" w:cs="Times New Roman"/>
          <w:sz w:val="24"/>
          <w:szCs w:val="24"/>
        </w:rPr>
        <w:tab/>
      </w:r>
      <w:r w:rsidRPr="003C600F">
        <w:rPr>
          <w:rFonts w:ascii="Times New Roman" w:hAnsi="Times New Roman" w:cs="Times New Roman"/>
          <w:sz w:val="24"/>
          <w:szCs w:val="24"/>
        </w:rPr>
        <w:t>Ushs 25,800,000/=</w:t>
      </w:r>
    </w:p>
    <w:p w:rsidR="00DB77E2" w:rsidRPr="003C600F" w:rsidRDefault="00D35CA8" w:rsidP="00D35CA8">
      <w:pPr>
        <w:spacing w:after="0"/>
        <w:ind w:firstLine="450"/>
        <w:jc w:val="both"/>
        <w:rPr>
          <w:rFonts w:ascii="Times New Roman" w:hAnsi="Times New Roman" w:cs="Times New Roman"/>
          <w:sz w:val="24"/>
          <w:szCs w:val="24"/>
        </w:rPr>
      </w:pPr>
      <w:r w:rsidRPr="003C600F">
        <w:rPr>
          <w:rFonts w:ascii="Times New Roman" w:hAnsi="Times New Roman" w:cs="Times New Roman"/>
          <w:sz w:val="24"/>
          <w:szCs w:val="24"/>
        </w:rPr>
        <w:t>Plaintiff 7</w:t>
      </w:r>
      <w:r w:rsidRPr="003C600F">
        <w:rPr>
          <w:rFonts w:ascii="Times New Roman" w:hAnsi="Times New Roman" w:cs="Times New Roman"/>
          <w:sz w:val="24"/>
          <w:szCs w:val="24"/>
        </w:rPr>
        <w:tab/>
      </w:r>
      <w:r w:rsidR="00CD0515" w:rsidRPr="003C600F">
        <w:rPr>
          <w:rFonts w:ascii="Times New Roman" w:hAnsi="Times New Roman" w:cs="Times New Roman"/>
          <w:sz w:val="24"/>
          <w:szCs w:val="24"/>
        </w:rPr>
        <w:t>M</w:t>
      </w:r>
      <w:r w:rsidR="00DB77E2" w:rsidRPr="003C600F">
        <w:rPr>
          <w:rFonts w:ascii="Times New Roman" w:hAnsi="Times New Roman" w:cs="Times New Roman"/>
          <w:sz w:val="24"/>
          <w:szCs w:val="24"/>
        </w:rPr>
        <w:t xml:space="preserve">aziga </w:t>
      </w:r>
      <w:r w:rsidRPr="003C600F">
        <w:rPr>
          <w:rFonts w:ascii="Times New Roman" w:hAnsi="Times New Roman" w:cs="Times New Roman"/>
          <w:sz w:val="24"/>
          <w:szCs w:val="24"/>
        </w:rPr>
        <w:t>E</w:t>
      </w:r>
      <w:r w:rsidR="00DB77E2" w:rsidRPr="003C600F">
        <w:rPr>
          <w:rFonts w:ascii="Times New Roman" w:hAnsi="Times New Roman" w:cs="Times New Roman"/>
          <w:sz w:val="24"/>
          <w:szCs w:val="24"/>
        </w:rPr>
        <w:t>risa</w:t>
      </w:r>
      <w:r w:rsidRPr="003C600F">
        <w:rPr>
          <w:rFonts w:ascii="Times New Roman" w:hAnsi="Times New Roman" w:cs="Times New Roman"/>
          <w:sz w:val="24"/>
          <w:szCs w:val="24"/>
        </w:rPr>
        <w:tab/>
        <w:t xml:space="preserve"> claims</w:t>
      </w:r>
      <w:r w:rsidRPr="003C600F">
        <w:rPr>
          <w:rFonts w:ascii="Times New Roman" w:hAnsi="Times New Roman" w:cs="Times New Roman"/>
          <w:sz w:val="24"/>
          <w:szCs w:val="24"/>
        </w:rPr>
        <w:tab/>
      </w:r>
      <w:r w:rsidRPr="003C600F">
        <w:rPr>
          <w:rFonts w:ascii="Times New Roman" w:hAnsi="Times New Roman" w:cs="Times New Roman"/>
          <w:sz w:val="24"/>
          <w:szCs w:val="24"/>
        </w:rPr>
        <w:tab/>
      </w:r>
      <w:r w:rsidRPr="003C600F">
        <w:rPr>
          <w:rFonts w:ascii="Times New Roman" w:hAnsi="Times New Roman" w:cs="Times New Roman"/>
          <w:sz w:val="24"/>
          <w:szCs w:val="24"/>
        </w:rPr>
        <w:tab/>
        <w:t>Ushs 41,800,000/=</w:t>
      </w:r>
    </w:p>
    <w:p w:rsidR="00DB77E2" w:rsidRPr="003C600F" w:rsidRDefault="00D35CA8" w:rsidP="00D35CA8">
      <w:pPr>
        <w:spacing w:after="0"/>
        <w:ind w:firstLine="450"/>
        <w:jc w:val="both"/>
        <w:rPr>
          <w:rFonts w:ascii="Times New Roman" w:hAnsi="Times New Roman" w:cs="Times New Roman"/>
          <w:sz w:val="24"/>
          <w:szCs w:val="24"/>
        </w:rPr>
      </w:pPr>
      <w:r w:rsidRPr="003C600F">
        <w:rPr>
          <w:rFonts w:ascii="Times New Roman" w:hAnsi="Times New Roman" w:cs="Times New Roman"/>
          <w:sz w:val="24"/>
          <w:szCs w:val="24"/>
        </w:rPr>
        <w:t>Plaintiff</w:t>
      </w:r>
      <w:r w:rsidRPr="003C600F">
        <w:rPr>
          <w:rFonts w:ascii="Times New Roman" w:hAnsi="Times New Roman" w:cs="Times New Roman"/>
          <w:sz w:val="24"/>
          <w:szCs w:val="24"/>
        </w:rPr>
        <w:tab/>
        <w:t>8</w:t>
      </w:r>
      <w:r w:rsidRPr="003C600F">
        <w:rPr>
          <w:rFonts w:ascii="Times New Roman" w:hAnsi="Times New Roman" w:cs="Times New Roman"/>
          <w:sz w:val="24"/>
          <w:szCs w:val="24"/>
        </w:rPr>
        <w:tab/>
        <w:t>T</w:t>
      </w:r>
      <w:r w:rsidR="00DB77E2" w:rsidRPr="003C600F">
        <w:rPr>
          <w:rFonts w:ascii="Times New Roman" w:hAnsi="Times New Roman" w:cs="Times New Roman"/>
          <w:sz w:val="24"/>
          <w:szCs w:val="24"/>
        </w:rPr>
        <w:t xml:space="preserve">umwebaze </w:t>
      </w:r>
      <w:r w:rsidRPr="003C600F">
        <w:rPr>
          <w:rFonts w:ascii="Times New Roman" w:hAnsi="Times New Roman" w:cs="Times New Roman"/>
          <w:sz w:val="24"/>
          <w:szCs w:val="24"/>
        </w:rPr>
        <w:t>Jennifer</w:t>
      </w:r>
      <w:r w:rsidR="00B26486" w:rsidRPr="003C600F">
        <w:rPr>
          <w:rFonts w:ascii="Times New Roman" w:hAnsi="Times New Roman" w:cs="Times New Roman"/>
          <w:sz w:val="24"/>
          <w:szCs w:val="24"/>
        </w:rPr>
        <w:t xml:space="preserve"> claims for</w:t>
      </w:r>
      <w:r w:rsidR="00B26486" w:rsidRPr="003C600F">
        <w:rPr>
          <w:rFonts w:ascii="Times New Roman" w:hAnsi="Times New Roman" w:cs="Times New Roman"/>
          <w:sz w:val="24"/>
          <w:szCs w:val="24"/>
        </w:rPr>
        <w:tab/>
      </w:r>
      <w:r w:rsidR="00B26486" w:rsidRPr="003C600F">
        <w:rPr>
          <w:rFonts w:ascii="Times New Roman" w:hAnsi="Times New Roman" w:cs="Times New Roman"/>
          <w:sz w:val="24"/>
          <w:szCs w:val="24"/>
        </w:rPr>
        <w:tab/>
      </w:r>
      <w:r w:rsidRPr="003C600F">
        <w:rPr>
          <w:rFonts w:ascii="Times New Roman" w:hAnsi="Times New Roman" w:cs="Times New Roman"/>
          <w:sz w:val="24"/>
          <w:szCs w:val="24"/>
        </w:rPr>
        <w:t>Ushs 32,640,000/=</w:t>
      </w:r>
    </w:p>
    <w:p w:rsidR="00DB77E2" w:rsidRPr="003C600F" w:rsidRDefault="00D35CA8" w:rsidP="00D35CA8">
      <w:pPr>
        <w:spacing w:after="0"/>
        <w:ind w:firstLine="450"/>
        <w:jc w:val="both"/>
        <w:rPr>
          <w:rFonts w:ascii="Times New Roman" w:hAnsi="Times New Roman" w:cs="Times New Roman"/>
          <w:sz w:val="24"/>
          <w:szCs w:val="24"/>
        </w:rPr>
      </w:pPr>
      <w:r w:rsidRPr="003C600F">
        <w:rPr>
          <w:rFonts w:ascii="Times New Roman" w:hAnsi="Times New Roman" w:cs="Times New Roman"/>
          <w:sz w:val="24"/>
          <w:szCs w:val="24"/>
        </w:rPr>
        <w:t>Plaintiff 9</w:t>
      </w:r>
      <w:r w:rsidRPr="003C600F">
        <w:rPr>
          <w:rFonts w:ascii="Times New Roman" w:hAnsi="Times New Roman" w:cs="Times New Roman"/>
          <w:sz w:val="24"/>
          <w:szCs w:val="24"/>
        </w:rPr>
        <w:tab/>
        <w:t>N</w:t>
      </w:r>
      <w:r w:rsidR="00DB77E2" w:rsidRPr="003C600F">
        <w:rPr>
          <w:rFonts w:ascii="Times New Roman" w:hAnsi="Times New Roman" w:cs="Times New Roman"/>
          <w:sz w:val="24"/>
          <w:szCs w:val="24"/>
        </w:rPr>
        <w:t xml:space="preserve">abaziwa </w:t>
      </w:r>
      <w:r w:rsidRPr="003C600F">
        <w:rPr>
          <w:rFonts w:ascii="Times New Roman" w:hAnsi="Times New Roman" w:cs="Times New Roman"/>
          <w:sz w:val="24"/>
          <w:szCs w:val="24"/>
        </w:rPr>
        <w:t>D</w:t>
      </w:r>
      <w:r w:rsidR="00DB77E2" w:rsidRPr="003C600F">
        <w:rPr>
          <w:rFonts w:ascii="Times New Roman" w:hAnsi="Times New Roman" w:cs="Times New Roman"/>
          <w:sz w:val="24"/>
          <w:szCs w:val="24"/>
        </w:rPr>
        <w:t>ayize.</w:t>
      </w:r>
      <w:r w:rsidRPr="003C600F">
        <w:rPr>
          <w:rFonts w:ascii="Times New Roman" w:hAnsi="Times New Roman" w:cs="Times New Roman"/>
          <w:sz w:val="24"/>
          <w:szCs w:val="24"/>
        </w:rPr>
        <w:tab/>
      </w:r>
      <w:r w:rsidR="00B26486" w:rsidRPr="003C600F">
        <w:rPr>
          <w:rFonts w:ascii="Times New Roman" w:hAnsi="Times New Roman" w:cs="Times New Roman"/>
          <w:sz w:val="24"/>
          <w:szCs w:val="24"/>
        </w:rPr>
        <w:t>Claims for</w:t>
      </w:r>
      <w:r w:rsidR="00B26486" w:rsidRPr="003C600F">
        <w:rPr>
          <w:rFonts w:ascii="Times New Roman" w:hAnsi="Times New Roman" w:cs="Times New Roman"/>
          <w:sz w:val="24"/>
          <w:szCs w:val="24"/>
        </w:rPr>
        <w:tab/>
      </w:r>
      <w:r w:rsidR="00B26486" w:rsidRPr="003C600F">
        <w:rPr>
          <w:rFonts w:ascii="Times New Roman" w:hAnsi="Times New Roman" w:cs="Times New Roman"/>
          <w:sz w:val="24"/>
          <w:szCs w:val="24"/>
        </w:rPr>
        <w:tab/>
      </w:r>
      <w:r w:rsidRPr="003C600F">
        <w:rPr>
          <w:rFonts w:ascii="Times New Roman" w:hAnsi="Times New Roman" w:cs="Times New Roman"/>
          <w:sz w:val="24"/>
          <w:szCs w:val="24"/>
        </w:rPr>
        <w:t>Ushs 15,680,000/=</w:t>
      </w:r>
    </w:p>
    <w:p w:rsidR="00DB77E2" w:rsidRPr="003C600F" w:rsidRDefault="00D35CA8" w:rsidP="00D35CA8">
      <w:pPr>
        <w:spacing w:after="0"/>
        <w:ind w:firstLine="450"/>
        <w:jc w:val="both"/>
        <w:rPr>
          <w:rFonts w:ascii="Times New Roman" w:hAnsi="Times New Roman" w:cs="Times New Roman"/>
          <w:sz w:val="24"/>
          <w:szCs w:val="24"/>
        </w:rPr>
      </w:pPr>
      <w:r w:rsidRPr="003C600F">
        <w:rPr>
          <w:rFonts w:ascii="Times New Roman" w:hAnsi="Times New Roman" w:cs="Times New Roman"/>
          <w:sz w:val="24"/>
          <w:szCs w:val="24"/>
        </w:rPr>
        <w:t>Plaintiff</w:t>
      </w:r>
      <w:r w:rsidRPr="003C600F">
        <w:rPr>
          <w:rFonts w:ascii="Times New Roman" w:hAnsi="Times New Roman" w:cs="Times New Roman"/>
          <w:sz w:val="24"/>
          <w:szCs w:val="24"/>
        </w:rPr>
        <w:tab/>
        <w:t>10</w:t>
      </w:r>
      <w:r w:rsidRPr="003C600F">
        <w:rPr>
          <w:rFonts w:ascii="Times New Roman" w:hAnsi="Times New Roman" w:cs="Times New Roman"/>
          <w:sz w:val="24"/>
          <w:szCs w:val="24"/>
        </w:rPr>
        <w:tab/>
        <w:t>L</w:t>
      </w:r>
      <w:r w:rsidR="00DB77E2" w:rsidRPr="003C600F">
        <w:rPr>
          <w:rFonts w:ascii="Times New Roman" w:hAnsi="Times New Roman" w:cs="Times New Roman"/>
          <w:sz w:val="24"/>
          <w:szCs w:val="24"/>
        </w:rPr>
        <w:t xml:space="preserve">uyiga </w:t>
      </w:r>
      <w:r w:rsidRPr="003C600F">
        <w:rPr>
          <w:rFonts w:ascii="Times New Roman" w:hAnsi="Times New Roman" w:cs="Times New Roman"/>
          <w:sz w:val="24"/>
          <w:szCs w:val="24"/>
        </w:rPr>
        <w:t>G</w:t>
      </w:r>
      <w:r w:rsidR="00DB77E2" w:rsidRPr="003C600F">
        <w:rPr>
          <w:rFonts w:ascii="Times New Roman" w:hAnsi="Times New Roman" w:cs="Times New Roman"/>
          <w:sz w:val="24"/>
          <w:szCs w:val="24"/>
        </w:rPr>
        <w:t>odfrey</w:t>
      </w:r>
      <w:r w:rsidRPr="003C600F">
        <w:rPr>
          <w:rFonts w:ascii="Times New Roman" w:hAnsi="Times New Roman" w:cs="Times New Roman"/>
          <w:sz w:val="24"/>
          <w:szCs w:val="24"/>
        </w:rPr>
        <w:tab/>
      </w:r>
      <w:r w:rsidR="00B26486" w:rsidRPr="003C600F">
        <w:rPr>
          <w:rFonts w:ascii="Times New Roman" w:hAnsi="Times New Roman" w:cs="Times New Roman"/>
          <w:sz w:val="24"/>
          <w:szCs w:val="24"/>
        </w:rPr>
        <w:t xml:space="preserve"> Claims for</w:t>
      </w:r>
      <w:r w:rsidR="00B26486" w:rsidRPr="003C600F">
        <w:rPr>
          <w:rFonts w:ascii="Times New Roman" w:hAnsi="Times New Roman" w:cs="Times New Roman"/>
          <w:sz w:val="24"/>
          <w:szCs w:val="24"/>
        </w:rPr>
        <w:tab/>
      </w:r>
      <w:r w:rsidR="00B26486" w:rsidRPr="003C600F">
        <w:rPr>
          <w:rFonts w:ascii="Times New Roman" w:hAnsi="Times New Roman" w:cs="Times New Roman"/>
          <w:sz w:val="24"/>
          <w:szCs w:val="24"/>
        </w:rPr>
        <w:tab/>
      </w:r>
      <w:r w:rsidRPr="003C600F">
        <w:rPr>
          <w:rFonts w:ascii="Times New Roman" w:hAnsi="Times New Roman" w:cs="Times New Roman"/>
          <w:sz w:val="24"/>
          <w:szCs w:val="24"/>
        </w:rPr>
        <w:t>U shs  35,055,250/=</w:t>
      </w:r>
    </w:p>
    <w:p w:rsidR="00DB77E2" w:rsidRPr="003C600F" w:rsidRDefault="00D35CA8" w:rsidP="00D35CA8">
      <w:pPr>
        <w:spacing w:after="0"/>
        <w:ind w:firstLine="450"/>
        <w:jc w:val="both"/>
        <w:rPr>
          <w:rFonts w:ascii="Times New Roman" w:hAnsi="Times New Roman" w:cs="Times New Roman"/>
          <w:sz w:val="24"/>
          <w:szCs w:val="24"/>
        </w:rPr>
      </w:pPr>
      <w:r w:rsidRPr="003C600F">
        <w:rPr>
          <w:rFonts w:ascii="Times New Roman" w:hAnsi="Times New Roman" w:cs="Times New Roman"/>
          <w:sz w:val="24"/>
          <w:szCs w:val="24"/>
        </w:rPr>
        <w:t>Plaintiff</w:t>
      </w:r>
      <w:r w:rsidRPr="003C600F">
        <w:rPr>
          <w:rFonts w:ascii="Times New Roman" w:hAnsi="Times New Roman" w:cs="Times New Roman"/>
          <w:sz w:val="24"/>
          <w:szCs w:val="24"/>
        </w:rPr>
        <w:tab/>
        <w:t>11</w:t>
      </w:r>
      <w:r w:rsidRPr="003C600F">
        <w:rPr>
          <w:rFonts w:ascii="Times New Roman" w:hAnsi="Times New Roman" w:cs="Times New Roman"/>
          <w:sz w:val="24"/>
          <w:szCs w:val="24"/>
        </w:rPr>
        <w:tab/>
        <w:t>S</w:t>
      </w:r>
      <w:r w:rsidR="00DB77E2" w:rsidRPr="003C600F">
        <w:rPr>
          <w:rFonts w:ascii="Times New Roman" w:hAnsi="Times New Roman" w:cs="Times New Roman"/>
          <w:sz w:val="24"/>
          <w:szCs w:val="24"/>
        </w:rPr>
        <w:t xml:space="preserve">anya </w:t>
      </w:r>
      <w:r w:rsidRPr="003C600F">
        <w:rPr>
          <w:rFonts w:ascii="Times New Roman" w:hAnsi="Times New Roman" w:cs="Times New Roman"/>
          <w:sz w:val="24"/>
          <w:szCs w:val="24"/>
        </w:rPr>
        <w:t>Stephen</w:t>
      </w:r>
      <w:r w:rsidR="00DB77E2" w:rsidRPr="003C600F">
        <w:rPr>
          <w:rFonts w:ascii="Times New Roman" w:hAnsi="Times New Roman" w:cs="Times New Roman"/>
          <w:sz w:val="24"/>
          <w:szCs w:val="24"/>
        </w:rPr>
        <w:t xml:space="preserve"> </w:t>
      </w:r>
      <w:r w:rsidRPr="003C600F">
        <w:rPr>
          <w:rFonts w:ascii="Times New Roman" w:hAnsi="Times New Roman" w:cs="Times New Roman"/>
          <w:sz w:val="24"/>
          <w:szCs w:val="24"/>
        </w:rPr>
        <w:t>O</w:t>
      </w:r>
      <w:r w:rsidR="00DB77E2" w:rsidRPr="003C600F">
        <w:rPr>
          <w:rFonts w:ascii="Times New Roman" w:hAnsi="Times New Roman" w:cs="Times New Roman"/>
          <w:sz w:val="24"/>
          <w:szCs w:val="24"/>
        </w:rPr>
        <w:t>umah</w:t>
      </w:r>
      <w:r w:rsidR="00B26486" w:rsidRPr="003C600F">
        <w:rPr>
          <w:rFonts w:ascii="Times New Roman" w:hAnsi="Times New Roman" w:cs="Times New Roman"/>
          <w:sz w:val="24"/>
          <w:szCs w:val="24"/>
        </w:rPr>
        <w:t xml:space="preserve"> claims for</w:t>
      </w:r>
      <w:r w:rsidRPr="003C600F">
        <w:rPr>
          <w:rFonts w:ascii="Times New Roman" w:hAnsi="Times New Roman" w:cs="Times New Roman"/>
          <w:sz w:val="24"/>
          <w:szCs w:val="24"/>
        </w:rPr>
        <w:tab/>
        <w:t>U shs 22,813,700/=</w:t>
      </w:r>
    </w:p>
    <w:p w:rsidR="00DB77E2" w:rsidRPr="003C600F" w:rsidRDefault="00D35CA8" w:rsidP="00D35CA8">
      <w:pPr>
        <w:spacing w:after="0"/>
        <w:ind w:firstLine="450"/>
        <w:jc w:val="both"/>
        <w:rPr>
          <w:rFonts w:ascii="Times New Roman" w:hAnsi="Times New Roman" w:cs="Times New Roman"/>
          <w:sz w:val="24"/>
          <w:szCs w:val="24"/>
        </w:rPr>
      </w:pPr>
      <w:r w:rsidRPr="003C600F">
        <w:rPr>
          <w:rFonts w:ascii="Times New Roman" w:hAnsi="Times New Roman" w:cs="Times New Roman"/>
          <w:sz w:val="24"/>
          <w:szCs w:val="24"/>
        </w:rPr>
        <w:t>Plaintiff</w:t>
      </w:r>
      <w:r w:rsidRPr="003C600F">
        <w:rPr>
          <w:rFonts w:ascii="Times New Roman" w:hAnsi="Times New Roman" w:cs="Times New Roman"/>
          <w:sz w:val="24"/>
          <w:szCs w:val="24"/>
        </w:rPr>
        <w:tab/>
        <w:t>12</w:t>
      </w:r>
      <w:r w:rsidRPr="003C600F">
        <w:rPr>
          <w:rFonts w:ascii="Times New Roman" w:hAnsi="Times New Roman" w:cs="Times New Roman"/>
          <w:sz w:val="24"/>
          <w:szCs w:val="24"/>
        </w:rPr>
        <w:tab/>
        <w:t>S</w:t>
      </w:r>
      <w:r w:rsidR="00DB77E2" w:rsidRPr="003C600F">
        <w:rPr>
          <w:rFonts w:ascii="Times New Roman" w:hAnsi="Times New Roman" w:cs="Times New Roman"/>
          <w:sz w:val="24"/>
          <w:szCs w:val="24"/>
        </w:rPr>
        <w:t xml:space="preserve">ekajja </w:t>
      </w:r>
      <w:r w:rsidRPr="003C600F">
        <w:rPr>
          <w:rFonts w:ascii="Times New Roman" w:hAnsi="Times New Roman" w:cs="Times New Roman"/>
          <w:sz w:val="24"/>
          <w:szCs w:val="24"/>
        </w:rPr>
        <w:t>K</w:t>
      </w:r>
      <w:r w:rsidR="00DB77E2" w:rsidRPr="003C600F">
        <w:rPr>
          <w:rFonts w:ascii="Times New Roman" w:hAnsi="Times New Roman" w:cs="Times New Roman"/>
          <w:sz w:val="24"/>
          <w:szCs w:val="24"/>
        </w:rPr>
        <w:t>izito</w:t>
      </w:r>
      <w:r w:rsidRPr="003C600F">
        <w:rPr>
          <w:rFonts w:ascii="Times New Roman" w:hAnsi="Times New Roman" w:cs="Times New Roman"/>
          <w:sz w:val="24"/>
          <w:szCs w:val="24"/>
        </w:rPr>
        <w:t xml:space="preserve"> claims</w:t>
      </w:r>
      <w:r w:rsidR="00B26486" w:rsidRPr="003C600F">
        <w:rPr>
          <w:rFonts w:ascii="Times New Roman" w:hAnsi="Times New Roman" w:cs="Times New Roman"/>
          <w:sz w:val="24"/>
          <w:szCs w:val="24"/>
        </w:rPr>
        <w:t xml:space="preserve"> for </w:t>
      </w:r>
      <w:r w:rsidR="00B26486" w:rsidRPr="003C600F">
        <w:rPr>
          <w:rFonts w:ascii="Times New Roman" w:hAnsi="Times New Roman" w:cs="Times New Roman"/>
          <w:sz w:val="24"/>
          <w:szCs w:val="24"/>
        </w:rPr>
        <w:tab/>
      </w:r>
      <w:r w:rsidR="00B26486" w:rsidRPr="003C600F">
        <w:rPr>
          <w:rFonts w:ascii="Times New Roman" w:hAnsi="Times New Roman" w:cs="Times New Roman"/>
          <w:sz w:val="24"/>
          <w:szCs w:val="24"/>
        </w:rPr>
        <w:tab/>
        <w:t xml:space="preserve">          </w:t>
      </w:r>
      <w:r w:rsidRPr="003C600F">
        <w:rPr>
          <w:rFonts w:ascii="Times New Roman" w:hAnsi="Times New Roman" w:cs="Times New Roman"/>
          <w:sz w:val="24"/>
          <w:szCs w:val="24"/>
        </w:rPr>
        <w:t>Ushs 27,800,000/=</w:t>
      </w:r>
    </w:p>
    <w:p w:rsidR="00DB77E2" w:rsidRPr="003C600F" w:rsidRDefault="00D35CA8" w:rsidP="00D35CA8">
      <w:pPr>
        <w:spacing w:after="0"/>
        <w:ind w:firstLine="450"/>
        <w:jc w:val="both"/>
        <w:rPr>
          <w:rFonts w:ascii="Times New Roman" w:hAnsi="Times New Roman" w:cs="Times New Roman"/>
          <w:sz w:val="24"/>
          <w:szCs w:val="24"/>
        </w:rPr>
      </w:pPr>
      <w:r w:rsidRPr="003C600F">
        <w:rPr>
          <w:rFonts w:ascii="Times New Roman" w:hAnsi="Times New Roman" w:cs="Times New Roman"/>
          <w:sz w:val="24"/>
          <w:szCs w:val="24"/>
        </w:rPr>
        <w:lastRenderedPageBreak/>
        <w:t>Plaintiff 13</w:t>
      </w:r>
      <w:r w:rsidRPr="003C600F">
        <w:rPr>
          <w:rFonts w:ascii="Times New Roman" w:hAnsi="Times New Roman" w:cs="Times New Roman"/>
          <w:sz w:val="24"/>
          <w:szCs w:val="24"/>
        </w:rPr>
        <w:tab/>
        <w:t>N</w:t>
      </w:r>
      <w:r w:rsidR="00DB77E2" w:rsidRPr="003C600F">
        <w:rPr>
          <w:rFonts w:ascii="Times New Roman" w:hAnsi="Times New Roman" w:cs="Times New Roman"/>
          <w:sz w:val="24"/>
          <w:szCs w:val="24"/>
        </w:rPr>
        <w:t xml:space="preserve">uwamanya </w:t>
      </w:r>
      <w:r w:rsidRPr="003C600F">
        <w:rPr>
          <w:rFonts w:ascii="Times New Roman" w:hAnsi="Times New Roman" w:cs="Times New Roman"/>
          <w:sz w:val="24"/>
          <w:szCs w:val="24"/>
        </w:rPr>
        <w:t>Vincent Claims</w:t>
      </w:r>
      <w:r w:rsidRPr="003C600F">
        <w:rPr>
          <w:rFonts w:ascii="Times New Roman" w:hAnsi="Times New Roman" w:cs="Times New Roman"/>
          <w:sz w:val="24"/>
          <w:szCs w:val="24"/>
        </w:rPr>
        <w:tab/>
      </w:r>
      <w:r w:rsidRPr="003C600F">
        <w:rPr>
          <w:rFonts w:ascii="Times New Roman" w:hAnsi="Times New Roman" w:cs="Times New Roman"/>
          <w:sz w:val="24"/>
          <w:szCs w:val="24"/>
        </w:rPr>
        <w:tab/>
        <w:t>Ushs 29,680,000/=</w:t>
      </w:r>
    </w:p>
    <w:p w:rsidR="00DB77E2" w:rsidRPr="003C600F" w:rsidRDefault="00DB77E2" w:rsidP="0048774F">
      <w:pPr>
        <w:spacing w:line="360" w:lineRule="auto"/>
        <w:jc w:val="both"/>
        <w:rPr>
          <w:rFonts w:ascii="Times New Roman" w:hAnsi="Times New Roman" w:cs="Times New Roman"/>
          <w:sz w:val="24"/>
          <w:szCs w:val="24"/>
        </w:rPr>
      </w:pPr>
    </w:p>
    <w:p w:rsidR="00046C30" w:rsidRPr="003C600F" w:rsidRDefault="00046C30" w:rsidP="0048774F">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Counsel for the </w:t>
      </w:r>
      <w:r w:rsidR="0079552B" w:rsidRPr="003C600F">
        <w:rPr>
          <w:rFonts w:ascii="Times New Roman" w:hAnsi="Times New Roman" w:cs="Times New Roman"/>
          <w:sz w:val="24"/>
          <w:szCs w:val="24"/>
        </w:rPr>
        <w:t>Plaintiffs</w:t>
      </w:r>
      <w:r w:rsidRPr="003C600F">
        <w:rPr>
          <w:rFonts w:ascii="Times New Roman" w:hAnsi="Times New Roman" w:cs="Times New Roman"/>
          <w:sz w:val="24"/>
          <w:szCs w:val="24"/>
        </w:rPr>
        <w:t xml:space="preserve"> also prayed for general damages of UGX 25,000,000/=,  punitive damages of UGX 20,000,000/=,  interest at the rate of 25 %  and costs.</w:t>
      </w:r>
    </w:p>
    <w:p w:rsidR="00046C30" w:rsidRPr="003C600F" w:rsidRDefault="00046C30" w:rsidP="0048774F">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Counsel</w:t>
      </w:r>
      <w:r w:rsidR="0079552B" w:rsidRPr="003C600F">
        <w:rPr>
          <w:rFonts w:ascii="Times New Roman" w:hAnsi="Times New Roman" w:cs="Times New Roman"/>
          <w:sz w:val="24"/>
          <w:szCs w:val="24"/>
        </w:rPr>
        <w:t xml:space="preserve"> </w:t>
      </w:r>
      <w:r w:rsidRPr="003C600F">
        <w:rPr>
          <w:rFonts w:ascii="Times New Roman" w:hAnsi="Times New Roman" w:cs="Times New Roman"/>
          <w:sz w:val="24"/>
          <w:szCs w:val="24"/>
        </w:rPr>
        <w:t>for 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Defendants on the other hand submitted that if the </w:t>
      </w:r>
      <w:r w:rsidR="0079552B" w:rsidRPr="003C600F">
        <w:rPr>
          <w:rFonts w:ascii="Times New Roman" w:hAnsi="Times New Roman" w:cs="Times New Roman"/>
          <w:sz w:val="24"/>
          <w:szCs w:val="24"/>
        </w:rPr>
        <w:t>Plaintiffs</w:t>
      </w:r>
      <w:r w:rsidRPr="003C600F">
        <w:rPr>
          <w:rFonts w:ascii="Times New Roman" w:hAnsi="Times New Roman" w:cs="Times New Roman"/>
          <w:sz w:val="24"/>
          <w:szCs w:val="24"/>
        </w:rPr>
        <w:t xml:space="preserve"> had exercised due diligence, they would not have indulged </w:t>
      </w:r>
      <w:r w:rsidR="0079552B" w:rsidRPr="003C600F">
        <w:rPr>
          <w:rFonts w:ascii="Times New Roman" w:hAnsi="Times New Roman" w:cs="Times New Roman"/>
          <w:sz w:val="24"/>
          <w:szCs w:val="24"/>
        </w:rPr>
        <w:t xml:space="preserve"> in bogus  transactions over the suit land.  They added that the  Plaintiffs cannot  be </w:t>
      </w:r>
      <w:r w:rsidR="001A703B" w:rsidRPr="003C600F">
        <w:rPr>
          <w:rFonts w:ascii="Times New Roman" w:hAnsi="Times New Roman" w:cs="Times New Roman"/>
          <w:sz w:val="24"/>
          <w:szCs w:val="24"/>
        </w:rPr>
        <w:t xml:space="preserve"> awarded general damages in respect of illegal structures and that in any case there was no evidence to support the alleged general or special damages.  Counsel further submitted that there were no documents relating to the illegal structures  and no receipt to prove expenditure on the said structures.  They concluded that the Plaintiffs were not entitled to special  and /or</w:t>
      </w:r>
      <w:r w:rsidR="00852D19" w:rsidRPr="003C600F">
        <w:rPr>
          <w:rFonts w:ascii="Times New Roman" w:hAnsi="Times New Roman" w:cs="Times New Roman"/>
          <w:sz w:val="24"/>
          <w:szCs w:val="24"/>
        </w:rPr>
        <w:t xml:space="preserve"> general damages in the </w:t>
      </w:r>
      <w:r w:rsidR="006C0972" w:rsidRPr="003C600F">
        <w:rPr>
          <w:rFonts w:ascii="Times New Roman" w:hAnsi="Times New Roman" w:cs="Times New Roman"/>
          <w:sz w:val="24"/>
          <w:szCs w:val="24"/>
        </w:rPr>
        <w:t>circumstances</w:t>
      </w:r>
      <w:r w:rsidR="00852D19" w:rsidRPr="003C600F">
        <w:rPr>
          <w:rFonts w:ascii="Times New Roman" w:hAnsi="Times New Roman" w:cs="Times New Roman"/>
          <w:sz w:val="24"/>
          <w:szCs w:val="24"/>
        </w:rPr>
        <w:t>.</w:t>
      </w:r>
    </w:p>
    <w:p w:rsidR="00852D19" w:rsidRPr="003C600F" w:rsidRDefault="00852D19" w:rsidP="0048774F">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Counsel for the  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xml:space="preserve">  Defendant associated themselves with the submissions of  counsel for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w:t>
      </w:r>
    </w:p>
    <w:p w:rsidR="00852D19" w:rsidRPr="003C600F" w:rsidRDefault="00852D19" w:rsidP="0048774F">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They </w:t>
      </w:r>
      <w:r w:rsidR="006C0972" w:rsidRPr="003C600F">
        <w:rPr>
          <w:rFonts w:ascii="Times New Roman" w:hAnsi="Times New Roman" w:cs="Times New Roman"/>
          <w:sz w:val="24"/>
          <w:szCs w:val="24"/>
        </w:rPr>
        <w:t>added that</w:t>
      </w:r>
      <w:r w:rsidRPr="003C600F">
        <w:rPr>
          <w:rFonts w:ascii="Times New Roman" w:hAnsi="Times New Roman" w:cs="Times New Roman"/>
          <w:sz w:val="24"/>
          <w:szCs w:val="24"/>
        </w:rPr>
        <w:t xml:space="preserve"> the  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xml:space="preserve"> Defendant was not involved in the alleged demolition of Plaintiffs’ houses and other properties.  Needless to </w:t>
      </w:r>
      <w:r w:rsidR="006C0972" w:rsidRPr="003C600F">
        <w:rPr>
          <w:rFonts w:ascii="Times New Roman" w:hAnsi="Times New Roman" w:cs="Times New Roman"/>
          <w:sz w:val="24"/>
          <w:szCs w:val="24"/>
        </w:rPr>
        <w:t>emphasize</w:t>
      </w:r>
      <w:r w:rsidRPr="003C600F">
        <w:rPr>
          <w:rFonts w:ascii="Times New Roman" w:hAnsi="Times New Roman" w:cs="Times New Roman"/>
          <w:sz w:val="24"/>
          <w:szCs w:val="24"/>
        </w:rPr>
        <w:t xml:space="preserve">, this court has bye and </w:t>
      </w:r>
      <w:r w:rsidR="006C0972" w:rsidRPr="003C600F">
        <w:rPr>
          <w:rFonts w:ascii="Times New Roman" w:hAnsi="Times New Roman" w:cs="Times New Roman"/>
          <w:sz w:val="24"/>
          <w:szCs w:val="24"/>
        </w:rPr>
        <w:t>large pronounced</w:t>
      </w:r>
      <w:r w:rsidRPr="003C600F">
        <w:rPr>
          <w:rFonts w:ascii="Times New Roman" w:hAnsi="Times New Roman" w:cs="Times New Roman"/>
          <w:sz w:val="24"/>
          <w:szCs w:val="24"/>
        </w:rPr>
        <w:t xml:space="preserve"> itself already on  </w:t>
      </w:r>
      <w:r w:rsidR="006C0972" w:rsidRPr="003C600F">
        <w:rPr>
          <w:rFonts w:ascii="Times New Roman" w:hAnsi="Times New Roman" w:cs="Times New Roman"/>
          <w:sz w:val="24"/>
          <w:szCs w:val="24"/>
        </w:rPr>
        <w:t xml:space="preserve"> issue</w:t>
      </w:r>
      <w:r w:rsidR="00021A72" w:rsidRPr="003C600F">
        <w:rPr>
          <w:rFonts w:ascii="Times New Roman" w:hAnsi="Times New Roman" w:cs="Times New Roman"/>
          <w:sz w:val="24"/>
          <w:szCs w:val="24"/>
        </w:rPr>
        <w:t>s</w:t>
      </w:r>
      <w:r w:rsidR="006C0972" w:rsidRPr="003C600F">
        <w:rPr>
          <w:rFonts w:ascii="Times New Roman" w:hAnsi="Times New Roman" w:cs="Times New Roman"/>
          <w:sz w:val="24"/>
          <w:szCs w:val="24"/>
        </w:rPr>
        <w:t xml:space="preserve"> </w:t>
      </w:r>
      <w:r w:rsidR="00021A72" w:rsidRPr="003C600F">
        <w:rPr>
          <w:rFonts w:ascii="Times New Roman" w:hAnsi="Times New Roman" w:cs="Times New Roman"/>
          <w:sz w:val="24"/>
          <w:szCs w:val="24"/>
        </w:rPr>
        <w:t>N</w:t>
      </w:r>
      <w:r w:rsidR="006C0972" w:rsidRPr="003C600F">
        <w:rPr>
          <w:rFonts w:ascii="Times New Roman" w:hAnsi="Times New Roman" w:cs="Times New Roman"/>
          <w:sz w:val="24"/>
          <w:szCs w:val="24"/>
        </w:rPr>
        <w:t xml:space="preserve">o. </w:t>
      </w:r>
      <w:r w:rsidR="006C0972" w:rsidRPr="003C600F">
        <w:rPr>
          <w:rFonts w:ascii="Times New Roman" w:hAnsi="Times New Roman" w:cs="Times New Roman"/>
          <w:b/>
          <w:sz w:val="24"/>
          <w:szCs w:val="24"/>
        </w:rPr>
        <w:t>1, 2</w:t>
      </w:r>
      <w:r w:rsidR="006C0972" w:rsidRPr="003C600F">
        <w:rPr>
          <w:rFonts w:ascii="Times New Roman" w:hAnsi="Times New Roman" w:cs="Times New Roman"/>
          <w:sz w:val="24"/>
          <w:szCs w:val="24"/>
        </w:rPr>
        <w:t xml:space="preserve"> </w:t>
      </w:r>
      <w:r w:rsidR="00EA119D" w:rsidRPr="003C600F">
        <w:rPr>
          <w:rFonts w:ascii="Times New Roman" w:hAnsi="Times New Roman" w:cs="Times New Roman"/>
          <w:sz w:val="24"/>
          <w:szCs w:val="24"/>
        </w:rPr>
        <w:t xml:space="preserve">and </w:t>
      </w:r>
      <w:r w:rsidR="00EA119D" w:rsidRPr="003C600F">
        <w:rPr>
          <w:rFonts w:ascii="Times New Roman" w:hAnsi="Times New Roman" w:cs="Times New Roman"/>
          <w:b/>
          <w:sz w:val="24"/>
          <w:szCs w:val="24"/>
        </w:rPr>
        <w:t>3</w:t>
      </w:r>
      <w:r w:rsidR="006C0972" w:rsidRPr="003C600F">
        <w:rPr>
          <w:rFonts w:ascii="Times New Roman" w:hAnsi="Times New Roman" w:cs="Times New Roman"/>
          <w:sz w:val="24"/>
          <w:szCs w:val="24"/>
        </w:rPr>
        <w:t xml:space="preserve"> which have </w:t>
      </w:r>
      <w:r w:rsidR="00EA119D" w:rsidRPr="003C600F">
        <w:rPr>
          <w:rFonts w:ascii="Times New Roman" w:hAnsi="Times New Roman" w:cs="Times New Roman"/>
          <w:sz w:val="24"/>
          <w:szCs w:val="24"/>
        </w:rPr>
        <w:t>an impact</w:t>
      </w:r>
      <w:r w:rsidR="006C0972" w:rsidRPr="003C600F">
        <w:rPr>
          <w:rFonts w:ascii="Times New Roman" w:hAnsi="Times New Roman" w:cs="Times New Roman"/>
          <w:sz w:val="24"/>
          <w:szCs w:val="24"/>
        </w:rPr>
        <w:t xml:space="preserve"> on </w:t>
      </w:r>
      <w:r w:rsidR="00EA119D" w:rsidRPr="003C600F">
        <w:rPr>
          <w:rFonts w:ascii="Times New Roman" w:hAnsi="Times New Roman" w:cs="Times New Roman"/>
          <w:sz w:val="24"/>
          <w:szCs w:val="24"/>
        </w:rPr>
        <w:t>the remedies claimed</w:t>
      </w:r>
      <w:r w:rsidR="006C0972" w:rsidRPr="003C600F">
        <w:rPr>
          <w:rFonts w:ascii="Times New Roman" w:hAnsi="Times New Roman" w:cs="Times New Roman"/>
          <w:sz w:val="24"/>
          <w:szCs w:val="24"/>
        </w:rPr>
        <w:t xml:space="preserve">.  </w:t>
      </w:r>
    </w:p>
    <w:p w:rsidR="006C0972" w:rsidRPr="003C600F" w:rsidRDefault="006C0972" w:rsidP="0048774F">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Having </w:t>
      </w:r>
      <w:r w:rsidR="00EA119D" w:rsidRPr="003C600F">
        <w:rPr>
          <w:rFonts w:ascii="Times New Roman" w:hAnsi="Times New Roman" w:cs="Times New Roman"/>
          <w:sz w:val="24"/>
          <w:szCs w:val="24"/>
        </w:rPr>
        <w:t>resolved and</w:t>
      </w:r>
      <w:r w:rsidRPr="003C600F">
        <w:rPr>
          <w:rFonts w:ascii="Times New Roman" w:hAnsi="Times New Roman" w:cs="Times New Roman"/>
          <w:sz w:val="24"/>
          <w:szCs w:val="24"/>
        </w:rPr>
        <w:t xml:space="preserve"> decided that the Plaintiffs acquired no lawful or legally recognized interest in the suit land, it follows therefore that they are not entitled to any form of damages.  The Plaintiffs</w:t>
      </w:r>
      <w:r w:rsidR="009A1997" w:rsidRPr="003C600F">
        <w:rPr>
          <w:rFonts w:ascii="Times New Roman" w:hAnsi="Times New Roman" w:cs="Times New Roman"/>
          <w:sz w:val="24"/>
          <w:szCs w:val="24"/>
        </w:rPr>
        <w:t xml:space="preserve"> had no one but themselves t</w:t>
      </w:r>
      <w:r w:rsidR="00021A72" w:rsidRPr="003C600F">
        <w:rPr>
          <w:rFonts w:ascii="Times New Roman" w:hAnsi="Times New Roman" w:cs="Times New Roman"/>
          <w:sz w:val="24"/>
          <w:szCs w:val="24"/>
        </w:rPr>
        <w:t>o</w:t>
      </w:r>
      <w:r w:rsidR="009A1997" w:rsidRPr="003C600F">
        <w:rPr>
          <w:rFonts w:ascii="Times New Roman" w:hAnsi="Times New Roman" w:cs="Times New Roman"/>
          <w:sz w:val="24"/>
          <w:szCs w:val="24"/>
        </w:rPr>
        <w:t xml:space="preserve"> blame, having illegally settled on the suit land well </w:t>
      </w:r>
      <w:r w:rsidR="00EA119D" w:rsidRPr="003C600F">
        <w:rPr>
          <w:rFonts w:ascii="Times New Roman" w:hAnsi="Times New Roman" w:cs="Times New Roman"/>
          <w:sz w:val="24"/>
          <w:szCs w:val="24"/>
        </w:rPr>
        <w:t>knowing that</w:t>
      </w:r>
      <w:r w:rsidR="009A1997" w:rsidRPr="003C600F">
        <w:rPr>
          <w:rFonts w:ascii="Times New Roman" w:hAnsi="Times New Roman" w:cs="Times New Roman"/>
          <w:sz w:val="24"/>
          <w:szCs w:val="24"/>
        </w:rPr>
        <w:t xml:space="preserve"> it belonged  to the government, and without following the established law and procedures on acquiring  Public Land.   And having   failed to prove   their entitlements to damages, special, general, punitive or otherwise, then they cannot claim any interest on the failed damages.</w:t>
      </w:r>
    </w:p>
    <w:p w:rsidR="009A1997" w:rsidRPr="003C600F" w:rsidRDefault="009A1997" w:rsidP="0048774F">
      <w:pPr>
        <w:spacing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I find and hold that the Plaintiffs are </w:t>
      </w:r>
      <w:r w:rsidR="00EA119D" w:rsidRPr="003C600F">
        <w:rPr>
          <w:rFonts w:ascii="Times New Roman" w:hAnsi="Times New Roman" w:cs="Times New Roman"/>
          <w:sz w:val="24"/>
          <w:szCs w:val="24"/>
        </w:rPr>
        <w:t>not entitled</w:t>
      </w:r>
      <w:r w:rsidRPr="003C600F">
        <w:rPr>
          <w:rFonts w:ascii="Times New Roman" w:hAnsi="Times New Roman" w:cs="Times New Roman"/>
          <w:sz w:val="24"/>
          <w:szCs w:val="24"/>
        </w:rPr>
        <w:t xml:space="preserve"> to the remedies claimed.  I accordingly do hereby dismiss the plaintiffs’ suit with costs.</w:t>
      </w:r>
    </w:p>
    <w:p w:rsidR="009A1997" w:rsidRPr="003C600F" w:rsidRDefault="009A1997" w:rsidP="0048774F">
      <w:pPr>
        <w:spacing w:line="360" w:lineRule="auto"/>
        <w:jc w:val="both"/>
        <w:rPr>
          <w:rFonts w:ascii="Times New Roman" w:hAnsi="Times New Roman" w:cs="Times New Roman"/>
          <w:sz w:val="24"/>
          <w:szCs w:val="24"/>
        </w:rPr>
      </w:pPr>
    </w:p>
    <w:p w:rsidR="009A1997" w:rsidRPr="003C600F" w:rsidRDefault="009A1997" w:rsidP="00EA119D">
      <w:pPr>
        <w:spacing w:after="0" w:line="360" w:lineRule="auto"/>
        <w:jc w:val="both"/>
        <w:rPr>
          <w:rFonts w:ascii="Times New Roman" w:hAnsi="Times New Roman" w:cs="Times New Roman"/>
          <w:b/>
          <w:sz w:val="24"/>
          <w:szCs w:val="24"/>
        </w:rPr>
      </w:pPr>
      <w:r w:rsidRPr="003C600F">
        <w:rPr>
          <w:rFonts w:ascii="Times New Roman" w:hAnsi="Times New Roman" w:cs="Times New Roman"/>
          <w:b/>
          <w:sz w:val="24"/>
          <w:szCs w:val="24"/>
        </w:rPr>
        <w:t>Wilson Masalu Musene</w:t>
      </w:r>
    </w:p>
    <w:p w:rsidR="009A1997" w:rsidRPr="003C600F" w:rsidRDefault="009A1997" w:rsidP="00EA119D">
      <w:pPr>
        <w:spacing w:after="0" w:line="360" w:lineRule="auto"/>
        <w:jc w:val="both"/>
        <w:rPr>
          <w:rFonts w:ascii="Times New Roman" w:hAnsi="Times New Roman" w:cs="Times New Roman"/>
          <w:b/>
          <w:sz w:val="24"/>
          <w:szCs w:val="24"/>
        </w:rPr>
      </w:pPr>
      <w:r w:rsidRPr="003C600F">
        <w:rPr>
          <w:rFonts w:ascii="Times New Roman" w:hAnsi="Times New Roman" w:cs="Times New Roman"/>
          <w:b/>
          <w:sz w:val="24"/>
          <w:szCs w:val="24"/>
        </w:rPr>
        <w:t>Judge</w:t>
      </w:r>
    </w:p>
    <w:p w:rsidR="00EA119D" w:rsidRPr="003C600F" w:rsidRDefault="00EA119D" w:rsidP="00EA119D">
      <w:pPr>
        <w:spacing w:after="0" w:line="360" w:lineRule="auto"/>
        <w:jc w:val="both"/>
        <w:rPr>
          <w:rFonts w:ascii="Times New Roman" w:hAnsi="Times New Roman" w:cs="Times New Roman"/>
          <w:b/>
          <w:sz w:val="24"/>
          <w:szCs w:val="24"/>
        </w:rPr>
      </w:pPr>
    </w:p>
    <w:p w:rsidR="00FB3CB7" w:rsidRPr="003C600F" w:rsidRDefault="00FB3CB7" w:rsidP="00EA119D">
      <w:pPr>
        <w:spacing w:after="0" w:line="360" w:lineRule="auto"/>
        <w:jc w:val="both"/>
        <w:rPr>
          <w:rFonts w:ascii="Times New Roman" w:hAnsi="Times New Roman" w:cs="Times New Roman"/>
          <w:b/>
          <w:sz w:val="24"/>
          <w:szCs w:val="24"/>
        </w:rPr>
      </w:pPr>
    </w:p>
    <w:p w:rsidR="009A1997" w:rsidRPr="003C600F" w:rsidRDefault="00314925" w:rsidP="00EA119D">
      <w:pPr>
        <w:spacing w:after="0" w:line="360" w:lineRule="auto"/>
        <w:jc w:val="both"/>
        <w:rPr>
          <w:rFonts w:ascii="Times New Roman" w:hAnsi="Times New Roman" w:cs="Times New Roman"/>
          <w:b/>
          <w:sz w:val="24"/>
          <w:szCs w:val="24"/>
        </w:rPr>
      </w:pPr>
      <w:r w:rsidRPr="003C600F">
        <w:rPr>
          <w:rFonts w:ascii="Times New Roman" w:hAnsi="Times New Roman" w:cs="Times New Roman"/>
          <w:b/>
          <w:sz w:val="24"/>
          <w:szCs w:val="24"/>
        </w:rPr>
        <w:t>4.9.2017</w:t>
      </w:r>
    </w:p>
    <w:p w:rsidR="00314925" w:rsidRPr="003C600F" w:rsidRDefault="00314925" w:rsidP="00EA119D">
      <w:pPr>
        <w:spacing w:after="0" w:line="360" w:lineRule="auto"/>
        <w:jc w:val="both"/>
        <w:rPr>
          <w:rFonts w:ascii="Times New Roman" w:hAnsi="Times New Roman" w:cs="Times New Roman"/>
          <w:b/>
          <w:sz w:val="24"/>
          <w:szCs w:val="24"/>
        </w:rPr>
      </w:pPr>
    </w:p>
    <w:p w:rsidR="00314925" w:rsidRPr="003C600F" w:rsidRDefault="00314925" w:rsidP="00EA119D">
      <w:pPr>
        <w:spacing w:after="0" w:line="360" w:lineRule="auto"/>
        <w:jc w:val="both"/>
        <w:rPr>
          <w:rFonts w:ascii="Times New Roman" w:hAnsi="Times New Roman" w:cs="Times New Roman"/>
          <w:b/>
          <w:sz w:val="24"/>
          <w:szCs w:val="24"/>
        </w:rPr>
      </w:pPr>
      <w:r w:rsidRPr="003C600F">
        <w:rPr>
          <w:rFonts w:ascii="Times New Roman" w:hAnsi="Times New Roman" w:cs="Times New Roman"/>
          <w:b/>
          <w:sz w:val="24"/>
          <w:szCs w:val="24"/>
        </w:rPr>
        <w:t xml:space="preserve">Mr. Charles </w:t>
      </w:r>
      <w:r w:rsidR="00C614C7" w:rsidRPr="003C600F">
        <w:rPr>
          <w:rFonts w:ascii="Times New Roman" w:hAnsi="Times New Roman" w:cs="Times New Roman"/>
          <w:b/>
          <w:sz w:val="24"/>
          <w:szCs w:val="24"/>
        </w:rPr>
        <w:t>Egou Engwau</w:t>
      </w:r>
      <w:r w:rsidRPr="003C600F">
        <w:rPr>
          <w:rFonts w:ascii="Times New Roman" w:hAnsi="Times New Roman" w:cs="Times New Roman"/>
          <w:b/>
          <w:sz w:val="24"/>
          <w:szCs w:val="24"/>
        </w:rPr>
        <w:t xml:space="preserve"> </w:t>
      </w:r>
      <w:r w:rsidRPr="003C600F">
        <w:rPr>
          <w:rFonts w:ascii="Times New Roman" w:hAnsi="Times New Roman" w:cs="Times New Roman"/>
          <w:sz w:val="24"/>
          <w:szCs w:val="24"/>
        </w:rPr>
        <w:t>for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Defendants, Assisted by </w:t>
      </w:r>
      <w:r w:rsidRPr="003C600F">
        <w:rPr>
          <w:rFonts w:ascii="Times New Roman" w:hAnsi="Times New Roman" w:cs="Times New Roman"/>
          <w:b/>
          <w:sz w:val="24"/>
          <w:szCs w:val="24"/>
        </w:rPr>
        <w:t>Arthur Kirumira</w:t>
      </w:r>
    </w:p>
    <w:p w:rsidR="00314925" w:rsidRPr="003C600F" w:rsidRDefault="00314925" w:rsidP="00EA119D">
      <w:pPr>
        <w:spacing w:after="0" w:line="360" w:lineRule="auto"/>
        <w:jc w:val="both"/>
        <w:rPr>
          <w:rFonts w:ascii="Times New Roman" w:hAnsi="Times New Roman" w:cs="Times New Roman"/>
          <w:sz w:val="24"/>
          <w:szCs w:val="24"/>
        </w:rPr>
      </w:pPr>
      <w:r w:rsidRPr="003C600F">
        <w:rPr>
          <w:rFonts w:ascii="Times New Roman" w:hAnsi="Times New Roman" w:cs="Times New Roman"/>
          <w:b/>
          <w:sz w:val="24"/>
          <w:szCs w:val="24"/>
        </w:rPr>
        <w:t>M/s Jeneviv Kampire</w:t>
      </w:r>
      <w:r w:rsidRPr="003C600F">
        <w:rPr>
          <w:rFonts w:ascii="Times New Roman" w:hAnsi="Times New Roman" w:cs="Times New Roman"/>
          <w:sz w:val="24"/>
          <w:szCs w:val="24"/>
        </w:rPr>
        <w:t xml:space="preserve"> for  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xml:space="preserve">  Defendant.</w:t>
      </w:r>
    </w:p>
    <w:p w:rsidR="00314925" w:rsidRPr="003C600F" w:rsidRDefault="00314925" w:rsidP="00EA119D">
      <w:pPr>
        <w:spacing w:after="0" w:line="360" w:lineRule="auto"/>
        <w:jc w:val="both"/>
        <w:rPr>
          <w:rFonts w:ascii="Times New Roman" w:hAnsi="Times New Roman" w:cs="Times New Roman"/>
          <w:sz w:val="24"/>
          <w:szCs w:val="24"/>
        </w:rPr>
      </w:pPr>
      <w:r w:rsidRPr="003C600F">
        <w:rPr>
          <w:rFonts w:ascii="Times New Roman" w:hAnsi="Times New Roman" w:cs="Times New Roman"/>
          <w:sz w:val="24"/>
          <w:szCs w:val="24"/>
        </w:rPr>
        <w:t xml:space="preserve">Counsel for </w:t>
      </w:r>
      <w:r w:rsidR="00C614C7" w:rsidRPr="003C600F">
        <w:rPr>
          <w:rFonts w:ascii="Times New Roman" w:hAnsi="Times New Roman" w:cs="Times New Roman"/>
          <w:sz w:val="24"/>
          <w:szCs w:val="24"/>
        </w:rPr>
        <w:t>plaintiffs absent</w:t>
      </w:r>
      <w:r w:rsidRPr="003C600F">
        <w:rPr>
          <w:rFonts w:ascii="Times New Roman" w:hAnsi="Times New Roman" w:cs="Times New Roman"/>
          <w:sz w:val="24"/>
          <w:szCs w:val="24"/>
        </w:rPr>
        <w:t>.</w:t>
      </w:r>
    </w:p>
    <w:p w:rsidR="00314925" w:rsidRPr="003C600F" w:rsidRDefault="00314925" w:rsidP="00EA119D">
      <w:pPr>
        <w:spacing w:after="0" w:line="360" w:lineRule="auto"/>
        <w:jc w:val="both"/>
        <w:rPr>
          <w:rFonts w:ascii="Times New Roman" w:hAnsi="Times New Roman" w:cs="Times New Roman"/>
          <w:sz w:val="24"/>
          <w:szCs w:val="24"/>
        </w:rPr>
      </w:pPr>
      <w:r w:rsidRPr="003C600F">
        <w:rPr>
          <w:rFonts w:ascii="Times New Roman" w:hAnsi="Times New Roman" w:cs="Times New Roman"/>
          <w:sz w:val="24"/>
          <w:szCs w:val="24"/>
        </w:rPr>
        <w:t>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5</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6</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xml:space="preserve"> , 7</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10</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11</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xml:space="preserve"> , 12</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xml:space="preserve">  and 13</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xml:space="preserve">  Plaintiffs present.</w:t>
      </w:r>
    </w:p>
    <w:p w:rsidR="00314925" w:rsidRPr="003C600F" w:rsidRDefault="00314925" w:rsidP="00EA119D">
      <w:pPr>
        <w:spacing w:after="0" w:line="360" w:lineRule="auto"/>
        <w:jc w:val="both"/>
        <w:rPr>
          <w:rFonts w:ascii="Times New Roman" w:hAnsi="Times New Roman" w:cs="Times New Roman"/>
          <w:sz w:val="24"/>
          <w:szCs w:val="24"/>
        </w:rPr>
      </w:pPr>
      <w:r w:rsidRPr="003C600F">
        <w:rPr>
          <w:rFonts w:ascii="Times New Roman" w:hAnsi="Times New Roman" w:cs="Times New Roman"/>
          <w:sz w:val="24"/>
          <w:szCs w:val="24"/>
        </w:rPr>
        <w:t>Olivia Nansuna</w:t>
      </w:r>
    </w:p>
    <w:p w:rsidR="00314925" w:rsidRPr="003C600F" w:rsidRDefault="00314925" w:rsidP="00EA119D">
      <w:pPr>
        <w:spacing w:after="0" w:line="360" w:lineRule="auto"/>
        <w:jc w:val="both"/>
        <w:rPr>
          <w:rFonts w:ascii="Times New Roman" w:hAnsi="Times New Roman" w:cs="Times New Roman"/>
          <w:sz w:val="24"/>
          <w:szCs w:val="24"/>
        </w:rPr>
      </w:pPr>
      <w:r w:rsidRPr="003C600F">
        <w:rPr>
          <w:rFonts w:ascii="Times New Roman" w:hAnsi="Times New Roman" w:cs="Times New Roman"/>
          <w:sz w:val="24"/>
          <w:szCs w:val="24"/>
        </w:rPr>
        <w:t>Court clerk present.</w:t>
      </w:r>
    </w:p>
    <w:p w:rsidR="00314925" w:rsidRPr="003C600F" w:rsidRDefault="00314925" w:rsidP="00EA119D">
      <w:pPr>
        <w:spacing w:after="0" w:line="360" w:lineRule="auto"/>
        <w:jc w:val="both"/>
        <w:rPr>
          <w:rFonts w:ascii="Times New Roman" w:hAnsi="Times New Roman" w:cs="Times New Roman"/>
          <w:sz w:val="24"/>
          <w:szCs w:val="24"/>
        </w:rPr>
      </w:pPr>
    </w:p>
    <w:p w:rsidR="00314925" w:rsidRPr="003C600F" w:rsidRDefault="00314925" w:rsidP="00EA119D">
      <w:pPr>
        <w:spacing w:after="0" w:line="360" w:lineRule="auto"/>
        <w:jc w:val="both"/>
        <w:rPr>
          <w:rFonts w:ascii="Times New Roman" w:hAnsi="Times New Roman" w:cs="Times New Roman"/>
          <w:b/>
          <w:sz w:val="24"/>
          <w:szCs w:val="24"/>
        </w:rPr>
      </w:pPr>
    </w:p>
    <w:p w:rsidR="00314925" w:rsidRPr="003C600F" w:rsidRDefault="00314925" w:rsidP="00EA119D">
      <w:pPr>
        <w:spacing w:after="0" w:line="360" w:lineRule="auto"/>
        <w:jc w:val="both"/>
        <w:rPr>
          <w:rFonts w:ascii="Times New Roman" w:hAnsi="Times New Roman" w:cs="Times New Roman"/>
          <w:b/>
          <w:sz w:val="24"/>
          <w:szCs w:val="24"/>
        </w:rPr>
      </w:pPr>
    </w:p>
    <w:p w:rsidR="00314925" w:rsidRPr="003C600F" w:rsidRDefault="00314925" w:rsidP="00EA119D">
      <w:pPr>
        <w:spacing w:after="0" w:line="360" w:lineRule="auto"/>
        <w:jc w:val="both"/>
        <w:rPr>
          <w:rFonts w:ascii="Times New Roman" w:hAnsi="Times New Roman" w:cs="Times New Roman"/>
          <w:sz w:val="24"/>
          <w:szCs w:val="24"/>
        </w:rPr>
      </w:pPr>
      <w:r w:rsidRPr="003C600F">
        <w:rPr>
          <w:rFonts w:ascii="Times New Roman" w:hAnsi="Times New Roman" w:cs="Times New Roman"/>
          <w:b/>
          <w:sz w:val="24"/>
          <w:szCs w:val="24"/>
        </w:rPr>
        <w:t>Court:</w:t>
      </w:r>
      <w:r w:rsidR="00C614C7" w:rsidRPr="003C600F">
        <w:rPr>
          <w:rFonts w:ascii="Times New Roman" w:hAnsi="Times New Roman" w:cs="Times New Roman"/>
          <w:sz w:val="24"/>
          <w:szCs w:val="24"/>
        </w:rPr>
        <w:t xml:space="preserve"> </w:t>
      </w:r>
      <w:r w:rsidRPr="003C600F">
        <w:rPr>
          <w:rFonts w:ascii="Times New Roman" w:hAnsi="Times New Roman" w:cs="Times New Roman"/>
          <w:sz w:val="24"/>
          <w:szCs w:val="24"/>
        </w:rPr>
        <w:t xml:space="preserve"> </w:t>
      </w:r>
      <w:r w:rsidR="007B0411" w:rsidRPr="003C600F">
        <w:rPr>
          <w:rFonts w:ascii="Times New Roman" w:hAnsi="Times New Roman" w:cs="Times New Roman"/>
          <w:sz w:val="24"/>
          <w:szCs w:val="24"/>
        </w:rPr>
        <w:t>Judgment read</w:t>
      </w:r>
      <w:r w:rsidRPr="003C600F">
        <w:rPr>
          <w:rFonts w:ascii="Times New Roman" w:hAnsi="Times New Roman" w:cs="Times New Roman"/>
          <w:sz w:val="24"/>
          <w:szCs w:val="24"/>
        </w:rPr>
        <w:t xml:space="preserve"> out in open court.</w:t>
      </w:r>
    </w:p>
    <w:p w:rsidR="00314925" w:rsidRPr="003C600F" w:rsidRDefault="00314925" w:rsidP="00EA119D">
      <w:pPr>
        <w:spacing w:after="0" w:line="360" w:lineRule="auto"/>
        <w:jc w:val="both"/>
        <w:rPr>
          <w:rFonts w:ascii="Times New Roman" w:hAnsi="Times New Roman" w:cs="Times New Roman"/>
          <w:sz w:val="24"/>
          <w:szCs w:val="24"/>
        </w:rPr>
      </w:pPr>
    </w:p>
    <w:p w:rsidR="00FB3CB7" w:rsidRPr="003C600F" w:rsidRDefault="00FB3CB7" w:rsidP="00314925">
      <w:pPr>
        <w:spacing w:after="0" w:line="360" w:lineRule="auto"/>
        <w:jc w:val="both"/>
        <w:rPr>
          <w:rFonts w:ascii="Times New Roman" w:hAnsi="Times New Roman" w:cs="Times New Roman"/>
          <w:b/>
          <w:sz w:val="24"/>
          <w:szCs w:val="24"/>
        </w:rPr>
      </w:pPr>
    </w:p>
    <w:p w:rsidR="00FB3CB7" w:rsidRPr="003C600F" w:rsidRDefault="007B0411" w:rsidP="00314925">
      <w:pPr>
        <w:spacing w:after="0" w:line="360" w:lineRule="auto"/>
        <w:jc w:val="both"/>
        <w:rPr>
          <w:rFonts w:ascii="Times New Roman" w:hAnsi="Times New Roman" w:cs="Times New Roman"/>
          <w:b/>
          <w:sz w:val="24"/>
          <w:szCs w:val="24"/>
        </w:rPr>
      </w:pPr>
      <w:r w:rsidRPr="003C600F">
        <w:rPr>
          <w:rFonts w:ascii="Times New Roman" w:hAnsi="Times New Roman" w:cs="Times New Roman"/>
          <w:b/>
          <w:sz w:val="24"/>
          <w:szCs w:val="24"/>
        </w:rPr>
        <w:t>…………………………</w:t>
      </w:r>
    </w:p>
    <w:p w:rsidR="00314925" w:rsidRPr="003C600F" w:rsidRDefault="00314925" w:rsidP="00314925">
      <w:pPr>
        <w:spacing w:after="0" w:line="360" w:lineRule="auto"/>
        <w:jc w:val="both"/>
        <w:rPr>
          <w:rFonts w:ascii="Times New Roman" w:hAnsi="Times New Roman" w:cs="Times New Roman"/>
          <w:b/>
          <w:sz w:val="24"/>
          <w:szCs w:val="24"/>
        </w:rPr>
      </w:pPr>
      <w:r w:rsidRPr="003C600F">
        <w:rPr>
          <w:rFonts w:ascii="Times New Roman" w:hAnsi="Times New Roman" w:cs="Times New Roman"/>
          <w:b/>
          <w:sz w:val="24"/>
          <w:szCs w:val="24"/>
        </w:rPr>
        <w:t>W. Masalu Musene</w:t>
      </w:r>
    </w:p>
    <w:p w:rsidR="00314925" w:rsidRPr="003C600F" w:rsidRDefault="00314925" w:rsidP="00314925">
      <w:pPr>
        <w:spacing w:after="0" w:line="360" w:lineRule="auto"/>
        <w:jc w:val="both"/>
        <w:rPr>
          <w:rFonts w:ascii="Times New Roman" w:hAnsi="Times New Roman" w:cs="Times New Roman"/>
          <w:b/>
          <w:sz w:val="24"/>
          <w:szCs w:val="24"/>
        </w:rPr>
      </w:pPr>
      <w:r w:rsidRPr="003C600F">
        <w:rPr>
          <w:rFonts w:ascii="Times New Roman" w:hAnsi="Times New Roman" w:cs="Times New Roman"/>
          <w:b/>
          <w:sz w:val="24"/>
          <w:szCs w:val="24"/>
        </w:rPr>
        <w:t>Judge</w:t>
      </w:r>
    </w:p>
    <w:p w:rsidR="00314925" w:rsidRPr="003C600F" w:rsidRDefault="00314925" w:rsidP="00EA119D">
      <w:pPr>
        <w:spacing w:after="0" w:line="360" w:lineRule="auto"/>
        <w:jc w:val="both"/>
        <w:rPr>
          <w:rFonts w:ascii="Times New Roman" w:hAnsi="Times New Roman" w:cs="Times New Roman"/>
          <w:sz w:val="24"/>
          <w:szCs w:val="24"/>
        </w:rPr>
      </w:pPr>
      <w:r w:rsidRPr="003C600F">
        <w:rPr>
          <w:rFonts w:ascii="Times New Roman" w:hAnsi="Times New Roman" w:cs="Times New Roman"/>
          <w:sz w:val="24"/>
          <w:szCs w:val="24"/>
        </w:rPr>
        <w:t>04/09/2017</w:t>
      </w:r>
    </w:p>
    <w:p w:rsidR="00041733" w:rsidRPr="003C600F" w:rsidRDefault="00041733" w:rsidP="00EA119D">
      <w:pPr>
        <w:spacing w:after="0" w:line="360" w:lineRule="auto"/>
        <w:jc w:val="both"/>
        <w:rPr>
          <w:rFonts w:ascii="Times New Roman" w:hAnsi="Times New Roman" w:cs="Times New Roman"/>
          <w:sz w:val="24"/>
          <w:szCs w:val="24"/>
        </w:rPr>
      </w:pPr>
    </w:p>
    <w:p w:rsidR="00041733" w:rsidRPr="003C600F" w:rsidRDefault="00041733" w:rsidP="00EA119D">
      <w:pPr>
        <w:spacing w:after="0" w:line="360" w:lineRule="auto"/>
        <w:jc w:val="both"/>
        <w:rPr>
          <w:rFonts w:ascii="Times New Roman" w:hAnsi="Times New Roman" w:cs="Times New Roman"/>
          <w:sz w:val="24"/>
          <w:szCs w:val="24"/>
        </w:rPr>
      </w:pPr>
    </w:p>
    <w:p w:rsidR="00041733" w:rsidRPr="003C600F" w:rsidRDefault="00041733" w:rsidP="00EA119D">
      <w:pPr>
        <w:spacing w:after="0" w:line="360" w:lineRule="auto"/>
        <w:jc w:val="both"/>
        <w:rPr>
          <w:rFonts w:ascii="Times New Roman" w:hAnsi="Times New Roman" w:cs="Times New Roman"/>
          <w:sz w:val="24"/>
          <w:szCs w:val="24"/>
        </w:rPr>
      </w:pPr>
    </w:p>
    <w:p w:rsidR="00041733" w:rsidRPr="003C600F" w:rsidRDefault="00041733" w:rsidP="00EA119D">
      <w:pPr>
        <w:spacing w:after="0" w:line="360" w:lineRule="auto"/>
        <w:jc w:val="both"/>
        <w:rPr>
          <w:rFonts w:ascii="Times New Roman" w:hAnsi="Times New Roman" w:cs="Times New Roman"/>
          <w:sz w:val="24"/>
          <w:szCs w:val="24"/>
        </w:rPr>
      </w:pPr>
    </w:p>
    <w:p w:rsidR="00041733" w:rsidRPr="003C600F" w:rsidRDefault="00041733" w:rsidP="00EA119D">
      <w:pPr>
        <w:spacing w:after="0" w:line="360" w:lineRule="auto"/>
        <w:jc w:val="both"/>
        <w:rPr>
          <w:rFonts w:ascii="Times New Roman" w:hAnsi="Times New Roman" w:cs="Times New Roman"/>
          <w:sz w:val="24"/>
          <w:szCs w:val="24"/>
        </w:rPr>
      </w:pPr>
    </w:p>
    <w:p w:rsidR="00041733" w:rsidRPr="003C600F" w:rsidRDefault="00041733" w:rsidP="00EA119D">
      <w:pPr>
        <w:spacing w:after="0" w:line="360" w:lineRule="auto"/>
        <w:jc w:val="both"/>
        <w:rPr>
          <w:rFonts w:ascii="Times New Roman" w:hAnsi="Times New Roman" w:cs="Times New Roman"/>
          <w:sz w:val="24"/>
          <w:szCs w:val="24"/>
        </w:rPr>
      </w:pPr>
    </w:p>
    <w:p w:rsidR="00041733" w:rsidRPr="003C600F" w:rsidRDefault="00041733" w:rsidP="00EA119D">
      <w:pPr>
        <w:spacing w:after="0" w:line="360" w:lineRule="auto"/>
        <w:jc w:val="both"/>
        <w:rPr>
          <w:rFonts w:ascii="Times New Roman" w:hAnsi="Times New Roman" w:cs="Times New Roman"/>
          <w:sz w:val="24"/>
          <w:szCs w:val="24"/>
        </w:rPr>
      </w:pPr>
    </w:p>
    <w:p w:rsidR="00041733" w:rsidRPr="003C600F" w:rsidRDefault="00041733" w:rsidP="00EA119D">
      <w:pPr>
        <w:spacing w:after="0" w:line="360" w:lineRule="auto"/>
        <w:jc w:val="both"/>
        <w:rPr>
          <w:rFonts w:ascii="Times New Roman" w:hAnsi="Times New Roman" w:cs="Times New Roman"/>
          <w:sz w:val="24"/>
          <w:szCs w:val="24"/>
        </w:rPr>
      </w:pPr>
    </w:p>
    <w:p w:rsidR="00041733" w:rsidRPr="003C600F" w:rsidRDefault="00041733" w:rsidP="00EA119D">
      <w:pPr>
        <w:spacing w:after="0" w:line="360" w:lineRule="auto"/>
        <w:jc w:val="both"/>
        <w:rPr>
          <w:rFonts w:ascii="Times New Roman" w:hAnsi="Times New Roman" w:cs="Times New Roman"/>
          <w:sz w:val="24"/>
          <w:szCs w:val="24"/>
        </w:rPr>
      </w:pPr>
    </w:p>
    <w:p w:rsidR="00041733" w:rsidRPr="003C600F" w:rsidRDefault="00041733" w:rsidP="00EA119D">
      <w:pPr>
        <w:spacing w:after="0" w:line="360" w:lineRule="auto"/>
        <w:jc w:val="both"/>
        <w:rPr>
          <w:rFonts w:ascii="Times New Roman" w:hAnsi="Times New Roman" w:cs="Times New Roman"/>
          <w:sz w:val="24"/>
          <w:szCs w:val="24"/>
        </w:rPr>
      </w:pPr>
    </w:p>
    <w:p w:rsidR="00041733" w:rsidRPr="003C600F" w:rsidRDefault="00041733" w:rsidP="00EA119D">
      <w:pPr>
        <w:spacing w:after="0" w:line="360" w:lineRule="auto"/>
        <w:jc w:val="both"/>
        <w:rPr>
          <w:rFonts w:ascii="Times New Roman" w:hAnsi="Times New Roman" w:cs="Times New Roman"/>
          <w:sz w:val="24"/>
          <w:szCs w:val="24"/>
        </w:rPr>
      </w:pPr>
    </w:p>
    <w:p w:rsidR="00041733" w:rsidRPr="003C600F" w:rsidRDefault="00041733" w:rsidP="00041733">
      <w:pPr>
        <w:jc w:val="center"/>
        <w:rPr>
          <w:rFonts w:ascii="Times New Roman" w:hAnsi="Times New Roman" w:cs="Times New Roman"/>
          <w:b/>
          <w:sz w:val="24"/>
          <w:szCs w:val="24"/>
        </w:rPr>
      </w:pPr>
      <w:r w:rsidRPr="003C600F">
        <w:rPr>
          <w:rFonts w:ascii="Times New Roman" w:hAnsi="Times New Roman" w:cs="Times New Roman"/>
          <w:b/>
          <w:sz w:val="24"/>
          <w:szCs w:val="24"/>
        </w:rPr>
        <w:lastRenderedPageBreak/>
        <w:t>THE REPUBLIC OF UGANDA</w:t>
      </w:r>
    </w:p>
    <w:p w:rsidR="00041733" w:rsidRPr="003C600F" w:rsidRDefault="00041733" w:rsidP="00041733">
      <w:pPr>
        <w:jc w:val="center"/>
        <w:rPr>
          <w:rFonts w:ascii="Times New Roman" w:hAnsi="Times New Roman" w:cs="Times New Roman"/>
          <w:b/>
          <w:sz w:val="24"/>
          <w:szCs w:val="24"/>
        </w:rPr>
      </w:pPr>
      <w:r w:rsidRPr="003C600F">
        <w:rPr>
          <w:rFonts w:ascii="Times New Roman" w:hAnsi="Times New Roman" w:cs="Times New Roman"/>
          <w:b/>
          <w:sz w:val="24"/>
          <w:szCs w:val="24"/>
        </w:rPr>
        <w:t>IN THE HIGH COURT OF UGANDA AT NAKAWA</w:t>
      </w:r>
    </w:p>
    <w:p w:rsidR="00041733" w:rsidRPr="003C600F" w:rsidRDefault="00041733" w:rsidP="00041733">
      <w:pPr>
        <w:jc w:val="center"/>
        <w:rPr>
          <w:rFonts w:ascii="Times New Roman" w:hAnsi="Times New Roman" w:cs="Times New Roman"/>
          <w:b/>
          <w:sz w:val="24"/>
          <w:szCs w:val="24"/>
        </w:rPr>
      </w:pPr>
      <w:r w:rsidRPr="003C600F">
        <w:rPr>
          <w:rFonts w:ascii="Times New Roman" w:hAnsi="Times New Roman" w:cs="Times New Roman"/>
          <w:b/>
          <w:sz w:val="24"/>
          <w:szCs w:val="24"/>
        </w:rPr>
        <w:t>CIVIL SUIT NO. 360 OF 20131.</w:t>
      </w:r>
    </w:p>
    <w:p w:rsidR="00041733" w:rsidRPr="003C600F" w:rsidRDefault="00041733" w:rsidP="00041733">
      <w:pPr>
        <w:pStyle w:val="ListParagraph"/>
        <w:numPr>
          <w:ilvl w:val="0"/>
          <w:numId w:val="18"/>
        </w:numPr>
        <w:spacing w:after="0"/>
        <w:jc w:val="both"/>
        <w:rPr>
          <w:rFonts w:ascii="Times New Roman" w:hAnsi="Times New Roman" w:cs="Times New Roman"/>
          <w:b/>
          <w:sz w:val="24"/>
          <w:szCs w:val="24"/>
        </w:rPr>
      </w:pPr>
      <w:r w:rsidRPr="003C600F">
        <w:rPr>
          <w:rFonts w:ascii="Times New Roman" w:hAnsi="Times New Roman" w:cs="Times New Roman"/>
          <w:b/>
          <w:sz w:val="24"/>
          <w:szCs w:val="24"/>
        </w:rPr>
        <w:t>OWORI BONIFACE</w:t>
      </w:r>
    </w:p>
    <w:p w:rsidR="00041733" w:rsidRPr="003C600F" w:rsidRDefault="00041733" w:rsidP="00041733">
      <w:pPr>
        <w:pStyle w:val="ListParagraph"/>
        <w:numPr>
          <w:ilvl w:val="0"/>
          <w:numId w:val="18"/>
        </w:numPr>
        <w:spacing w:after="0"/>
        <w:jc w:val="both"/>
        <w:rPr>
          <w:rFonts w:ascii="Times New Roman" w:hAnsi="Times New Roman" w:cs="Times New Roman"/>
          <w:b/>
          <w:sz w:val="24"/>
          <w:szCs w:val="24"/>
        </w:rPr>
      </w:pPr>
      <w:r w:rsidRPr="003C600F">
        <w:rPr>
          <w:rFonts w:ascii="Times New Roman" w:hAnsi="Times New Roman" w:cs="Times New Roman"/>
          <w:b/>
          <w:sz w:val="24"/>
          <w:szCs w:val="24"/>
        </w:rPr>
        <w:t>ATWINOMUJUNI ASAPH</w:t>
      </w:r>
    </w:p>
    <w:p w:rsidR="00041733" w:rsidRPr="003C600F" w:rsidRDefault="00041733" w:rsidP="00041733">
      <w:pPr>
        <w:pStyle w:val="ListParagraph"/>
        <w:numPr>
          <w:ilvl w:val="0"/>
          <w:numId w:val="18"/>
        </w:numPr>
        <w:spacing w:after="0"/>
        <w:jc w:val="both"/>
        <w:rPr>
          <w:rFonts w:ascii="Times New Roman" w:hAnsi="Times New Roman" w:cs="Times New Roman"/>
          <w:b/>
          <w:sz w:val="24"/>
          <w:szCs w:val="24"/>
        </w:rPr>
      </w:pPr>
      <w:r w:rsidRPr="003C600F">
        <w:rPr>
          <w:rFonts w:ascii="Times New Roman" w:hAnsi="Times New Roman" w:cs="Times New Roman"/>
          <w:b/>
          <w:sz w:val="24"/>
          <w:szCs w:val="24"/>
        </w:rPr>
        <w:t>KANYONYI EVANS</w:t>
      </w:r>
    </w:p>
    <w:p w:rsidR="00041733" w:rsidRPr="003C600F" w:rsidRDefault="00041733" w:rsidP="00041733">
      <w:pPr>
        <w:pStyle w:val="ListParagraph"/>
        <w:numPr>
          <w:ilvl w:val="0"/>
          <w:numId w:val="18"/>
        </w:numPr>
        <w:spacing w:after="0"/>
        <w:jc w:val="both"/>
        <w:rPr>
          <w:rFonts w:ascii="Times New Roman" w:hAnsi="Times New Roman" w:cs="Times New Roman"/>
          <w:b/>
          <w:sz w:val="24"/>
          <w:szCs w:val="24"/>
        </w:rPr>
      </w:pPr>
      <w:r w:rsidRPr="003C600F">
        <w:rPr>
          <w:rFonts w:ascii="Times New Roman" w:hAnsi="Times New Roman" w:cs="Times New Roman"/>
          <w:b/>
          <w:sz w:val="24"/>
          <w:szCs w:val="24"/>
        </w:rPr>
        <w:t>KABANANKYE LABAN</w:t>
      </w:r>
    </w:p>
    <w:p w:rsidR="00041733" w:rsidRPr="003C600F" w:rsidRDefault="00041733" w:rsidP="00041733">
      <w:pPr>
        <w:pStyle w:val="ListParagraph"/>
        <w:numPr>
          <w:ilvl w:val="0"/>
          <w:numId w:val="18"/>
        </w:numPr>
        <w:spacing w:after="0"/>
        <w:jc w:val="both"/>
        <w:rPr>
          <w:rFonts w:ascii="Times New Roman" w:hAnsi="Times New Roman" w:cs="Times New Roman"/>
          <w:b/>
          <w:sz w:val="24"/>
          <w:szCs w:val="24"/>
        </w:rPr>
      </w:pPr>
      <w:r w:rsidRPr="003C600F">
        <w:rPr>
          <w:rFonts w:ascii="Times New Roman" w:hAnsi="Times New Roman" w:cs="Times New Roman"/>
          <w:b/>
          <w:sz w:val="24"/>
          <w:szCs w:val="24"/>
        </w:rPr>
        <w:t>MBAMBU LYDIA</w:t>
      </w:r>
    </w:p>
    <w:p w:rsidR="00041733" w:rsidRPr="003C600F" w:rsidRDefault="00041733" w:rsidP="00041733">
      <w:pPr>
        <w:pStyle w:val="ListParagraph"/>
        <w:numPr>
          <w:ilvl w:val="0"/>
          <w:numId w:val="18"/>
        </w:numPr>
        <w:spacing w:after="0"/>
        <w:jc w:val="both"/>
        <w:rPr>
          <w:rFonts w:ascii="Times New Roman" w:hAnsi="Times New Roman" w:cs="Times New Roman"/>
          <w:b/>
          <w:sz w:val="24"/>
          <w:szCs w:val="24"/>
        </w:rPr>
      </w:pPr>
      <w:r w:rsidRPr="003C600F">
        <w:rPr>
          <w:rFonts w:ascii="Times New Roman" w:hAnsi="Times New Roman" w:cs="Times New Roman"/>
          <w:b/>
          <w:sz w:val="24"/>
          <w:szCs w:val="24"/>
        </w:rPr>
        <w:t>KYOLEKO KIM</w:t>
      </w:r>
    </w:p>
    <w:p w:rsidR="00041733" w:rsidRPr="003C600F" w:rsidRDefault="00041733" w:rsidP="00041733">
      <w:pPr>
        <w:pStyle w:val="ListParagraph"/>
        <w:numPr>
          <w:ilvl w:val="0"/>
          <w:numId w:val="18"/>
        </w:numPr>
        <w:spacing w:after="0"/>
        <w:jc w:val="both"/>
        <w:rPr>
          <w:rFonts w:ascii="Times New Roman" w:hAnsi="Times New Roman" w:cs="Times New Roman"/>
          <w:b/>
          <w:sz w:val="24"/>
          <w:szCs w:val="24"/>
        </w:rPr>
      </w:pPr>
      <w:r w:rsidRPr="003C600F">
        <w:rPr>
          <w:rFonts w:ascii="Times New Roman" w:hAnsi="Times New Roman" w:cs="Times New Roman"/>
          <w:b/>
          <w:sz w:val="24"/>
          <w:szCs w:val="24"/>
        </w:rPr>
        <w:t>MAZIGA ERISA</w:t>
      </w:r>
    </w:p>
    <w:p w:rsidR="00041733" w:rsidRPr="003C600F" w:rsidRDefault="00041733" w:rsidP="00041733">
      <w:pPr>
        <w:pStyle w:val="ListParagraph"/>
        <w:numPr>
          <w:ilvl w:val="0"/>
          <w:numId w:val="18"/>
        </w:numPr>
        <w:spacing w:after="0"/>
        <w:jc w:val="both"/>
        <w:rPr>
          <w:rFonts w:ascii="Times New Roman" w:hAnsi="Times New Roman" w:cs="Times New Roman"/>
          <w:b/>
          <w:sz w:val="24"/>
          <w:szCs w:val="24"/>
        </w:rPr>
      </w:pPr>
      <w:r w:rsidRPr="003C600F">
        <w:rPr>
          <w:rFonts w:ascii="Times New Roman" w:hAnsi="Times New Roman" w:cs="Times New Roman"/>
          <w:b/>
          <w:sz w:val="24"/>
          <w:szCs w:val="24"/>
        </w:rPr>
        <w:t>TUMWEBAZE JENIFER</w:t>
      </w:r>
    </w:p>
    <w:p w:rsidR="00041733" w:rsidRPr="003C600F" w:rsidRDefault="00041733" w:rsidP="00041733">
      <w:pPr>
        <w:pStyle w:val="ListParagraph"/>
        <w:numPr>
          <w:ilvl w:val="0"/>
          <w:numId w:val="18"/>
        </w:numPr>
        <w:spacing w:after="0"/>
        <w:jc w:val="both"/>
        <w:rPr>
          <w:rFonts w:ascii="Times New Roman" w:hAnsi="Times New Roman" w:cs="Times New Roman"/>
          <w:b/>
          <w:sz w:val="24"/>
          <w:szCs w:val="24"/>
        </w:rPr>
      </w:pPr>
      <w:r w:rsidRPr="003C600F">
        <w:rPr>
          <w:rFonts w:ascii="Times New Roman" w:hAnsi="Times New Roman" w:cs="Times New Roman"/>
          <w:b/>
          <w:sz w:val="24"/>
          <w:szCs w:val="24"/>
        </w:rPr>
        <w:t>NABAZIWA DAYIZE</w:t>
      </w:r>
    </w:p>
    <w:p w:rsidR="00041733" w:rsidRPr="003C600F" w:rsidRDefault="00041733" w:rsidP="00041733">
      <w:pPr>
        <w:spacing w:after="0"/>
        <w:ind w:left="360"/>
        <w:jc w:val="both"/>
        <w:rPr>
          <w:rFonts w:ascii="Times New Roman" w:hAnsi="Times New Roman" w:cs="Times New Roman"/>
          <w:b/>
          <w:sz w:val="24"/>
          <w:szCs w:val="24"/>
        </w:rPr>
      </w:pPr>
      <w:r w:rsidRPr="003C600F">
        <w:rPr>
          <w:rFonts w:ascii="Times New Roman" w:hAnsi="Times New Roman" w:cs="Times New Roman"/>
          <w:b/>
          <w:sz w:val="24"/>
          <w:szCs w:val="24"/>
        </w:rPr>
        <w:t>10.LUYIGA GODFREY</w:t>
      </w:r>
    </w:p>
    <w:p w:rsidR="00041733" w:rsidRPr="003C600F" w:rsidRDefault="00041733" w:rsidP="00041733">
      <w:pPr>
        <w:pStyle w:val="ListParagraph"/>
        <w:numPr>
          <w:ilvl w:val="0"/>
          <w:numId w:val="3"/>
        </w:numPr>
        <w:spacing w:after="0"/>
        <w:jc w:val="both"/>
        <w:rPr>
          <w:rFonts w:ascii="Times New Roman" w:hAnsi="Times New Roman" w:cs="Times New Roman"/>
          <w:b/>
          <w:sz w:val="24"/>
          <w:szCs w:val="24"/>
        </w:rPr>
      </w:pPr>
      <w:r w:rsidRPr="003C600F">
        <w:rPr>
          <w:rFonts w:ascii="Times New Roman" w:hAnsi="Times New Roman" w:cs="Times New Roman"/>
          <w:b/>
          <w:sz w:val="24"/>
          <w:szCs w:val="24"/>
        </w:rPr>
        <w:t>SANYA STEPHEN OUMAH</w:t>
      </w:r>
    </w:p>
    <w:p w:rsidR="00041733" w:rsidRPr="003C600F" w:rsidRDefault="00041733" w:rsidP="00041733">
      <w:pPr>
        <w:pStyle w:val="ListParagraph"/>
        <w:numPr>
          <w:ilvl w:val="0"/>
          <w:numId w:val="3"/>
        </w:numPr>
        <w:spacing w:after="0"/>
        <w:jc w:val="both"/>
        <w:rPr>
          <w:rFonts w:ascii="Times New Roman" w:hAnsi="Times New Roman" w:cs="Times New Roman"/>
          <w:b/>
          <w:sz w:val="24"/>
          <w:szCs w:val="24"/>
        </w:rPr>
      </w:pPr>
      <w:r w:rsidRPr="003C600F">
        <w:rPr>
          <w:rFonts w:ascii="Times New Roman" w:hAnsi="Times New Roman" w:cs="Times New Roman"/>
          <w:b/>
          <w:sz w:val="24"/>
          <w:szCs w:val="24"/>
        </w:rPr>
        <w:t>SEKAJJA KIZITO</w:t>
      </w:r>
    </w:p>
    <w:p w:rsidR="00041733" w:rsidRPr="003C600F" w:rsidRDefault="00041733" w:rsidP="00041733">
      <w:pPr>
        <w:pStyle w:val="ListParagraph"/>
        <w:numPr>
          <w:ilvl w:val="0"/>
          <w:numId w:val="3"/>
        </w:numPr>
        <w:jc w:val="both"/>
        <w:rPr>
          <w:rFonts w:ascii="Times New Roman" w:hAnsi="Times New Roman" w:cs="Times New Roman"/>
          <w:b/>
          <w:sz w:val="24"/>
          <w:szCs w:val="24"/>
        </w:rPr>
      </w:pPr>
      <w:r w:rsidRPr="003C600F">
        <w:rPr>
          <w:rFonts w:ascii="Times New Roman" w:hAnsi="Times New Roman" w:cs="Times New Roman"/>
          <w:b/>
          <w:sz w:val="24"/>
          <w:szCs w:val="24"/>
        </w:rPr>
        <w:t>NUWAMANYA VICENT::::::::::::::::::::::::::::::::::::::::::::::::::::: PLAINTIFFS</w:t>
      </w:r>
    </w:p>
    <w:p w:rsidR="00041733" w:rsidRPr="003C600F" w:rsidRDefault="00041733" w:rsidP="00041733">
      <w:pPr>
        <w:jc w:val="center"/>
        <w:rPr>
          <w:rFonts w:ascii="Times New Roman" w:hAnsi="Times New Roman" w:cs="Times New Roman"/>
          <w:b/>
          <w:sz w:val="24"/>
          <w:szCs w:val="24"/>
        </w:rPr>
      </w:pPr>
      <w:r w:rsidRPr="003C600F">
        <w:rPr>
          <w:rFonts w:ascii="Times New Roman" w:hAnsi="Times New Roman" w:cs="Times New Roman"/>
          <w:b/>
          <w:sz w:val="24"/>
          <w:szCs w:val="24"/>
        </w:rPr>
        <w:t>VERSUS</w:t>
      </w:r>
    </w:p>
    <w:p w:rsidR="00041733" w:rsidRPr="003C600F" w:rsidRDefault="00041733" w:rsidP="00041733">
      <w:pPr>
        <w:pStyle w:val="ListParagraph"/>
        <w:numPr>
          <w:ilvl w:val="0"/>
          <w:numId w:val="19"/>
        </w:numPr>
        <w:jc w:val="both"/>
        <w:rPr>
          <w:rFonts w:ascii="Times New Roman" w:hAnsi="Times New Roman" w:cs="Times New Roman"/>
          <w:b/>
          <w:sz w:val="24"/>
          <w:szCs w:val="24"/>
        </w:rPr>
      </w:pPr>
      <w:r w:rsidRPr="003C600F">
        <w:rPr>
          <w:rFonts w:ascii="Times New Roman" w:hAnsi="Times New Roman" w:cs="Times New Roman"/>
          <w:b/>
          <w:sz w:val="24"/>
          <w:szCs w:val="24"/>
        </w:rPr>
        <w:t>OCHIENG ODODI JOSEPH</w:t>
      </w:r>
    </w:p>
    <w:p w:rsidR="00041733" w:rsidRPr="003C600F" w:rsidRDefault="00041733" w:rsidP="00041733">
      <w:pPr>
        <w:pStyle w:val="ListParagraph"/>
        <w:numPr>
          <w:ilvl w:val="0"/>
          <w:numId w:val="19"/>
        </w:numPr>
        <w:jc w:val="both"/>
        <w:rPr>
          <w:rFonts w:ascii="Times New Roman" w:hAnsi="Times New Roman" w:cs="Times New Roman"/>
          <w:b/>
          <w:sz w:val="24"/>
          <w:szCs w:val="24"/>
        </w:rPr>
      </w:pPr>
      <w:r w:rsidRPr="003C600F">
        <w:rPr>
          <w:rFonts w:ascii="Times New Roman" w:hAnsi="Times New Roman" w:cs="Times New Roman"/>
          <w:b/>
          <w:sz w:val="24"/>
          <w:szCs w:val="24"/>
        </w:rPr>
        <w:t>MAYEKU MARTIN</w:t>
      </w:r>
    </w:p>
    <w:p w:rsidR="00041733" w:rsidRPr="003C600F" w:rsidRDefault="00041733" w:rsidP="00041733">
      <w:pPr>
        <w:pStyle w:val="ListParagraph"/>
        <w:numPr>
          <w:ilvl w:val="0"/>
          <w:numId w:val="19"/>
        </w:numPr>
        <w:jc w:val="both"/>
        <w:rPr>
          <w:rFonts w:ascii="Times New Roman" w:hAnsi="Times New Roman" w:cs="Times New Roman"/>
          <w:b/>
          <w:sz w:val="24"/>
          <w:szCs w:val="24"/>
        </w:rPr>
      </w:pPr>
      <w:r w:rsidRPr="003C600F">
        <w:rPr>
          <w:rFonts w:ascii="Times New Roman" w:hAnsi="Times New Roman" w:cs="Times New Roman"/>
          <w:b/>
          <w:sz w:val="24"/>
          <w:szCs w:val="24"/>
        </w:rPr>
        <w:t>UGANDA LAND COMMISSION::::::::::::::::::::::::::::::::::::::::DEFENDANTS</w:t>
      </w:r>
    </w:p>
    <w:p w:rsidR="00041733" w:rsidRPr="003C600F" w:rsidRDefault="00041733" w:rsidP="00041733">
      <w:pPr>
        <w:spacing w:after="0" w:line="240" w:lineRule="auto"/>
        <w:jc w:val="center"/>
        <w:rPr>
          <w:rFonts w:ascii="Times New Roman" w:hAnsi="Times New Roman" w:cs="Times New Roman"/>
          <w:b/>
          <w:sz w:val="24"/>
          <w:szCs w:val="24"/>
          <w:u w:val="single"/>
        </w:rPr>
      </w:pPr>
      <w:r w:rsidRPr="003C600F">
        <w:rPr>
          <w:rFonts w:ascii="Times New Roman" w:hAnsi="Times New Roman" w:cs="Times New Roman"/>
          <w:b/>
          <w:sz w:val="24"/>
          <w:szCs w:val="24"/>
          <w:u w:val="single"/>
        </w:rPr>
        <w:t>DECREE</w:t>
      </w:r>
    </w:p>
    <w:p w:rsidR="00041733" w:rsidRPr="003C600F" w:rsidRDefault="00041733" w:rsidP="00041733">
      <w:pPr>
        <w:spacing w:after="0" w:line="240" w:lineRule="auto"/>
        <w:jc w:val="center"/>
        <w:rPr>
          <w:rFonts w:ascii="Times New Roman" w:hAnsi="Times New Roman" w:cs="Times New Roman"/>
          <w:b/>
          <w:sz w:val="24"/>
          <w:szCs w:val="24"/>
          <w:u w:val="single"/>
        </w:rPr>
      </w:pPr>
    </w:p>
    <w:p w:rsidR="00041733" w:rsidRPr="003C600F" w:rsidRDefault="00041733" w:rsidP="00041733">
      <w:pPr>
        <w:spacing w:after="0" w:line="360" w:lineRule="auto"/>
        <w:jc w:val="both"/>
        <w:rPr>
          <w:rFonts w:ascii="Times New Roman" w:hAnsi="Times New Roman" w:cs="Times New Roman"/>
          <w:sz w:val="24"/>
          <w:szCs w:val="24"/>
        </w:rPr>
      </w:pPr>
      <w:r w:rsidRPr="003C600F">
        <w:rPr>
          <w:rFonts w:ascii="Times New Roman" w:hAnsi="Times New Roman" w:cs="Times New Roman"/>
          <w:b/>
          <w:sz w:val="24"/>
          <w:szCs w:val="24"/>
        </w:rPr>
        <w:t xml:space="preserve">THIS </w:t>
      </w:r>
      <w:r w:rsidRPr="003C600F">
        <w:rPr>
          <w:rFonts w:ascii="Times New Roman" w:hAnsi="Times New Roman" w:cs="Times New Roman"/>
          <w:sz w:val="24"/>
          <w:szCs w:val="24"/>
        </w:rPr>
        <w:t xml:space="preserve">suit  coming up for final disposal this </w:t>
      </w:r>
      <w:r w:rsidRPr="003C600F">
        <w:rPr>
          <w:rFonts w:ascii="Times New Roman" w:hAnsi="Times New Roman" w:cs="Times New Roman"/>
          <w:b/>
          <w:sz w:val="24"/>
          <w:szCs w:val="24"/>
        </w:rPr>
        <w:t>04</w:t>
      </w:r>
      <w:r w:rsidRPr="003C600F">
        <w:rPr>
          <w:rFonts w:ascii="Times New Roman" w:hAnsi="Times New Roman" w:cs="Times New Roman"/>
          <w:b/>
          <w:sz w:val="24"/>
          <w:szCs w:val="24"/>
          <w:vertAlign w:val="superscript"/>
        </w:rPr>
        <w:t>th</w:t>
      </w:r>
      <w:r w:rsidRPr="003C600F">
        <w:rPr>
          <w:rFonts w:ascii="Times New Roman" w:hAnsi="Times New Roman" w:cs="Times New Roman"/>
          <w:b/>
          <w:sz w:val="24"/>
          <w:szCs w:val="24"/>
        </w:rPr>
        <w:t xml:space="preserve">    day of September  , Mr. Charles Egou  Engwau </w:t>
      </w:r>
      <w:r w:rsidRPr="003C600F">
        <w:rPr>
          <w:rFonts w:ascii="Times New Roman" w:hAnsi="Times New Roman" w:cs="Times New Roman"/>
          <w:sz w:val="24"/>
          <w:szCs w:val="24"/>
        </w:rPr>
        <w:t>for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xml:space="preserve">  and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xml:space="preserve"> Defendants, Assisted by </w:t>
      </w:r>
      <w:r w:rsidRPr="003C600F">
        <w:rPr>
          <w:rFonts w:ascii="Times New Roman" w:hAnsi="Times New Roman" w:cs="Times New Roman"/>
          <w:b/>
          <w:sz w:val="24"/>
          <w:szCs w:val="24"/>
        </w:rPr>
        <w:t>Arthur Kirumira, M/s Jeneviv Kampire</w:t>
      </w:r>
      <w:r w:rsidRPr="003C600F">
        <w:rPr>
          <w:rFonts w:ascii="Times New Roman" w:hAnsi="Times New Roman" w:cs="Times New Roman"/>
          <w:sz w:val="24"/>
          <w:szCs w:val="24"/>
        </w:rPr>
        <w:t xml:space="preserve"> for  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xml:space="preserve">  Defendant in the  absence Counsel for plaintiffs   and in the presence of  the 1</w:t>
      </w:r>
      <w:r w:rsidRPr="003C600F">
        <w:rPr>
          <w:rFonts w:ascii="Times New Roman" w:hAnsi="Times New Roman" w:cs="Times New Roman"/>
          <w:sz w:val="24"/>
          <w:szCs w:val="24"/>
          <w:vertAlign w:val="superscript"/>
        </w:rPr>
        <w:t>st</w:t>
      </w:r>
      <w:r w:rsidRPr="003C600F">
        <w:rPr>
          <w:rFonts w:ascii="Times New Roman" w:hAnsi="Times New Roman" w:cs="Times New Roman"/>
          <w:sz w:val="24"/>
          <w:szCs w:val="24"/>
        </w:rPr>
        <w:t>, 2</w:t>
      </w:r>
      <w:r w:rsidRPr="003C600F">
        <w:rPr>
          <w:rFonts w:ascii="Times New Roman" w:hAnsi="Times New Roman" w:cs="Times New Roman"/>
          <w:sz w:val="24"/>
          <w:szCs w:val="24"/>
          <w:vertAlign w:val="superscript"/>
        </w:rPr>
        <w:t>nd</w:t>
      </w:r>
      <w:r w:rsidRPr="003C600F">
        <w:rPr>
          <w:rFonts w:ascii="Times New Roman" w:hAnsi="Times New Roman" w:cs="Times New Roman"/>
          <w:sz w:val="24"/>
          <w:szCs w:val="24"/>
        </w:rPr>
        <w:t>, 3</w:t>
      </w:r>
      <w:r w:rsidRPr="003C600F">
        <w:rPr>
          <w:rFonts w:ascii="Times New Roman" w:hAnsi="Times New Roman" w:cs="Times New Roman"/>
          <w:sz w:val="24"/>
          <w:szCs w:val="24"/>
          <w:vertAlign w:val="superscript"/>
        </w:rPr>
        <w:t>rd</w:t>
      </w:r>
      <w:r w:rsidRPr="003C600F">
        <w:rPr>
          <w:rFonts w:ascii="Times New Roman" w:hAnsi="Times New Roman" w:cs="Times New Roman"/>
          <w:sz w:val="24"/>
          <w:szCs w:val="24"/>
        </w:rPr>
        <w:t>, 5</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6</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xml:space="preserve"> , 7</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10</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11</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xml:space="preserve"> , 12</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xml:space="preserve">  and 13</w:t>
      </w:r>
      <w:r w:rsidRPr="003C600F">
        <w:rPr>
          <w:rFonts w:ascii="Times New Roman" w:hAnsi="Times New Roman" w:cs="Times New Roman"/>
          <w:sz w:val="24"/>
          <w:szCs w:val="24"/>
          <w:vertAlign w:val="superscript"/>
        </w:rPr>
        <w:t>th</w:t>
      </w:r>
      <w:r w:rsidRPr="003C600F">
        <w:rPr>
          <w:rFonts w:ascii="Times New Roman" w:hAnsi="Times New Roman" w:cs="Times New Roman"/>
          <w:sz w:val="24"/>
          <w:szCs w:val="24"/>
        </w:rPr>
        <w:t xml:space="preserve">  Plaintiffs .</w:t>
      </w:r>
    </w:p>
    <w:p w:rsidR="00041733" w:rsidRPr="003C600F" w:rsidRDefault="00041733" w:rsidP="00041733">
      <w:pPr>
        <w:spacing w:after="0" w:line="360" w:lineRule="auto"/>
        <w:jc w:val="both"/>
        <w:rPr>
          <w:rFonts w:ascii="Times New Roman" w:hAnsi="Times New Roman" w:cs="Times New Roman"/>
          <w:b/>
          <w:sz w:val="24"/>
          <w:szCs w:val="24"/>
        </w:rPr>
      </w:pPr>
    </w:p>
    <w:p w:rsidR="00041733" w:rsidRPr="003C600F" w:rsidRDefault="00041733" w:rsidP="00041733">
      <w:pPr>
        <w:spacing w:after="0" w:line="240" w:lineRule="auto"/>
        <w:jc w:val="both"/>
        <w:rPr>
          <w:rFonts w:ascii="Times New Roman" w:hAnsi="Times New Roman" w:cs="Times New Roman"/>
          <w:sz w:val="24"/>
          <w:szCs w:val="24"/>
        </w:rPr>
      </w:pPr>
      <w:r w:rsidRPr="003C600F">
        <w:rPr>
          <w:rFonts w:ascii="Times New Roman" w:hAnsi="Times New Roman" w:cs="Times New Roman"/>
          <w:b/>
          <w:sz w:val="24"/>
          <w:szCs w:val="24"/>
        </w:rPr>
        <w:t xml:space="preserve">  IT IS HEREBY ORDERED THAT</w:t>
      </w:r>
      <w:r w:rsidRPr="003C600F">
        <w:rPr>
          <w:rFonts w:ascii="Times New Roman" w:hAnsi="Times New Roman" w:cs="Times New Roman"/>
          <w:sz w:val="24"/>
          <w:szCs w:val="24"/>
        </w:rPr>
        <w:t>:</w:t>
      </w:r>
    </w:p>
    <w:p w:rsidR="00041733" w:rsidRPr="003C600F" w:rsidRDefault="00041733" w:rsidP="00041733">
      <w:pPr>
        <w:pStyle w:val="ListParagraph"/>
        <w:numPr>
          <w:ilvl w:val="0"/>
          <w:numId w:val="20"/>
        </w:numPr>
        <w:spacing w:after="0" w:line="240" w:lineRule="auto"/>
        <w:jc w:val="both"/>
        <w:rPr>
          <w:rFonts w:ascii="Times New Roman" w:hAnsi="Times New Roman" w:cs="Times New Roman"/>
          <w:sz w:val="24"/>
          <w:szCs w:val="24"/>
        </w:rPr>
      </w:pPr>
      <w:r w:rsidRPr="003C600F">
        <w:rPr>
          <w:rFonts w:ascii="Times New Roman" w:hAnsi="Times New Roman" w:cs="Times New Roman"/>
          <w:sz w:val="24"/>
          <w:szCs w:val="24"/>
        </w:rPr>
        <w:t>The Plaintiffs</w:t>
      </w:r>
      <w:r w:rsidR="00771589" w:rsidRPr="003C600F">
        <w:rPr>
          <w:rFonts w:ascii="Times New Roman" w:hAnsi="Times New Roman" w:cs="Times New Roman"/>
          <w:sz w:val="24"/>
          <w:szCs w:val="24"/>
        </w:rPr>
        <w:t xml:space="preserve"> , </w:t>
      </w:r>
      <w:r w:rsidRPr="003C600F">
        <w:rPr>
          <w:rFonts w:ascii="Times New Roman" w:hAnsi="Times New Roman" w:cs="Times New Roman"/>
          <w:sz w:val="24"/>
          <w:szCs w:val="24"/>
        </w:rPr>
        <w:t>are not entitled to the remedies claimed  and accordingly  the suit</w:t>
      </w:r>
      <w:r w:rsidR="00771589" w:rsidRPr="003C600F">
        <w:rPr>
          <w:rFonts w:ascii="Times New Roman" w:hAnsi="Times New Roman" w:cs="Times New Roman"/>
          <w:sz w:val="24"/>
          <w:szCs w:val="24"/>
        </w:rPr>
        <w:t xml:space="preserve"> against land comprised in Mutungo  in Leasehold Register  Volume No. 3879 Folio No. 12 Plot No. 49, Mutungo Hill Road </w:t>
      </w:r>
      <w:r w:rsidRPr="003C600F">
        <w:rPr>
          <w:rFonts w:ascii="Times New Roman" w:hAnsi="Times New Roman" w:cs="Times New Roman"/>
          <w:sz w:val="24"/>
          <w:szCs w:val="24"/>
        </w:rPr>
        <w:t>be dismissed with costs.</w:t>
      </w:r>
    </w:p>
    <w:p w:rsidR="00041733" w:rsidRPr="003C600F" w:rsidRDefault="00041733" w:rsidP="00041733">
      <w:pPr>
        <w:pStyle w:val="ListParagraph"/>
        <w:spacing w:after="0" w:line="240" w:lineRule="auto"/>
        <w:jc w:val="both"/>
        <w:rPr>
          <w:rFonts w:ascii="Times New Roman" w:hAnsi="Times New Roman" w:cs="Times New Roman"/>
          <w:sz w:val="24"/>
          <w:szCs w:val="24"/>
        </w:rPr>
      </w:pPr>
    </w:p>
    <w:p w:rsidR="00041733" w:rsidRPr="003C600F" w:rsidRDefault="00041733" w:rsidP="00041733">
      <w:pPr>
        <w:spacing w:after="0" w:line="240" w:lineRule="auto"/>
        <w:jc w:val="both"/>
        <w:rPr>
          <w:rFonts w:ascii="Times New Roman" w:hAnsi="Times New Roman" w:cs="Times New Roman"/>
          <w:sz w:val="24"/>
          <w:szCs w:val="24"/>
        </w:rPr>
      </w:pPr>
    </w:p>
    <w:p w:rsidR="00041733" w:rsidRPr="003C600F" w:rsidRDefault="00041733" w:rsidP="00041733">
      <w:pPr>
        <w:rPr>
          <w:rFonts w:ascii="Times New Roman" w:hAnsi="Times New Roman" w:cs="Times New Roman"/>
          <w:b/>
          <w:sz w:val="24"/>
          <w:szCs w:val="24"/>
        </w:rPr>
      </w:pPr>
      <w:r w:rsidRPr="003C600F">
        <w:rPr>
          <w:rFonts w:ascii="Times New Roman" w:hAnsi="Times New Roman" w:cs="Times New Roman"/>
          <w:b/>
          <w:sz w:val="24"/>
          <w:szCs w:val="24"/>
        </w:rPr>
        <w:t>Given under my hand and the Seal of this Honourable court this…..day of………………………2017.</w:t>
      </w:r>
    </w:p>
    <w:p w:rsidR="00041733" w:rsidRPr="003C600F" w:rsidRDefault="00041733" w:rsidP="00041733">
      <w:pPr>
        <w:spacing w:after="0"/>
        <w:jc w:val="center"/>
        <w:rPr>
          <w:rFonts w:ascii="Times New Roman" w:hAnsi="Times New Roman" w:cs="Times New Roman"/>
          <w:b/>
          <w:sz w:val="24"/>
          <w:szCs w:val="24"/>
        </w:rPr>
      </w:pPr>
      <w:r w:rsidRPr="003C600F">
        <w:rPr>
          <w:rFonts w:ascii="Times New Roman" w:hAnsi="Times New Roman" w:cs="Times New Roman"/>
          <w:b/>
          <w:sz w:val="24"/>
          <w:szCs w:val="24"/>
        </w:rPr>
        <w:t>………………………</w:t>
      </w:r>
    </w:p>
    <w:p w:rsidR="009A1997" w:rsidRPr="003C600F" w:rsidRDefault="00041733" w:rsidP="003C600F">
      <w:pPr>
        <w:spacing w:after="0"/>
        <w:jc w:val="center"/>
        <w:rPr>
          <w:rFonts w:ascii="Times New Roman" w:hAnsi="Times New Roman" w:cs="Times New Roman"/>
          <w:b/>
          <w:sz w:val="24"/>
          <w:szCs w:val="24"/>
        </w:rPr>
      </w:pPr>
      <w:r w:rsidRPr="003C600F">
        <w:rPr>
          <w:rFonts w:ascii="Times New Roman" w:hAnsi="Times New Roman" w:cs="Times New Roman"/>
          <w:b/>
          <w:sz w:val="24"/>
          <w:szCs w:val="24"/>
        </w:rPr>
        <w:lastRenderedPageBreak/>
        <w:t>JUDGE</w:t>
      </w:r>
    </w:p>
    <w:sectPr w:rsidR="009A1997" w:rsidRPr="003C600F" w:rsidSect="00EA119D">
      <w:footerReference w:type="default" r:id="rId7"/>
      <w:pgSz w:w="12240" w:h="15840"/>
      <w:pgMar w:top="1440" w:right="1440" w:bottom="1440" w:left="1440" w:header="720" w:footer="720" w:gutter="0"/>
      <w:lnNumType w:countBy="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C08" w:rsidRDefault="00780C08" w:rsidP="00EA119D">
      <w:pPr>
        <w:spacing w:after="0" w:line="240" w:lineRule="auto"/>
      </w:pPr>
      <w:r>
        <w:separator/>
      </w:r>
    </w:p>
  </w:endnote>
  <w:endnote w:type="continuationSeparator" w:id="1">
    <w:p w:rsidR="00780C08" w:rsidRDefault="00780C08" w:rsidP="00EA1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7426"/>
      <w:docPartObj>
        <w:docPartGallery w:val="Page Numbers (Bottom of Page)"/>
        <w:docPartUnique/>
      </w:docPartObj>
    </w:sdtPr>
    <w:sdtContent>
      <w:p w:rsidR="00BA55F7" w:rsidRDefault="003961D2">
        <w:pPr>
          <w:pStyle w:val="Footer"/>
          <w:jc w:val="center"/>
        </w:pPr>
        <w:fldSimple w:instr=" PAGE   \* MERGEFORMAT ">
          <w:r w:rsidR="003C600F">
            <w:rPr>
              <w:noProof/>
            </w:rPr>
            <w:t>1</w:t>
          </w:r>
        </w:fldSimple>
      </w:p>
    </w:sdtContent>
  </w:sdt>
  <w:p w:rsidR="00BA55F7" w:rsidRDefault="00BA55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C08" w:rsidRDefault="00780C08" w:rsidP="00EA119D">
      <w:pPr>
        <w:spacing w:after="0" w:line="240" w:lineRule="auto"/>
      </w:pPr>
      <w:r>
        <w:separator/>
      </w:r>
    </w:p>
  </w:footnote>
  <w:footnote w:type="continuationSeparator" w:id="1">
    <w:p w:rsidR="00780C08" w:rsidRDefault="00780C08" w:rsidP="00EA11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7F60"/>
    <w:multiLevelType w:val="hybridMultilevel"/>
    <w:tmpl w:val="92C05324"/>
    <w:lvl w:ilvl="0" w:tplc="637023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C6209"/>
    <w:multiLevelType w:val="hybridMultilevel"/>
    <w:tmpl w:val="70F8324A"/>
    <w:lvl w:ilvl="0" w:tplc="791EF0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910C3"/>
    <w:multiLevelType w:val="hybridMultilevel"/>
    <w:tmpl w:val="A0B4C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56182"/>
    <w:multiLevelType w:val="hybridMultilevel"/>
    <w:tmpl w:val="02E43B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63CC8"/>
    <w:multiLevelType w:val="hybridMultilevel"/>
    <w:tmpl w:val="924A9E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566A1"/>
    <w:multiLevelType w:val="hybridMultilevel"/>
    <w:tmpl w:val="5226D73A"/>
    <w:lvl w:ilvl="0" w:tplc="0262B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E2F26"/>
    <w:multiLevelType w:val="hybridMultilevel"/>
    <w:tmpl w:val="2F7E6B96"/>
    <w:lvl w:ilvl="0" w:tplc="7A80EA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E62530"/>
    <w:multiLevelType w:val="hybridMultilevel"/>
    <w:tmpl w:val="37900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A14185"/>
    <w:multiLevelType w:val="hybridMultilevel"/>
    <w:tmpl w:val="3926E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5746D9"/>
    <w:multiLevelType w:val="hybridMultilevel"/>
    <w:tmpl w:val="51CEA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245BC5"/>
    <w:multiLevelType w:val="hybridMultilevel"/>
    <w:tmpl w:val="0BA40D4E"/>
    <w:lvl w:ilvl="0" w:tplc="7CD0C102">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BA396B"/>
    <w:multiLevelType w:val="hybridMultilevel"/>
    <w:tmpl w:val="013CD902"/>
    <w:lvl w:ilvl="0" w:tplc="C9C40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327D0C"/>
    <w:multiLevelType w:val="hybridMultilevel"/>
    <w:tmpl w:val="5874B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E07E73"/>
    <w:multiLevelType w:val="hybridMultilevel"/>
    <w:tmpl w:val="34E0D2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E760BB"/>
    <w:multiLevelType w:val="hybridMultilevel"/>
    <w:tmpl w:val="5226D73A"/>
    <w:lvl w:ilvl="0" w:tplc="0262B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A77F0F"/>
    <w:multiLevelType w:val="hybridMultilevel"/>
    <w:tmpl w:val="439E7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A55547"/>
    <w:multiLevelType w:val="hybridMultilevel"/>
    <w:tmpl w:val="ADC01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E47B37"/>
    <w:multiLevelType w:val="hybridMultilevel"/>
    <w:tmpl w:val="5226D73A"/>
    <w:lvl w:ilvl="0" w:tplc="0262B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CA3CF3"/>
    <w:multiLevelType w:val="hybridMultilevel"/>
    <w:tmpl w:val="B338055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D24295F"/>
    <w:multiLevelType w:val="hybridMultilevel"/>
    <w:tmpl w:val="5226D73A"/>
    <w:lvl w:ilvl="0" w:tplc="0262B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0"/>
  </w:num>
  <w:num w:numId="4">
    <w:abstractNumId w:val="19"/>
  </w:num>
  <w:num w:numId="5">
    <w:abstractNumId w:val="3"/>
  </w:num>
  <w:num w:numId="6">
    <w:abstractNumId w:val="12"/>
  </w:num>
  <w:num w:numId="7">
    <w:abstractNumId w:val="0"/>
  </w:num>
  <w:num w:numId="8">
    <w:abstractNumId w:val="17"/>
  </w:num>
  <w:num w:numId="9">
    <w:abstractNumId w:val="4"/>
  </w:num>
  <w:num w:numId="10">
    <w:abstractNumId w:val="13"/>
  </w:num>
  <w:num w:numId="11">
    <w:abstractNumId w:val="5"/>
  </w:num>
  <w:num w:numId="12">
    <w:abstractNumId w:val="11"/>
  </w:num>
  <w:num w:numId="13">
    <w:abstractNumId w:val="14"/>
  </w:num>
  <w:num w:numId="14">
    <w:abstractNumId w:val="1"/>
  </w:num>
  <w:num w:numId="15">
    <w:abstractNumId w:val="18"/>
  </w:num>
  <w:num w:numId="16">
    <w:abstractNumId w:val="7"/>
  </w:num>
  <w:num w:numId="17">
    <w:abstractNumId w:val="6"/>
  </w:num>
  <w:num w:numId="18">
    <w:abstractNumId w:val="16"/>
  </w:num>
  <w:num w:numId="19">
    <w:abstractNumId w:val="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8452C"/>
    <w:rsid w:val="00002F56"/>
    <w:rsid w:val="00021A72"/>
    <w:rsid w:val="00041733"/>
    <w:rsid w:val="00046C30"/>
    <w:rsid w:val="000708C1"/>
    <w:rsid w:val="000B48C8"/>
    <w:rsid w:val="000B7DEE"/>
    <w:rsid w:val="000D7395"/>
    <w:rsid w:val="000E3168"/>
    <w:rsid w:val="000F25E4"/>
    <w:rsid w:val="00124CD3"/>
    <w:rsid w:val="00126EEF"/>
    <w:rsid w:val="00133930"/>
    <w:rsid w:val="001A703B"/>
    <w:rsid w:val="001B7A6C"/>
    <w:rsid w:val="001C0541"/>
    <w:rsid w:val="001F39C0"/>
    <w:rsid w:val="0020736B"/>
    <w:rsid w:val="00234501"/>
    <w:rsid w:val="00235A00"/>
    <w:rsid w:val="00237E99"/>
    <w:rsid w:val="00270665"/>
    <w:rsid w:val="00275A59"/>
    <w:rsid w:val="00297C5E"/>
    <w:rsid w:val="002B6D1F"/>
    <w:rsid w:val="002D1E85"/>
    <w:rsid w:val="002F2FE1"/>
    <w:rsid w:val="002F325A"/>
    <w:rsid w:val="002F4F89"/>
    <w:rsid w:val="00314925"/>
    <w:rsid w:val="00331977"/>
    <w:rsid w:val="003961D2"/>
    <w:rsid w:val="003C600F"/>
    <w:rsid w:val="003C73E5"/>
    <w:rsid w:val="003F3BE9"/>
    <w:rsid w:val="00413B23"/>
    <w:rsid w:val="004812BB"/>
    <w:rsid w:val="0048774F"/>
    <w:rsid w:val="004B6387"/>
    <w:rsid w:val="004C4097"/>
    <w:rsid w:val="005602AC"/>
    <w:rsid w:val="00561A21"/>
    <w:rsid w:val="00575746"/>
    <w:rsid w:val="005C7E99"/>
    <w:rsid w:val="005E1ACB"/>
    <w:rsid w:val="005E73E5"/>
    <w:rsid w:val="00636F79"/>
    <w:rsid w:val="00676236"/>
    <w:rsid w:val="00692078"/>
    <w:rsid w:val="006921E3"/>
    <w:rsid w:val="0069592B"/>
    <w:rsid w:val="006B39D8"/>
    <w:rsid w:val="006B5189"/>
    <w:rsid w:val="006B5BC0"/>
    <w:rsid w:val="006C0972"/>
    <w:rsid w:val="007208AE"/>
    <w:rsid w:val="0076526B"/>
    <w:rsid w:val="007708AB"/>
    <w:rsid w:val="00771589"/>
    <w:rsid w:val="00776FE5"/>
    <w:rsid w:val="00780C08"/>
    <w:rsid w:val="00781C26"/>
    <w:rsid w:val="00792F70"/>
    <w:rsid w:val="0079552B"/>
    <w:rsid w:val="00795666"/>
    <w:rsid w:val="007B0411"/>
    <w:rsid w:val="007C62D4"/>
    <w:rsid w:val="007D2363"/>
    <w:rsid w:val="007D60F6"/>
    <w:rsid w:val="00847004"/>
    <w:rsid w:val="00852D19"/>
    <w:rsid w:val="008656B1"/>
    <w:rsid w:val="00886DF9"/>
    <w:rsid w:val="00895DCE"/>
    <w:rsid w:val="00897FE1"/>
    <w:rsid w:val="008B0063"/>
    <w:rsid w:val="008B6C5E"/>
    <w:rsid w:val="008D3796"/>
    <w:rsid w:val="008E4845"/>
    <w:rsid w:val="008F0CCF"/>
    <w:rsid w:val="008F677C"/>
    <w:rsid w:val="009167A4"/>
    <w:rsid w:val="00983EF5"/>
    <w:rsid w:val="00990775"/>
    <w:rsid w:val="00994018"/>
    <w:rsid w:val="009A1997"/>
    <w:rsid w:val="009B34F0"/>
    <w:rsid w:val="009C5361"/>
    <w:rsid w:val="009D1550"/>
    <w:rsid w:val="009F24BC"/>
    <w:rsid w:val="009F3AB3"/>
    <w:rsid w:val="00A20589"/>
    <w:rsid w:val="00A463FD"/>
    <w:rsid w:val="00A709CB"/>
    <w:rsid w:val="00A749F6"/>
    <w:rsid w:val="00A86998"/>
    <w:rsid w:val="00A97854"/>
    <w:rsid w:val="00A97EA7"/>
    <w:rsid w:val="00AE75AC"/>
    <w:rsid w:val="00AF2FAE"/>
    <w:rsid w:val="00B14740"/>
    <w:rsid w:val="00B26486"/>
    <w:rsid w:val="00B425E6"/>
    <w:rsid w:val="00B6461B"/>
    <w:rsid w:val="00B8452C"/>
    <w:rsid w:val="00B8570A"/>
    <w:rsid w:val="00BA0FCE"/>
    <w:rsid w:val="00BA55F7"/>
    <w:rsid w:val="00BB2D36"/>
    <w:rsid w:val="00BB7443"/>
    <w:rsid w:val="00BD17E8"/>
    <w:rsid w:val="00C17943"/>
    <w:rsid w:val="00C33A9E"/>
    <w:rsid w:val="00C370E4"/>
    <w:rsid w:val="00C51B9D"/>
    <w:rsid w:val="00C614C7"/>
    <w:rsid w:val="00C80ECC"/>
    <w:rsid w:val="00C81ED4"/>
    <w:rsid w:val="00CA23A0"/>
    <w:rsid w:val="00CA5D69"/>
    <w:rsid w:val="00CB3E47"/>
    <w:rsid w:val="00CC1559"/>
    <w:rsid w:val="00CD0515"/>
    <w:rsid w:val="00CD0CC4"/>
    <w:rsid w:val="00CD1452"/>
    <w:rsid w:val="00CD6ED9"/>
    <w:rsid w:val="00CE622F"/>
    <w:rsid w:val="00D00A6D"/>
    <w:rsid w:val="00D32279"/>
    <w:rsid w:val="00D35CA8"/>
    <w:rsid w:val="00D77E2D"/>
    <w:rsid w:val="00D96E36"/>
    <w:rsid w:val="00DB77E2"/>
    <w:rsid w:val="00DC0E40"/>
    <w:rsid w:val="00DC6B12"/>
    <w:rsid w:val="00DF499D"/>
    <w:rsid w:val="00DF70F0"/>
    <w:rsid w:val="00E03FEB"/>
    <w:rsid w:val="00E14465"/>
    <w:rsid w:val="00E17259"/>
    <w:rsid w:val="00E26B39"/>
    <w:rsid w:val="00E4342A"/>
    <w:rsid w:val="00E47E3E"/>
    <w:rsid w:val="00E61F67"/>
    <w:rsid w:val="00E732DD"/>
    <w:rsid w:val="00E743B7"/>
    <w:rsid w:val="00EA119D"/>
    <w:rsid w:val="00EA7F21"/>
    <w:rsid w:val="00EB23A7"/>
    <w:rsid w:val="00ED46A8"/>
    <w:rsid w:val="00ED7B9E"/>
    <w:rsid w:val="00F22E65"/>
    <w:rsid w:val="00F46EFB"/>
    <w:rsid w:val="00F52BD8"/>
    <w:rsid w:val="00F57B25"/>
    <w:rsid w:val="00F65B86"/>
    <w:rsid w:val="00F85EE9"/>
    <w:rsid w:val="00F9148D"/>
    <w:rsid w:val="00FB3CB7"/>
    <w:rsid w:val="00FC1C13"/>
    <w:rsid w:val="00FC4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E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52C"/>
    <w:pPr>
      <w:ind w:left="720"/>
      <w:contextualSpacing/>
    </w:pPr>
  </w:style>
  <w:style w:type="paragraph" w:styleId="Header">
    <w:name w:val="header"/>
    <w:basedOn w:val="Normal"/>
    <w:link w:val="HeaderChar"/>
    <w:uiPriority w:val="99"/>
    <w:semiHidden/>
    <w:unhideWhenUsed/>
    <w:rsid w:val="00EA11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119D"/>
  </w:style>
  <w:style w:type="paragraph" w:styleId="Footer">
    <w:name w:val="footer"/>
    <w:basedOn w:val="Normal"/>
    <w:link w:val="FooterChar"/>
    <w:uiPriority w:val="99"/>
    <w:unhideWhenUsed/>
    <w:rsid w:val="00EA1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19D"/>
  </w:style>
  <w:style w:type="character" w:styleId="LineNumber">
    <w:name w:val="line number"/>
    <w:basedOn w:val="DefaultParagraphFont"/>
    <w:uiPriority w:val="99"/>
    <w:semiHidden/>
    <w:unhideWhenUsed/>
    <w:rsid w:val="00EA11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6540</Words>
  <Characters>37280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jmugala</cp:lastModifiedBy>
  <cp:revision>2</cp:revision>
  <cp:lastPrinted>2008-01-01T12:18:00Z</cp:lastPrinted>
  <dcterms:created xsi:type="dcterms:W3CDTF">2017-11-10T07:44:00Z</dcterms:created>
  <dcterms:modified xsi:type="dcterms:W3CDTF">2017-11-10T07:44:00Z</dcterms:modified>
</cp:coreProperties>
</file>